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32B6" w14:textId="118D5B6F" w:rsidR="0077331B" w:rsidRPr="00115082" w:rsidRDefault="0077331B" w:rsidP="0077331B">
      <w:pPr>
        <w:spacing w:line="276" w:lineRule="auto"/>
        <w:ind w:right="-57"/>
        <w:rPr>
          <w:rFonts w:ascii="Bookman Old Style" w:eastAsia="Bookman Old Style" w:hAnsi="Bookman Old Style" w:cs="Bookman Old Style"/>
          <w:spacing w:val="1"/>
          <w:sz w:val="24"/>
          <w:szCs w:val="24"/>
          <w:lang w:val="id-ID"/>
        </w:rPr>
      </w:pPr>
    </w:p>
    <w:p w14:paraId="19333654" w14:textId="77777777" w:rsidR="00C711ED" w:rsidRPr="00115082" w:rsidRDefault="00C711ED" w:rsidP="00C711ED">
      <w:pPr>
        <w:spacing w:line="276" w:lineRule="auto"/>
        <w:ind w:right="-57"/>
        <w:jc w:val="center"/>
        <w:rPr>
          <w:rFonts w:ascii="Bookman Old Style" w:eastAsia="Bookman Old Style" w:hAnsi="Bookman Old Style" w:cs="Bookman Old Style"/>
          <w:spacing w:val="1"/>
          <w:sz w:val="24"/>
          <w:szCs w:val="24"/>
          <w:lang w:val="id-ID"/>
        </w:rPr>
      </w:pPr>
    </w:p>
    <w:p w14:paraId="5CB7EF8F" w14:textId="77777777" w:rsidR="00C711ED" w:rsidRPr="00115082" w:rsidRDefault="00C711ED" w:rsidP="00C711ED">
      <w:pPr>
        <w:spacing w:line="276" w:lineRule="auto"/>
        <w:ind w:right="-57"/>
        <w:jc w:val="center"/>
        <w:rPr>
          <w:rFonts w:ascii="Bookman Old Style" w:eastAsia="Bookman Old Style" w:hAnsi="Bookman Old Style" w:cs="Bookman Old Style"/>
          <w:spacing w:val="1"/>
          <w:sz w:val="24"/>
          <w:szCs w:val="24"/>
          <w:lang w:val="id-ID"/>
        </w:rPr>
      </w:pPr>
    </w:p>
    <w:p w14:paraId="176E1FE3" w14:textId="77777777" w:rsidR="0077331B" w:rsidRDefault="0077331B" w:rsidP="0077331B">
      <w:pPr>
        <w:spacing w:line="276" w:lineRule="auto"/>
        <w:ind w:right="-57"/>
        <w:rPr>
          <w:rFonts w:ascii="Bookman Old Style" w:eastAsia="Bookman Old Style" w:hAnsi="Bookman Old Style" w:cs="Bookman Old Style"/>
          <w:spacing w:val="1"/>
          <w:sz w:val="24"/>
          <w:szCs w:val="24"/>
          <w:lang w:val="id-ID"/>
        </w:rPr>
      </w:pPr>
    </w:p>
    <w:p w14:paraId="76CA0042" w14:textId="77777777" w:rsidR="0077331B" w:rsidRDefault="0077331B" w:rsidP="0077331B">
      <w:pPr>
        <w:spacing w:line="276" w:lineRule="auto"/>
        <w:ind w:right="-57"/>
        <w:rPr>
          <w:rFonts w:ascii="Bookman Old Style" w:eastAsia="Bookman Old Style" w:hAnsi="Bookman Old Style" w:cs="Bookman Old Style"/>
          <w:spacing w:val="1"/>
          <w:sz w:val="24"/>
          <w:szCs w:val="24"/>
          <w:lang w:val="id-ID"/>
        </w:rPr>
      </w:pPr>
    </w:p>
    <w:p w14:paraId="3E78D80A" w14:textId="77777777" w:rsidR="0077331B" w:rsidRPr="00115082" w:rsidRDefault="0077331B" w:rsidP="0077331B">
      <w:pPr>
        <w:spacing w:line="276" w:lineRule="auto"/>
        <w:ind w:right="-57"/>
        <w:rPr>
          <w:rFonts w:ascii="Bookman Old Style" w:eastAsia="Bookman Old Style" w:hAnsi="Bookman Old Style" w:cs="Bookman Old Style"/>
          <w:spacing w:val="1"/>
          <w:sz w:val="24"/>
          <w:szCs w:val="24"/>
          <w:lang w:val="id-ID"/>
        </w:rPr>
      </w:pPr>
    </w:p>
    <w:p w14:paraId="12B3498B" w14:textId="77777777" w:rsidR="00C711ED" w:rsidRPr="00115082" w:rsidRDefault="00C711ED" w:rsidP="00C711ED">
      <w:pPr>
        <w:spacing w:line="276" w:lineRule="auto"/>
        <w:ind w:right="-57"/>
        <w:jc w:val="center"/>
        <w:rPr>
          <w:rFonts w:ascii="Bookman Old Style" w:eastAsia="Bookman Old Style" w:hAnsi="Bookman Old Style" w:cs="Bookman Old Style"/>
          <w:spacing w:val="1"/>
          <w:sz w:val="24"/>
          <w:szCs w:val="24"/>
          <w:lang w:val="id-ID"/>
        </w:rPr>
      </w:pPr>
    </w:p>
    <w:p w14:paraId="031920C2" w14:textId="77777777" w:rsidR="00C711ED" w:rsidRPr="00115082" w:rsidRDefault="00C711ED" w:rsidP="00C711ED">
      <w:pPr>
        <w:spacing w:line="276" w:lineRule="auto"/>
        <w:ind w:right="-57"/>
        <w:jc w:val="center"/>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pacing w:val="1"/>
          <w:sz w:val="24"/>
          <w:szCs w:val="24"/>
          <w:lang w:val="id-ID"/>
        </w:rPr>
        <w:t>RANCANGAN</w:t>
      </w:r>
      <w:r w:rsidR="001728D2">
        <w:rPr>
          <w:rFonts w:ascii="Bookman Old Style" w:eastAsia="Bookman Old Style" w:hAnsi="Bookman Old Style" w:cs="Bookman Old Style"/>
          <w:spacing w:val="1"/>
          <w:sz w:val="24"/>
          <w:szCs w:val="24"/>
          <w:lang w:val="id-ID"/>
        </w:rPr>
        <w:t xml:space="preserve"> </w:t>
      </w:r>
      <w:r w:rsidRPr="00115082">
        <w:rPr>
          <w:rFonts w:ascii="Bookman Old Style" w:eastAsia="Bookman Old Style" w:hAnsi="Bookman Old Style" w:cs="Bookman Old Style"/>
          <w:sz w:val="24"/>
          <w:szCs w:val="24"/>
        </w:rPr>
        <w:t>PERA</w:t>
      </w:r>
      <w:r w:rsidRPr="00115082">
        <w:rPr>
          <w:rFonts w:ascii="Bookman Old Style" w:eastAsia="Bookman Old Style" w:hAnsi="Bookman Old Style" w:cs="Bookman Old Style"/>
          <w:spacing w:val="-3"/>
          <w:sz w:val="24"/>
          <w:szCs w:val="24"/>
        </w:rPr>
        <w:t>T</w:t>
      </w:r>
      <w:r w:rsidRPr="00115082">
        <w:rPr>
          <w:rFonts w:ascii="Bookman Old Style" w:eastAsia="Bookman Old Style" w:hAnsi="Bookman Old Style" w:cs="Bookman Old Style"/>
          <w:sz w:val="24"/>
          <w:szCs w:val="24"/>
        </w:rPr>
        <w:t>URAN DAER</w:t>
      </w:r>
      <w:r w:rsidRPr="00115082">
        <w:rPr>
          <w:rFonts w:ascii="Bookman Old Style" w:eastAsia="Bookman Old Style" w:hAnsi="Bookman Old Style" w:cs="Bookman Old Style"/>
          <w:spacing w:val="2"/>
          <w:sz w:val="24"/>
          <w:szCs w:val="24"/>
        </w:rPr>
        <w:t>A</w:t>
      </w:r>
      <w:r w:rsidRPr="00115082">
        <w:rPr>
          <w:rFonts w:ascii="Bookman Old Style" w:eastAsia="Bookman Old Style" w:hAnsi="Bookman Old Style" w:cs="Bookman Old Style"/>
          <w:sz w:val="24"/>
          <w:szCs w:val="24"/>
        </w:rPr>
        <w:t>H KABUPA</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 xml:space="preserve">EN </w:t>
      </w:r>
      <w:r w:rsidRPr="00115082">
        <w:rPr>
          <w:rFonts w:ascii="Bookman Old Style" w:eastAsia="Bookman Old Style" w:hAnsi="Bookman Old Style" w:cs="Bookman Old Style"/>
          <w:sz w:val="24"/>
          <w:szCs w:val="24"/>
          <w:lang w:val="id-ID"/>
        </w:rPr>
        <w:t>SRAGEN</w:t>
      </w:r>
    </w:p>
    <w:p w14:paraId="760A5BFC" w14:textId="77777777" w:rsidR="00C711ED" w:rsidRPr="00115082" w:rsidRDefault="00C711ED" w:rsidP="00C711ED">
      <w:pPr>
        <w:spacing w:line="276" w:lineRule="auto"/>
        <w:ind w:right="-57"/>
        <w:jc w:val="center"/>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rPr>
        <w:t xml:space="preserve"> NOMOR</w:t>
      </w:r>
      <w:r w:rsidR="001728D2">
        <w:rPr>
          <w:rFonts w:ascii="Bookman Old Style" w:eastAsia="Bookman Old Style" w:hAnsi="Bookman Old Style" w:cs="Bookman Old Style"/>
          <w:sz w:val="24"/>
          <w:szCs w:val="24"/>
          <w:lang w:val="id-ID"/>
        </w:rPr>
        <w:t>.....</w:t>
      </w:r>
      <w:r w:rsidRPr="00115082">
        <w:rPr>
          <w:rFonts w:ascii="Bookman Old Style" w:eastAsia="Bookman Old Style" w:hAnsi="Bookman Old Style" w:cs="Bookman Old Style"/>
          <w:sz w:val="24"/>
          <w:szCs w:val="24"/>
        </w:rPr>
        <w:t xml:space="preserve"> </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 xml:space="preserve">AHUN </w:t>
      </w:r>
      <w:r w:rsidRPr="00115082">
        <w:rPr>
          <w:rFonts w:ascii="Bookman Old Style" w:eastAsia="Bookman Old Style" w:hAnsi="Bookman Old Style" w:cs="Bookman Old Style"/>
          <w:spacing w:val="2"/>
          <w:sz w:val="24"/>
          <w:szCs w:val="24"/>
        </w:rPr>
        <w:t>2</w:t>
      </w:r>
      <w:r w:rsidRPr="00115082">
        <w:rPr>
          <w:rFonts w:ascii="Bookman Old Style" w:eastAsia="Bookman Old Style" w:hAnsi="Bookman Old Style" w:cs="Bookman Old Style"/>
          <w:sz w:val="24"/>
          <w:szCs w:val="24"/>
        </w:rPr>
        <w:t>01</w:t>
      </w:r>
      <w:r w:rsidRPr="00115082">
        <w:rPr>
          <w:rFonts w:ascii="Bookman Old Style" w:eastAsia="Bookman Old Style" w:hAnsi="Bookman Old Style" w:cs="Bookman Old Style"/>
          <w:sz w:val="24"/>
          <w:szCs w:val="24"/>
          <w:lang w:val="id-ID"/>
        </w:rPr>
        <w:t>7</w:t>
      </w:r>
    </w:p>
    <w:p w14:paraId="0677C485" w14:textId="77777777" w:rsidR="00C711ED" w:rsidRPr="00115082" w:rsidRDefault="00C711ED" w:rsidP="00C711ED">
      <w:pPr>
        <w:spacing w:line="276" w:lineRule="auto"/>
        <w:ind w:right="-57"/>
        <w:jc w:val="center"/>
        <w:rPr>
          <w:rFonts w:ascii="Bookman Old Style" w:eastAsia="Bookman Old Style" w:hAnsi="Bookman Old Style" w:cs="Bookman Old Style"/>
          <w:spacing w:val="-2"/>
          <w:sz w:val="24"/>
          <w:szCs w:val="24"/>
          <w:lang w:val="id-ID"/>
        </w:rPr>
      </w:pPr>
    </w:p>
    <w:p w14:paraId="3BBAD0FF" w14:textId="77777777" w:rsidR="00C711ED" w:rsidRPr="00115082" w:rsidRDefault="00C711ED" w:rsidP="00C711ED">
      <w:pPr>
        <w:spacing w:line="276" w:lineRule="auto"/>
        <w:ind w:right="-57"/>
        <w:jc w:val="center"/>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E</w:t>
      </w:r>
      <w:r w:rsidRPr="00115082">
        <w:rPr>
          <w:rFonts w:ascii="Bookman Old Style" w:eastAsia="Bookman Old Style" w:hAnsi="Bookman Old Style" w:cs="Bookman Old Style"/>
          <w:spacing w:val="2"/>
          <w:sz w:val="24"/>
          <w:szCs w:val="24"/>
        </w:rPr>
        <w:t>N</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 xml:space="preserve">ANG </w:t>
      </w:r>
    </w:p>
    <w:p w14:paraId="08F0A6B3" w14:textId="77777777" w:rsidR="00C711ED" w:rsidRPr="00115082" w:rsidRDefault="00C711ED" w:rsidP="00C711ED">
      <w:pPr>
        <w:spacing w:line="276" w:lineRule="auto"/>
        <w:ind w:right="-57"/>
        <w:jc w:val="center"/>
        <w:rPr>
          <w:rFonts w:ascii="Bookman Old Style" w:eastAsia="Bookman Old Style" w:hAnsi="Bookman Old Style" w:cs="Bookman Old Style"/>
          <w:sz w:val="24"/>
          <w:szCs w:val="24"/>
          <w:lang w:val="id-ID"/>
        </w:rPr>
      </w:pPr>
    </w:p>
    <w:p w14:paraId="1337CF43" w14:textId="77777777" w:rsidR="00C711ED" w:rsidRPr="00115082" w:rsidRDefault="00C711ED" w:rsidP="00C711ED">
      <w:pPr>
        <w:spacing w:line="276" w:lineRule="auto"/>
        <w:ind w:right="-57"/>
        <w:jc w:val="center"/>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lang w:val="id-ID"/>
        </w:rPr>
        <w:t xml:space="preserve">PENYELENGGARAAN PERPARKIRAN </w:t>
      </w:r>
    </w:p>
    <w:p w14:paraId="5F16F396" w14:textId="77777777" w:rsidR="00C711ED" w:rsidRPr="00115082" w:rsidRDefault="00C711ED" w:rsidP="00C711ED">
      <w:pPr>
        <w:spacing w:line="276" w:lineRule="auto"/>
        <w:ind w:right="-57"/>
        <w:jc w:val="center"/>
        <w:rPr>
          <w:rFonts w:ascii="Bookman Old Style" w:eastAsia="Bookman Old Style" w:hAnsi="Bookman Old Style" w:cs="Bookman Old Style"/>
          <w:sz w:val="24"/>
          <w:szCs w:val="24"/>
          <w:lang w:val="id-ID"/>
        </w:rPr>
      </w:pPr>
    </w:p>
    <w:p w14:paraId="0E8BAED1" w14:textId="77777777" w:rsidR="00C711ED" w:rsidRPr="00115082" w:rsidRDefault="00C711ED" w:rsidP="00C711ED">
      <w:pPr>
        <w:spacing w:line="276" w:lineRule="auto"/>
        <w:ind w:right="-57"/>
        <w:jc w:val="center"/>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rPr>
        <w:t>DENGAN RAHMAT TUHAN YANG MAHA ESA</w:t>
      </w:r>
    </w:p>
    <w:p w14:paraId="1FBE3BEE" w14:textId="77777777" w:rsidR="00C711ED" w:rsidRPr="00115082" w:rsidRDefault="00C711ED" w:rsidP="00C711ED">
      <w:pPr>
        <w:spacing w:line="276" w:lineRule="auto"/>
        <w:ind w:right="-57"/>
        <w:jc w:val="center"/>
        <w:rPr>
          <w:rFonts w:ascii="Bookman Old Style" w:eastAsia="Bookman Old Style" w:hAnsi="Bookman Old Style" w:cs="Bookman Old Style"/>
          <w:position w:val="-1"/>
          <w:sz w:val="24"/>
          <w:szCs w:val="24"/>
          <w:lang w:val="id-ID"/>
        </w:rPr>
      </w:pPr>
    </w:p>
    <w:p w14:paraId="600DCF2F" w14:textId="77777777" w:rsidR="00C711ED" w:rsidRPr="00115082" w:rsidRDefault="00C711ED" w:rsidP="00C711ED">
      <w:pPr>
        <w:spacing w:line="276" w:lineRule="auto"/>
        <w:ind w:right="-57"/>
        <w:jc w:val="center"/>
        <w:rPr>
          <w:rFonts w:ascii="Bookman Old Style" w:eastAsia="Bookman Old Style" w:hAnsi="Bookman Old Style" w:cs="Bookman Old Style"/>
          <w:position w:val="-1"/>
          <w:sz w:val="24"/>
          <w:szCs w:val="24"/>
          <w:lang w:val="id-ID"/>
        </w:rPr>
      </w:pPr>
      <w:r w:rsidRPr="00115082">
        <w:rPr>
          <w:rFonts w:ascii="Bookman Old Style" w:eastAsia="Bookman Old Style" w:hAnsi="Bookman Old Style" w:cs="Bookman Old Style"/>
          <w:position w:val="-1"/>
          <w:sz w:val="24"/>
          <w:szCs w:val="24"/>
        </w:rPr>
        <w:t>BUPA</w:t>
      </w:r>
      <w:r w:rsidRPr="00115082">
        <w:rPr>
          <w:rFonts w:ascii="Bookman Old Style" w:eastAsia="Bookman Old Style" w:hAnsi="Bookman Old Style" w:cs="Bookman Old Style"/>
          <w:spacing w:val="-2"/>
          <w:position w:val="-1"/>
          <w:sz w:val="24"/>
          <w:szCs w:val="24"/>
        </w:rPr>
        <w:t>T</w:t>
      </w:r>
      <w:r w:rsidRPr="00115082">
        <w:rPr>
          <w:rFonts w:ascii="Bookman Old Style" w:eastAsia="Bookman Old Style" w:hAnsi="Bookman Old Style" w:cs="Bookman Old Style"/>
          <w:position w:val="-1"/>
          <w:sz w:val="24"/>
          <w:szCs w:val="24"/>
        </w:rPr>
        <w:t>ISRAGEN,</w:t>
      </w:r>
    </w:p>
    <w:p w14:paraId="0CD220FC" w14:textId="77777777" w:rsidR="00C711ED" w:rsidRPr="00115082" w:rsidRDefault="00C711ED" w:rsidP="00C711ED">
      <w:pPr>
        <w:spacing w:line="276" w:lineRule="auto"/>
        <w:ind w:right="-57"/>
        <w:jc w:val="both"/>
        <w:rPr>
          <w:rFonts w:ascii="Bookman Old Style" w:eastAsia="Bookman Old Style" w:hAnsi="Bookman Old Style" w:cs="Bookman Old Style"/>
          <w:position w:val="-1"/>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286"/>
        <w:gridCol w:w="6769"/>
      </w:tblGrid>
      <w:tr w:rsidR="00C711ED" w:rsidRPr="00115082" w14:paraId="3B77A846" w14:textId="77777777" w:rsidTr="00014326">
        <w:tc>
          <w:tcPr>
            <w:tcW w:w="1841" w:type="dxa"/>
          </w:tcPr>
          <w:p w14:paraId="74480E07" w14:textId="77777777" w:rsidR="00C711ED" w:rsidRDefault="00C711ED" w:rsidP="00014326">
            <w:pPr>
              <w:tabs>
                <w:tab w:val="left" w:pos="1843"/>
                <w:tab w:val="left" w:pos="2920"/>
              </w:tabs>
              <w:spacing w:line="276" w:lineRule="auto"/>
              <w:ind w:right="85"/>
              <w:jc w:val="both"/>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rPr>
              <w:t>Menimbang</w:t>
            </w:r>
          </w:p>
          <w:p w14:paraId="0B4F2260" w14:textId="77777777" w:rsidR="0077331B" w:rsidRDefault="0077331B" w:rsidP="00014326">
            <w:pPr>
              <w:tabs>
                <w:tab w:val="left" w:pos="1843"/>
                <w:tab w:val="left" w:pos="2920"/>
              </w:tabs>
              <w:spacing w:line="276" w:lineRule="auto"/>
              <w:ind w:right="85"/>
              <w:jc w:val="both"/>
              <w:rPr>
                <w:rFonts w:ascii="Bookman Old Style" w:eastAsia="Bookman Old Style" w:hAnsi="Bookman Old Style" w:cs="Bookman Old Style"/>
                <w:sz w:val="24"/>
                <w:szCs w:val="24"/>
                <w:lang w:val="id-ID"/>
              </w:rPr>
            </w:pPr>
          </w:p>
          <w:p w14:paraId="75E66BDA" w14:textId="77777777" w:rsidR="0077331B" w:rsidRDefault="0077331B" w:rsidP="00014326">
            <w:pPr>
              <w:tabs>
                <w:tab w:val="left" w:pos="1843"/>
                <w:tab w:val="left" w:pos="2920"/>
              </w:tabs>
              <w:spacing w:line="276" w:lineRule="auto"/>
              <w:ind w:right="85"/>
              <w:jc w:val="both"/>
              <w:rPr>
                <w:rFonts w:ascii="Bookman Old Style" w:eastAsia="Bookman Old Style" w:hAnsi="Bookman Old Style" w:cs="Bookman Old Style"/>
                <w:sz w:val="24"/>
                <w:szCs w:val="24"/>
                <w:lang w:val="id-ID"/>
              </w:rPr>
            </w:pPr>
          </w:p>
          <w:p w14:paraId="23C48621" w14:textId="77777777" w:rsidR="00F81055" w:rsidRPr="00B949F9" w:rsidRDefault="00F81055" w:rsidP="00014326">
            <w:pPr>
              <w:tabs>
                <w:tab w:val="left" w:pos="1843"/>
                <w:tab w:val="left" w:pos="2920"/>
              </w:tabs>
              <w:spacing w:line="276" w:lineRule="auto"/>
              <w:ind w:right="85"/>
              <w:jc w:val="both"/>
              <w:rPr>
                <w:rFonts w:ascii="Bookman Old Style" w:eastAsia="Bookman Old Style" w:hAnsi="Bookman Old Style" w:cs="Bookman Old Style"/>
                <w:b/>
                <w:i/>
                <w:lang w:val="id-ID"/>
              </w:rPr>
            </w:pPr>
          </w:p>
          <w:p w14:paraId="455A643F" w14:textId="77777777" w:rsidR="00F81055" w:rsidRPr="00F81055" w:rsidRDefault="00F81055" w:rsidP="00014326">
            <w:pPr>
              <w:tabs>
                <w:tab w:val="left" w:pos="1843"/>
                <w:tab w:val="left" w:pos="2920"/>
              </w:tabs>
              <w:spacing w:line="276" w:lineRule="auto"/>
              <w:ind w:right="85"/>
              <w:jc w:val="both"/>
              <w:rPr>
                <w:rFonts w:ascii="Bookman Old Style" w:eastAsia="Bookman Old Style" w:hAnsi="Bookman Old Style" w:cs="Bookman Old Style"/>
                <w:i/>
                <w:lang w:val="id-ID"/>
              </w:rPr>
            </w:pPr>
          </w:p>
          <w:p w14:paraId="37C4B0EF" w14:textId="77777777" w:rsidR="0077331B" w:rsidRPr="0077331B" w:rsidRDefault="0077331B" w:rsidP="00014326">
            <w:pPr>
              <w:tabs>
                <w:tab w:val="left" w:pos="1843"/>
                <w:tab w:val="left" w:pos="2920"/>
              </w:tabs>
              <w:spacing w:line="276" w:lineRule="auto"/>
              <w:ind w:right="85"/>
              <w:jc w:val="both"/>
              <w:rPr>
                <w:rFonts w:ascii="Bookman Old Style" w:eastAsia="Bookman Old Style" w:hAnsi="Bookman Old Style" w:cs="Bookman Old Style"/>
                <w:i/>
                <w:color w:val="00B050"/>
                <w:lang w:val="id-ID"/>
              </w:rPr>
            </w:pPr>
          </w:p>
          <w:p w14:paraId="0FC497D2" w14:textId="77777777" w:rsidR="0077331B" w:rsidRPr="00B949F9" w:rsidRDefault="0077331B" w:rsidP="00014326">
            <w:pPr>
              <w:tabs>
                <w:tab w:val="left" w:pos="1843"/>
                <w:tab w:val="left" w:pos="2920"/>
              </w:tabs>
              <w:spacing w:line="276" w:lineRule="auto"/>
              <w:ind w:right="85"/>
              <w:jc w:val="both"/>
              <w:rPr>
                <w:rFonts w:ascii="Bookman Old Style" w:eastAsia="Bookman Old Style" w:hAnsi="Bookman Old Style" w:cs="Bookman Old Style"/>
                <w:color w:val="FF0000"/>
                <w:lang w:val="id-ID"/>
              </w:rPr>
            </w:pPr>
          </w:p>
        </w:tc>
        <w:tc>
          <w:tcPr>
            <w:tcW w:w="286" w:type="dxa"/>
          </w:tcPr>
          <w:p w14:paraId="04010259" w14:textId="77777777" w:rsidR="00C711ED" w:rsidRPr="00115082" w:rsidRDefault="00C711ED" w:rsidP="00014326">
            <w:pPr>
              <w:tabs>
                <w:tab w:val="left" w:pos="1843"/>
                <w:tab w:val="left" w:pos="2920"/>
              </w:tabs>
              <w:spacing w:line="276" w:lineRule="auto"/>
              <w:ind w:left="-106" w:right="-108"/>
              <w:jc w:val="center"/>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lang w:val="id-ID"/>
              </w:rPr>
              <w:t>:</w:t>
            </w:r>
          </w:p>
        </w:tc>
        <w:tc>
          <w:tcPr>
            <w:tcW w:w="6769" w:type="dxa"/>
          </w:tcPr>
          <w:p w14:paraId="35C3C682" w14:textId="77777777" w:rsidR="00C711ED" w:rsidRPr="00115082" w:rsidRDefault="00C711ED" w:rsidP="00014326">
            <w:pPr>
              <w:pStyle w:val="ListParagraph"/>
              <w:numPr>
                <w:ilvl w:val="0"/>
                <w:numId w:val="1"/>
              </w:numPr>
              <w:spacing w:line="276" w:lineRule="auto"/>
              <w:ind w:left="459" w:right="85" w:hanging="425"/>
              <w:contextualSpacing w:val="0"/>
              <w:jc w:val="both"/>
              <w:rPr>
                <w:rStyle w:val="Heading6Char"/>
                <w:rFonts w:ascii="Bookman Old Style" w:eastAsia="Bookman Old Style" w:hAnsi="Bookman Old Style"/>
                <w:b w:val="0"/>
                <w:sz w:val="24"/>
                <w:szCs w:val="24"/>
                <w:lang w:val="id-ID"/>
              </w:rPr>
            </w:pPr>
            <w:r w:rsidRPr="00115082">
              <w:rPr>
                <w:rStyle w:val="Heading6Char"/>
                <w:rFonts w:ascii="Bookman Old Style" w:eastAsia="Bookman Old Style" w:hAnsi="Bookman Old Style"/>
                <w:b w:val="0"/>
                <w:sz w:val="24"/>
                <w:szCs w:val="24"/>
              </w:rPr>
              <w:t xml:space="preserve">bahwa </w:t>
            </w:r>
            <w:r w:rsidRPr="00115082">
              <w:rPr>
                <w:rFonts w:ascii="Bookman Old Style" w:hAnsi="Bookman Old Style"/>
                <w:sz w:val="24"/>
                <w:szCs w:val="24"/>
                <w:lang w:val="id-ID"/>
              </w:rPr>
              <w:t>per</w:t>
            </w:r>
            <w:r w:rsidRPr="00115082">
              <w:rPr>
                <w:rFonts w:ascii="Bookman Old Style" w:hAnsi="Bookman Old Style"/>
                <w:sz w:val="24"/>
                <w:szCs w:val="24"/>
              </w:rPr>
              <w:t>parkir</w:t>
            </w:r>
            <w:r w:rsidRPr="00115082">
              <w:rPr>
                <w:rFonts w:ascii="Bookman Old Style" w:hAnsi="Bookman Old Style"/>
                <w:sz w:val="24"/>
                <w:szCs w:val="24"/>
                <w:lang w:val="id-ID"/>
              </w:rPr>
              <w:t>an</w:t>
            </w:r>
            <w:r w:rsidR="002E70FA">
              <w:rPr>
                <w:rFonts w:ascii="Bookman Old Style" w:hAnsi="Bookman Old Style"/>
                <w:sz w:val="24"/>
                <w:szCs w:val="24"/>
                <w:lang w:val="id-ID"/>
              </w:rPr>
              <w:t xml:space="preserve"> </w:t>
            </w:r>
            <w:r w:rsidRPr="00115082">
              <w:rPr>
                <w:rFonts w:ascii="Bookman Old Style" w:hAnsi="Bookman Old Style"/>
                <w:sz w:val="24"/>
                <w:szCs w:val="24"/>
                <w:lang w:val="id-ID"/>
              </w:rPr>
              <w:t xml:space="preserve">menjadi salah satu unsur penting terwujudnya </w:t>
            </w:r>
            <w:r w:rsidRPr="00115082">
              <w:rPr>
                <w:rFonts w:ascii="Bookman Old Style" w:hAnsi="Bookman Old Style"/>
                <w:sz w:val="24"/>
                <w:szCs w:val="24"/>
              </w:rPr>
              <w:t xml:space="preserve">ketertiban, keamanan dan kelancaran lalu lintas, </w:t>
            </w:r>
            <w:r w:rsidRPr="00115082">
              <w:rPr>
                <w:rFonts w:ascii="Bookman Old Style" w:hAnsi="Bookman Old Style"/>
                <w:sz w:val="24"/>
                <w:szCs w:val="24"/>
                <w:lang w:val="id-ID"/>
              </w:rPr>
              <w:t xml:space="preserve">yang </w:t>
            </w:r>
            <w:r w:rsidRPr="00115082">
              <w:rPr>
                <w:rFonts w:ascii="Bookman Old Style" w:hAnsi="Bookman Old Style"/>
                <w:sz w:val="24"/>
                <w:szCs w:val="24"/>
              </w:rPr>
              <w:t xml:space="preserve">penyelenggaraan </w:t>
            </w:r>
            <w:r w:rsidRPr="00115082">
              <w:rPr>
                <w:rFonts w:ascii="Bookman Old Style" w:hAnsi="Bookman Old Style"/>
                <w:sz w:val="24"/>
                <w:szCs w:val="24"/>
                <w:lang w:val="id-ID"/>
              </w:rPr>
              <w:t>perlu dik</w:t>
            </w:r>
            <w:r w:rsidRPr="00115082">
              <w:rPr>
                <w:rFonts w:ascii="Bookman Old Style" w:hAnsi="Bookman Old Style"/>
                <w:sz w:val="24"/>
                <w:szCs w:val="24"/>
              </w:rPr>
              <w:t>elola secara terpadu dan terorganisir</w:t>
            </w:r>
            <w:r w:rsidRPr="00115082">
              <w:rPr>
                <w:rStyle w:val="Heading6Char"/>
                <w:rFonts w:ascii="Bookman Old Style" w:eastAsia="Bookman Old Style" w:hAnsi="Bookman Old Style"/>
                <w:b w:val="0"/>
                <w:sz w:val="24"/>
                <w:szCs w:val="24"/>
              </w:rPr>
              <w:t>;</w:t>
            </w:r>
          </w:p>
          <w:p w14:paraId="32A32937" w14:textId="77777777" w:rsidR="00C711ED" w:rsidRPr="00115082" w:rsidRDefault="00C711ED" w:rsidP="00014326">
            <w:pPr>
              <w:pStyle w:val="ListParagraph"/>
              <w:numPr>
                <w:ilvl w:val="0"/>
                <w:numId w:val="1"/>
              </w:numPr>
              <w:spacing w:line="276" w:lineRule="auto"/>
              <w:ind w:left="459" w:right="85" w:hanging="426"/>
              <w:contextualSpacing w:val="0"/>
              <w:jc w:val="both"/>
              <w:rPr>
                <w:rStyle w:val="Heading6Char"/>
                <w:rFonts w:ascii="Bookman Old Style" w:eastAsia="Bookman Old Style" w:hAnsi="Bookman Old Style"/>
                <w:b w:val="0"/>
                <w:sz w:val="24"/>
                <w:szCs w:val="24"/>
                <w:lang w:val="id-ID"/>
              </w:rPr>
            </w:pPr>
            <w:r w:rsidRPr="00115082">
              <w:rPr>
                <w:rFonts w:ascii="Bookman Old Style" w:hAnsi="Bookman Old Style"/>
                <w:sz w:val="24"/>
                <w:szCs w:val="24"/>
              </w:rPr>
              <w:t xml:space="preserve">dalam rangka mewujudkan tata lingkungan </w:t>
            </w:r>
            <w:r w:rsidRPr="00115082">
              <w:rPr>
                <w:rFonts w:ascii="Bookman Old Style" w:hAnsi="Bookman Old Style"/>
                <w:sz w:val="24"/>
                <w:szCs w:val="24"/>
                <w:lang w:val="id-ID"/>
              </w:rPr>
              <w:t xml:space="preserve">tertib </w:t>
            </w:r>
            <w:r w:rsidRPr="00115082">
              <w:rPr>
                <w:rFonts w:ascii="Bookman Old Style" w:hAnsi="Bookman Old Style"/>
                <w:sz w:val="24"/>
                <w:szCs w:val="24"/>
              </w:rPr>
              <w:t>yang serasi, tertib lalu lintas dan tertib administrasi di daerah, perlu mengintensifkan penyelenggaraan dan pengelolaan Parkir secara terpadu dan terorganisir</w:t>
            </w:r>
            <w:r w:rsidRPr="00115082">
              <w:rPr>
                <w:rFonts w:ascii="Bookman Old Style" w:hAnsi="Bookman Old Style"/>
                <w:sz w:val="24"/>
                <w:szCs w:val="24"/>
                <w:lang w:val="id-ID"/>
              </w:rPr>
              <w:t>;</w:t>
            </w:r>
          </w:p>
          <w:p w14:paraId="38710177" w14:textId="77777777" w:rsidR="00C711ED" w:rsidRPr="00115082" w:rsidRDefault="00C711ED" w:rsidP="00014326">
            <w:pPr>
              <w:pStyle w:val="ListParagraph"/>
              <w:numPr>
                <w:ilvl w:val="0"/>
                <w:numId w:val="1"/>
              </w:numPr>
              <w:spacing w:line="276" w:lineRule="auto"/>
              <w:ind w:left="459" w:right="85" w:hanging="425"/>
              <w:contextualSpacing w:val="0"/>
              <w:jc w:val="both"/>
              <w:rPr>
                <w:rFonts w:ascii="Bookman Old Style" w:hAnsi="Bookman Old Style"/>
                <w:sz w:val="24"/>
                <w:szCs w:val="24"/>
                <w:lang w:val="id-ID"/>
              </w:rPr>
            </w:pPr>
            <w:r w:rsidRPr="00115082">
              <w:rPr>
                <w:rFonts w:ascii="Bookman Old Style" w:hAnsi="Bookman Old Style"/>
                <w:sz w:val="24"/>
                <w:szCs w:val="24"/>
              </w:rPr>
              <w:t xml:space="preserve">bahwa dalam rangka </w:t>
            </w:r>
            <w:r w:rsidRPr="00115082">
              <w:rPr>
                <w:rFonts w:ascii="Bookman Old Style" w:hAnsi="Bookman Old Style"/>
                <w:bCs/>
                <w:iCs/>
                <w:sz w:val="24"/>
                <w:szCs w:val="24"/>
                <w:lang w:val="en-GB"/>
              </w:rPr>
              <w:t>meningkatkan pelayanan masy</w:t>
            </w:r>
            <w:r w:rsidRPr="00115082">
              <w:rPr>
                <w:rFonts w:ascii="Bookman Old Style" w:hAnsi="Bookman Old Style"/>
                <w:bCs/>
                <w:iCs/>
                <w:sz w:val="24"/>
                <w:szCs w:val="24"/>
                <w:lang w:val="id-ID"/>
              </w:rPr>
              <w:t>arakat di Daerah Kabupaten Sragen</w:t>
            </w:r>
            <w:r w:rsidRPr="00115082">
              <w:rPr>
                <w:rFonts w:ascii="Bookman Old Style" w:hAnsi="Bookman Old Style"/>
                <w:bCs/>
                <w:iCs/>
                <w:sz w:val="24"/>
                <w:szCs w:val="24"/>
                <w:lang w:val="en-GB"/>
              </w:rPr>
              <w:t xml:space="preserve"> di bidang perparkiran dan u</w:t>
            </w:r>
            <w:r w:rsidRPr="00115082">
              <w:rPr>
                <w:rFonts w:ascii="Bookman Old Style" w:hAnsi="Bookman Old Style"/>
                <w:bCs/>
                <w:iCs/>
                <w:sz w:val="24"/>
                <w:szCs w:val="24"/>
                <w:lang w:val="id-ID"/>
              </w:rPr>
              <w:t>n</w:t>
            </w:r>
            <w:r w:rsidRPr="00115082">
              <w:rPr>
                <w:rFonts w:ascii="Bookman Old Style" w:hAnsi="Bookman Old Style"/>
                <w:bCs/>
                <w:iCs/>
                <w:sz w:val="24"/>
                <w:szCs w:val="24"/>
                <w:lang w:val="en-GB"/>
              </w:rPr>
              <w:t>t</w:t>
            </w:r>
            <w:r w:rsidRPr="00115082">
              <w:rPr>
                <w:rFonts w:ascii="Bookman Old Style" w:hAnsi="Bookman Old Style"/>
                <w:bCs/>
                <w:iCs/>
                <w:sz w:val="24"/>
                <w:szCs w:val="24"/>
                <w:lang w:val="id-ID"/>
              </w:rPr>
              <w:t>u</w:t>
            </w:r>
            <w:r w:rsidRPr="00115082">
              <w:rPr>
                <w:rFonts w:ascii="Bookman Old Style" w:hAnsi="Bookman Old Style"/>
                <w:bCs/>
                <w:iCs/>
                <w:sz w:val="24"/>
                <w:szCs w:val="24"/>
                <w:lang w:val="en-GB"/>
              </w:rPr>
              <w:t xml:space="preserve">k mewujudkan </w:t>
            </w:r>
            <w:r w:rsidRPr="00115082">
              <w:rPr>
                <w:rFonts w:ascii="Bookman Old Style" w:hAnsi="Bookman Old Style"/>
                <w:bCs/>
                <w:iCs/>
                <w:sz w:val="24"/>
                <w:szCs w:val="24"/>
                <w:lang w:val="id-ID"/>
              </w:rPr>
              <w:t xml:space="preserve">ketertiban, keamanan dan </w:t>
            </w:r>
            <w:r w:rsidRPr="00115082">
              <w:rPr>
                <w:rFonts w:ascii="Bookman Old Style" w:hAnsi="Bookman Old Style"/>
                <w:bCs/>
                <w:iCs/>
                <w:sz w:val="24"/>
                <w:szCs w:val="24"/>
                <w:lang w:val="en-GB"/>
              </w:rPr>
              <w:t>kelancaran lalu lintas</w:t>
            </w:r>
            <w:r w:rsidRPr="00115082">
              <w:rPr>
                <w:rFonts w:ascii="Bookman Old Style" w:hAnsi="Bookman Old Style"/>
                <w:sz w:val="24"/>
                <w:szCs w:val="24"/>
                <w:lang w:val="en-GB"/>
              </w:rPr>
              <w:t>, maka penyelenggaraan perpakiran di Daerah perlu dilakukan s</w:t>
            </w:r>
            <w:r w:rsidRPr="00115082">
              <w:rPr>
                <w:rFonts w:ascii="Bookman Old Style" w:hAnsi="Bookman Old Style"/>
                <w:sz w:val="24"/>
                <w:szCs w:val="24"/>
                <w:lang w:val="id-ID"/>
              </w:rPr>
              <w:t>e</w:t>
            </w:r>
            <w:r w:rsidRPr="00115082">
              <w:rPr>
                <w:rFonts w:ascii="Bookman Old Style" w:hAnsi="Bookman Old Style"/>
                <w:sz w:val="24"/>
                <w:szCs w:val="24"/>
              </w:rPr>
              <w:t>c</w:t>
            </w:r>
            <w:r w:rsidRPr="00115082">
              <w:rPr>
                <w:rFonts w:ascii="Bookman Old Style" w:hAnsi="Bookman Old Style"/>
                <w:sz w:val="24"/>
                <w:szCs w:val="24"/>
                <w:lang w:val="id-ID"/>
              </w:rPr>
              <w:t>a</w:t>
            </w:r>
            <w:r w:rsidRPr="00115082">
              <w:rPr>
                <w:rFonts w:ascii="Bookman Old Style" w:hAnsi="Bookman Old Style"/>
                <w:sz w:val="24"/>
                <w:szCs w:val="24"/>
              </w:rPr>
              <w:t>r</w:t>
            </w:r>
            <w:r w:rsidRPr="00115082">
              <w:rPr>
                <w:rFonts w:ascii="Bookman Old Style" w:hAnsi="Bookman Old Style"/>
                <w:sz w:val="24"/>
                <w:szCs w:val="24"/>
                <w:lang w:val="id-ID"/>
              </w:rPr>
              <w:t>a</w:t>
            </w:r>
            <w:r w:rsidRPr="00115082">
              <w:rPr>
                <w:rFonts w:ascii="Bookman Old Style" w:hAnsi="Bookman Old Style"/>
                <w:sz w:val="24"/>
                <w:szCs w:val="24"/>
              </w:rPr>
              <w:t xml:space="preserve"> t</w:t>
            </w:r>
            <w:r w:rsidRPr="00115082">
              <w:rPr>
                <w:rFonts w:ascii="Bookman Old Style" w:hAnsi="Bookman Old Style"/>
                <w:sz w:val="24"/>
                <w:szCs w:val="24"/>
                <w:lang w:val="en-GB"/>
              </w:rPr>
              <w:t>erencana dan terpadu</w:t>
            </w:r>
            <w:r w:rsidRPr="00115082">
              <w:rPr>
                <w:rFonts w:ascii="Bookman Old Style" w:hAnsi="Bookman Old Style"/>
                <w:sz w:val="24"/>
                <w:szCs w:val="24"/>
                <w:lang w:val="id-ID"/>
              </w:rPr>
              <w:t>;</w:t>
            </w:r>
          </w:p>
          <w:p w14:paraId="62520DF1" w14:textId="77777777" w:rsidR="00C711ED" w:rsidRPr="00115082" w:rsidRDefault="00C711ED" w:rsidP="00014326">
            <w:pPr>
              <w:pStyle w:val="ListParagraph"/>
              <w:numPr>
                <w:ilvl w:val="0"/>
                <w:numId w:val="1"/>
              </w:numPr>
              <w:spacing w:line="276" w:lineRule="auto"/>
              <w:ind w:left="459" w:right="85" w:hanging="425"/>
              <w:contextualSpacing w:val="0"/>
              <w:jc w:val="both"/>
              <w:rPr>
                <w:rFonts w:ascii="Bookman Old Style" w:hAnsi="Bookman Old Style"/>
                <w:sz w:val="24"/>
                <w:szCs w:val="24"/>
                <w:lang w:val="id-ID"/>
              </w:rPr>
            </w:pPr>
            <w:r w:rsidRPr="00115082">
              <w:rPr>
                <w:rFonts w:ascii="Bookman Old Style" w:hAnsi="Bookman Old Style" w:cs="BookmanOldStyle"/>
                <w:sz w:val="24"/>
                <w:szCs w:val="24"/>
              </w:rPr>
              <w:t>bahwa</w:t>
            </w:r>
            <w:r w:rsidR="002E70FA">
              <w:rPr>
                <w:rFonts w:ascii="Bookman Old Style" w:hAnsi="Bookman Old Style" w:cs="BookmanOldStyle"/>
                <w:sz w:val="24"/>
                <w:szCs w:val="24"/>
                <w:lang w:val="id-ID"/>
              </w:rPr>
              <w:t xml:space="preserve"> </w:t>
            </w:r>
            <w:r w:rsidRPr="00115082">
              <w:rPr>
                <w:rFonts w:ascii="Bookman Old Style" w:hAnsi="Bookman Old Style"/>
                <w:sz w:val="24"/>
                <w:szCs w:val="24"/>
                <w:lang w:val="id-ID"/>
              </w:rPr>
              <w:t>berdasarkan</w:t>
            </w:r>
            <w:r w:rsidR="002E70FA">
              <w:rPr>
                <w:rFonts w:ascii="Bookman Old Style" w:hAnsi="Bookman Old Style"/>
                <w:sz w:val="24"/>
                <w:szCs w:val="24"/>
                <w:lang w:val="id-ID"/>
              </w:rPr>
              <w:t xml:space="preserve"> </w:t>
            </w:r>
            <w:r w:rsidRPr="00115082">
              <w:rPr>
                <w:rFonts w:ascii="Bookman Old Style" w:hAnsi="Bookman Old Style" w:cs="Bookman Old Style"/>
                <w:sz w:val="24"/>
                <w:szCs w:val="24"/>
                <w:lang w:val="id-ID"/>
              </w:rPr>
              <w:t xml:space="preserve">Undang-Undang Nomor 23 Tahun 2014 tentang Pemerintahan Daerah </w:t>
            </w:r>
            <w:r w:rsidRPr="00115082">
              <w:rPr>
                <w:rFonts w:ascii="Bookman Old Style" w:hAnsi="Bookman Old Style" w:cs="Arial"/>
                <w:sz w:val="24"/>
                <w:szCs w:val="24"/>
                <w:lang w:val="id-ID"/>
              </w:rPr>
              <w:t>sebagaimana telah beberapa kali diubah terakhir dengan Undang-Undang Nomor 9 Tahun 2015 tentang Perubahan Kedua Atas Undang-Undang Nomor 23 Tahun 2014 tentang Pemerintahan Daerah</w:t>
            </w:r>
            <w:r w:rsidRPr="00115082">
              <w:rPr>
                <w:rFonts w:ascii="Bookman Old Style" w:hAnsi="Bookman Old Style"/>
                <w:sz w:val="24"/>
                <w:szCs w:val="24"/>
                <w:lang w:val="en-GB"/>
              </w:rPr>
              <w:t xml:space="preserve">, </w:t>
            </w:r>
            <w:r w:rsidRPr="00115082">
              <w:rPr>
                <w:rFonts w:ascii="Bookman Old Style" w:hAnsi="Bookman Old Style"/>
                <w:bCs/>
                <w:iCs/>
                <w:sz w:val="24"/>
                <w:szCs w:val="24"/>
                <w:lang w:val="id-ID"/>
              </w:rPr>
              <w:t>P</w:t>
            </w:r>
            <w:r w:rsidRPr="00115082">
              <w:rPr>
                <w:rFonts w:ascii="Bookman Old Style" w:hAnsi="Bookman Old Style"/>
                <w:bCs/>
                <w:iCs/>
                <w:sz w:val="24"/>
                <w:szCs w:val="24"/>
                <w:lang w:val="en-GB"/>
              </w:rPr>
              <w:t xml:space="preserve">emerintah </w:t>
            </w:r>
            <w:r w:rsidRPr="00115082">
              <w:rPr>
                <w:rFonts w:ascii="Bookman Old Style" w:hAnsi="Bookman Old Style"/>
                <w:bCs/>
                <w:iCs/>
                <w:sz w:val="24"/>
                <w:szCs w:val="24"/>
                <w:lang w:val="id-ID"/>
              </w:rPr>
              <w:t>Kabupaten</w:t>
            </w:r>
            <w:r w:rsidRPr="00115082">
              <w:rPr>
                <w:rFonts w:ascii="Bookman Old Style" w:hAnsi="Bookman Old Style"/>
                <w:bCs/>
                <w:iCs/>
                <w:sz w:val="24"/>
                <w:szCs w:val="24"/>
                <w:lang w:val="en-GB"/>
              </w:rPr>
              <w:t xml:space="preserve"> memiliki kewenangan dalam penyelenggaraan urusan pemerintahan wajib bidang perhubungan sub bidang urusan Lalu Lintas Jalan Raya yaitu penerbitan izin penyelenggaraan dan pembangunan fasilitas parkir</w:t>
            </w:r>
            <w:r w:rsidRPr="00115082">
              <w:rPr>
                <w:rFonts w:ascii="Bookman Old Style" w:hAnsi="Bookman Old Style"/>
                <w:sz w:val="24"/>
                <w:szCs w:val="24"/>
                <w:lang w:val="id-ID"/>
              </w:rPr>
              <w:t>;</w:t>
            </w:r>
          </w:p>
          <w:p w14:paraId="00EDBCFB" w14:textId="77777777" w:rsidR="00C711ED" w:rsidRPr="00115082" w:rsidRDefault="00C711ED" w:rsidP="00291931">
            <w:pPr>
              <w:pStyle w:val="ListParagraph"/>
              <w:numPr>
                <w:ilvl w:val="0"/>
                <w:numId w:val="1"/>
              </w:numPr>
              <w:spacing w:line="276" w:lineRule="auto"/>
              <w:ind w:left="459" w:right="85" w:hanging="425"/>
              <w:contextualSpacing w:val="0"/>
              <w:jc w:val="both"/>
              <w:rPr>
                <w:rFonts w:ascii="Bookman Old Style" w:hAnsi="Bookman Old Style"/>
                <w:sz w:val="24"/>
                <w:szCs w:val="24"/>
                <w:lang w:val="id-ID"/>
              </w:rPr>
            </w:pPr>
            <w:r w:rsidRPr="00115082">
              <w:rPr>
                <w:rFonts w:ascii="Bookman Old Style" w:hAnsi="Bookman Old Style" w:cs="BookmanOldStyle"/>
                <w:sz w:val="24"/>
                <w:szCs w:val="24"/>
                <w:lang w:val="id-ID"/>
              </w:rPr>
              <w:t>bahwa</w:t>
            </w:r>
            <w:r w:rsidRPr="00115082">
              <w:rPr>
                <w:rFonts w:ascii="Bookman Old Style" w:hAnsi="Bookman Old Style" w:cs="BookmanOldStyle"/>
                <w:sz w:val="24"/>
                <w:szCs w:val="24"/>
              </w:rPr>
              <w:t xml:space="preserve"> berdasarkan pertimbangan sebagaimana dimaksud pada huruf a</w:t>
            </w:r>
            <w:r w:rsidRPr="00115082">
              <w:rPr>
                <w:rFonts w:ascii="Bookman Old Style" w:hAnsi="Bookman Old Style" w:cs="BookmanOldStyle"/>
                <w:sz w:val="24"/>
                <w:szCs w:val="24"/>
                <w:lang w:val="id-ID"/>
              </w:rPr>
              <w:t xml:space="preserve">, huruf </w:t>
            </w:r>
            <w:r w:rsidR="00291931">
              <w:rPr>
                <w:rFonts w:ascii="Bookman Old Style" w:hAnsi="Bookman Old Style" w:cs="BookmanOldStyle"/>
                <w:sz w:val="24"/>
                <w:szCs w:val="24"/>
                <w:lang w:val="id-ID"/>
              </w:rPr>
              <w:t>b</w:t>
            </w:r>
            <w:r w:rsidRPr="00115082">
              <w:rPr>
                <w:rFonts w:ascii="Bookman Old Style" w:hAnsi="Bookman Old Style" w:cs="BookmanOldStyle"/>
                <w:sz w:val="24"/>
                <w:szCs w:val="24"/>
                <w:lang w:val="id-ID"/>
              </w:rPr>
              <w:t xml:space="preserve"> dan</w:t>
            </w:r>
            <w:r w:rsidRPr="00115082">
              <w:rPr>
                <w:rFonts w:ascii="Bookman Old Style" w:hAnsi="Bookman Old Style" w:cs="BookmanOldStyle"/>
                <w:sz w:val="24"/>
                <w:szCs w:val="24"/>
              </w:rPr>
              <w:t xml:space="preserve"> huruf </w:t>
            </w:r>
            <w:r w:rsidRPr="00115082">
              <w:rPr>
                <w:rFonts w:ascii="Bookman Old Style" w:hAnsi="Bookman Old Style" w:cs="BookmanOldStyle"/>
                <w:sz w:val="24"/>
                <w:szCs w:val="24"/>
                <w:lang w:val="id-ID"/>
              </w:rPr>
              <w:t>c,</w:t>
            </w:r>
            <w:r w:rsidRPr="00115082">
              <w:rPr>
                <w:rFonts w:ascii="Bookman Old Style" w:hAnsi="Bookman Old Style" w:cs="BookmanOldStyle"/>
                <w:sz w:val="24"/>
                <w:szCs w:val="24"/>
              </w:rPr>
              <w:t xml:space="preserve"> perlu menetapkan Peraturan Daerah tentang</w:t>
            </w:r>
            <w:r w:rsidRPr="00115082">
              <w:rPr>
                <w:rFonts w:ascii="Bookman Old Style" w:hAnsi="Bookman Old Style"/>
                <w:sz w:val="24"/>
                <w:szCs w:val="24"/>
              </w:rPr>
              <w:t xml:space="preserve">tentang </w:t>
            </w:r>
            <w:r w:rsidRPr="00115082">
              <w:rPr>
                <w:rFonts w:ascii="Bookman Old Style" w:hAnsi="Bookman Old Style"/>
                <w:sz w:val="24"/>
                <w:szCs w:val="24"/>
                <w:lang w:val="id-ID"/>
              </w:rPr>
              <w:t>Penyelenggaraan Perparkiran</w:t>
            </w:r>
            <w:r w:rsidRPr="00115082">
              <w:rPr>
                <w:rFonts w:ascii="Bookman Old Style" w:eastAsia="Bookman Old Style" w:hAnsi="Bookman Old Style" w:cs="Bookman Old Style"/>
                <w:sz w:val="24"/>
                <w:szCs w:val="24"/>
                <w:lang w:val="id-ID"/>
              </w:rPr>
              <w:t>;</w:t>
            </w:r>
          </w:p>
        </w:tc>
      </w:tr>
    </w:tbl>
    <w:p w14:paraId="787F5D05" w14:textId="77777777" w:rsidR="00C711ED" w:rsidRPr="00115082" w:rsidRDefault="00C711ED" w:rsidP="00C711ED">
      <w:pPr>
        <w:tabs>
          <w:tab w:val="left" w:pos="1843"/>
          <w:tab w:val="left" w:pos="2920"/>
        </w:tabs>
        <w:spacing w:line="276" w:lineRule="auto"/>
        <w:ind w:left="2268" w:right="85" w:hanging="2268"/>
        <w:jc w:val="both"/>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lang w:val="id-ID"/>
        </w:rPr>
        <w:lastRenderedPageBreak/>
        <w:tab/>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78"/>
        <w:gridCol w:w="7195"/>
      </w:tblGrid>
      <w:tr w:rsidR="00C711ED" w:rsidRPr="00115082" w14:paraId="077D7B21" w14:textId="77777777" w:rsidTr="00014326">
        <w:tc>
          <w:tcPr>
            <w:tcW w:w="1560" w:type="dxa"/>
          </w:tcPr>
          <w:p w14:paraId="49207B15" w14:textId="77777777" w:rsidR="00C711ED" w:rsidRPr="00115082" w:rsidRDefault="00C711ED" w:rsidP="00014326">
            <w:pPr>
              <w:tabs>
                <w:tab w:val="left" w:pos="1843"/>
              </w:tabs>
              <w:spacing w:line="276" w:lineRule="auto"/>
              <w:ind w:right="85"/>
              <w:jc w:val="both"/>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rPr>
              <w:t>Mengingat</w:t>
            </w:r>
          </w:p>
        </w:tc>
        <w:tc>
          <w:tcPr>
            <w:tcW w:w="283" w:type="dxa"/>
          </w:tcPr>
          <w:p w14:paraId="7E1EAE9D" w14:textId="77777777" w:rsidR="00C711ED" w:rsidRPr="00115082" w:rsidRDefault="00C711ED" w:rsidP="00014326">
            <w:pPr>
              <w:tabs>
                <w:tab w:val="left" w:pos="1843"/>
              </w:tabs>
              <w:spacing w:line="276" w:lineRule="auto"/>
              <w:ind w:right="85"/>
              <w:jc w:val="both"/>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lang w:val="id-ID"/>
              </w:rPr>
              <w:t>:</w:t>
            </w:r>
          </w:p>
        </w:tc>
        <w:tc>
          <w:tcPr>
            <w:tcW w:w="7195" w:type="dxa"/>
          </w:tcPr>
          <w:p w14:paraId="7A1DC301" w14:textId="77777777" w:rsidR="00C711ED" w:rsidRPr="00115082" w:rsidRDefault="00C711ED" w:rsidP="00C711ED">
            <w:pPr>
              <w:pStyle w:val="ListParagraph"/>
              <w:numPr>
                <w:ilvl w:val="0"/>
                <w:numId w:val="48"/>
              </w:numPr>
              <w:spacing w:line="276" w:lineRule="auto"/>
              <w:ind w:left="507" w:right="85" w:hanging="507"/>
              <w:jc w:val="both"/>
              <w:rPr>
                <w:rFonts w:ascii="Bookman Old Style" w:eastAsia="Bookman Old Style" w:hAnsi="Bookman Old Style" w:cs="Bookman Old Style"/>
                <w:sz w:val="24"/>
                <w:szCs w:val="24"/>
              </w:rPr>
            </w:pPr>
            <w:r w:rsidRPr="00115082">
              <w:rPr>
                <w:rFonts w:ascii="Bookman Old Style" w:eastAsia="Bookman Old Style" w:hAnsi="Bookman Old Style" w:cs="Bookman Old Style"/>
                <w:sz w:val="24"/>
                <w:szCs w:val="24"/>
              </w:rPr>
              <w:t>Pasal18</w:t>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ayat</w:t>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(6)</w:t>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U</w:t>
            </w:r>
            <w:r w:rsidRPr="00115082">
              <w:rPr>
                <w:rFonts w:ascii="Bookman Old Style" w:eastAsia="Bookman Old Style" w:hAnsi="Bookman Old Style" w:cs="Bookman Old Style"/>
                <w:spacing w:val="-2"/>
                <w:sz w:val="24"/>
                <w:szCs w:val="24"/>
              </w:rPr>
              <w:t>n</w:t>
            </w:r>
            <w:r w:rsidRPr="00115082">
              <w:rPr>
                <w:rFonts w:ascii="Bookman Old Style" w:eastAsia="Bookman Old Style" w:hAnsi="Bookman Old Style" w:cs="Bookman Old Style"/>
                <w:sz w:val="24"/>
                <w:szCs w:val="24"/>
              </w:rPr>
              <w:t>dan</w:t>
            </w:r>
            <w:r w:rsidRPr="00115082">
              <w:rPr>
                <w:rFonts w:ascii="Bookman Old Style" w:eastAsia="Bookman Old Style" w:hAnsi="Bookman Old Style" w:cs="Bookman Old Style"/>
                <w:spacing w:val="1"/>
                <w:sz w:val="24"/>
                <w:szCs w:val="24"/>
              </w:rPr>
              <w:t>g</w:t>
            </w:r>
            <w:r w:rsidRPr="00115082">
              <w:rPr>
                <w:rFonts w:ascii="Bookman Old Style" w:eastAsia="Bookman Old Style" w:hAnsi="Bookman Old Style" w:cs="Bookman Old Style"/>
                <w:sz w:val="24"/>
                <w:szCs w:val="24"/>
              </w:rPr>
              <w:t>-</w:t>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Undang</w:t>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Dasar</w:t>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Negara</w:t>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Republik</w:t>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pacing w:val="2"/>
                <w:sz w:val="24"/>
                <w:szCs w:val="24"/>
              </w:rPr>
              <w:t>I</w:t>
            </w:r>
            <w:r w:rsidRPr="00115082">
              <w:rPr>
                <w:rFonts w:ascii="Bookman Old Style" w:eastAsia="Bookman Old Style" w:hAnsi="Bookman Old Style" w:cs="Bookman Old Style"/>
                <w:sz w:val="24"/>
                <w:szCs w:val="24"/>
              </w:rPr>
              <w:t xml:space="preserve">ndonesia </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ahun 194</w:t>
            </w:r>
            <w:r w:rsidRPr="00115082">
              <w:rPr>
                <w:rFonts w:ascii="Bookman Old Style" w:eastAsia="Bookman Old Style" w:hAnsi="Bookman Old Style" w:cs="Bookman Old Style"/>
                <w:spacing w:val="1"/>
                <w:sz w:val="24"/>
                <w:szCs w:val="24"/>
              </w:rPr>
              <w:t>5</w:t>
            </w:r>
            <w:r w:rsidRPr="00115082">
              <w:rPr>
                <w:rFonts w:ascii="Bookman Old Style" w:eastAsia="Bookman Old Style" w:hAnsi="Bookman Old Style" w:cs="Bookman Old Style"/>
                <w:sz w:val="24"/>
                <w:szCs w:val="24"/>
              </w:rPr>
              <w:t>;</w:t>
            </w:r>
          </w:p>
          <w:p w14:paraId="62CEF4DF" w14:textId="77777777" w:rsidR="00C711ED" w:rsidRPr="00115082" w:rsidRDefault="00C711ED" w:rsidP="00C711ED">
            <w:pPr>
              <w:pStyle w:val="ListParagraph"/>
              <w:numPr>
                <w:ilvl w:val="0"/>
                <w:numId w:val="48"/>
              </w:numPr>
              <w:tabs>
                <w:tab w:val="left" w:pos="1985"/>
                <w:tab w:val="left" w:pos="4440"/>
              </w:tabs>
              <w:spacing w:line="276" w:lineRule="auto"/>
              <w:ind w:left="505" w:right="85" w:hanging="505"/>
              <w:contextualSpacing w:val="0"/>
              <w:jc w:val="both"/>
              <w:rPr>
                <w:rFonts w:ascii="Bookman Old Style" w:eastAsia="Bookman Old Style" w:hAnsi="Bookman Old Style" w:cs="Bookman Old Style"/>
                <w:sz w:val="24"/>
                <w:szCs w:val="24"/>
              </w:rPr>
            </w:pPr>
            <w:r w:rsidRPr="00115082">
              <w:rPr>
                <w:rFonts w:ascii="Bookman Old Style" w:hAnsi="Bookman Old Style"/>
                <w:sz w:val="24"/>
                <w:szCs w:val="24"/>
                <w:lang w:val="it-IT"/>
              </w:rPr>
              <w:t>Undang-Undang Nomor 1</w:t>
            </w:r>
            <w:r w:rsidRPr="00115082">
              <w:rPr>
                <w:rFonts w:ascii="Bookman Old Style" w:hAnsi="Bookman Old Style"/>
                <w:sz w:val="24"/>
                <w:szCs w:val="24"/>
              </w:rPr>
              <w:t xml:space="preserve">3 </w:t>
            </w:r>
            <w:r w:rsidRPr="00115082">
              <w:rPr>
                <w:rFonts w:ascii="Bookman Old Style" w:hAnsi="Bookman Old Style"/>
                <w:sz w:val="24"/>
                <w:szCs w:val="24"/>
                <w:lang w:val="it-IT"/>
              </w:rPr>
              <w:t>Tahun 1950 tentang Pembentukan Daerah-Daerah Kabupaten Dalam Lingkungan Propinsi Djawa Tengah (Berita Negara Republik Indonesia Tahun 1950 Nomor 42)</w:t>
            </w:r>
            <w:r w:rsidRPr="00115082">
              <w:rPr>
                <w:rFonts w:ascii="Bookman Old Style" w:eastAsia="Bookman Old Style" w:hAnsi="Bookman Old Style" w:cs="Bookman Old Style"/>
                <w:sz w:val="24"/>
                <w:szCs w:val="24"/>
              </w:rPr>
              <w:t>;</w:t>
            </w:r>
          </w:p>
          <w:p w14:paraId="3895046D" w14:textId="77777777" w:rsidR="00C711ED" w:rsidRPr="00115082" w:rsidRDefault="00C711ED" w:rsidP="00C711ED">
            <w:pPr>
              <w:pStyle w:val="ListParagraph"/>
              <w:numPr>
                <w:ilvl w:val="0"/>
                <w:numId w:val="48"/>
              </w:numPr>
              <w:tabs>
                <w:tab w:val="left" w:pos="1985"/>
                <w:tab w:val="left" w:pos="3860"/>
                <w:tab w:val="left" w:pos="4700"/>
              </w:tabs>
              <w:spacing w:line="276" w:lineRule="auto"/>
              <w:ind w:left="505" w:right="85" w:hanging="505"/>
              <w:contextualSpacing w:val="0"/>
              <w:jc w:val="both"/>
              <w:rPr>
                <w:rFonts w:ascii="Bookman Old Style" w:eastAsia="Bookman Old Style" w:hAnsi="Bookman Old Style" w:cs="Bookman Old Style"/>
                <w:sz w:val="24"/>
                <w:szCs w:val="24"/>
              </w:rPr>
            </w:pPr>
            <w:r w:rsidRPr="00115082">
              <w:rPr>
                <w:rFonts w:ascii="Bookman Old Style" w:hAnsi="Bookman Old Style"/>
                <w:sz w:val="24"/>
                <w:szCs w:val="24"/>
              </w:rPr>
              <w:t>Undang-Undang Nomor 22 Tahun 2009 tentang Lalu Lintas dan Angkutan Jalan (Lembaran Negara Republik Indonesia Tahun 2009 Nomor 96, Tambahan Lembaran Negara Republik Indonesia Nomor 5025)</w:t>
            </w:r>
            <w:r w:rsidRPr="00115082">
              <w:rPr>
                <w:rFonts w:ascii="Bookman Old Style" w:hAnsi="Bookman Old Style" w:cs="BookmanOldStyle"/>
                <w:sz w:val="24"/>
                <w:szCs w:val="24"/>
                <w:lang w:val="id-ID"/>
              </w:rPr>
              <w:t>;</w:t>
            </w:r>
          </w:p>
          <w:p w14:paraId="47D79546" w14:textId="77777777" w:rsidR="00C711ED" w:rsidRPr="00115082" w:rsidRDefault="00C711ED" w:rsidP="00C711ED">
            <w:pPr>
              <w:pStyle w:val="ListParagraph"/>
              <w:numPr>
                <w:ilvl w:val="0"/>
                <w:numId w:val="48"/>
              </w:numPr>
              <w:tabs>
                <w:tab w:val="left" w:pos="1985"/>
              </w:tabs>
              <w:spacing w:line="276" w:lineRule="auto"/>
              <w:ind w:left="505" w:right="85" w:hanging="505"/>
              <w:contextualSpacing w:val="0"/>
              <w:jc w:val="both"/>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rPr>
              <w:t xml:space="preserve">Undang-Undang Nomor 12 </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ahun 2011 tentang</w:t>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Pembentukan</w:t>
            </w:r>
            <w:r w:rsidRPr="00115082">
              <w:rPr>
                <w:rFonts w:ascii="Bookman Old Style" w:eastAsia="Bookman Old Style" w:hAnsi="Bookman Old Style" w:cs="Bookman Old Style"/>
                <w:sz w:val="24"/>
                <w:szCs w:val="24"/>
              </w:rPr>
              <w:tab/>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Peraturan   Pe</w:t>
            </w:r>
            <w:r w:rsidRPr="00115082">
              <w:rPr>
                <w:rFonts w:ascii="Bookman Old Style" w:eastAsia="Bookman Old Style" w:hAnsi="Bookman Old Style" w:cs="Bookman Old Style"/>
                <w:spacing w:val="1"/>
                <w:sz w:val="24"/>
                <w:szCs w:val="24"/>
              </w:rPr>
              <w:t>r</w:t>
            </w:r>
            <w:r w:rsidRPr="00115082">
              <w:rPr>
                <w:rFonts w:ascii="Bookman Old Style" w:eastAsia="Bookman Old Style" w:hAnsi="Bookman Old Style" w:cs="Bookman Old Style"/>
                <w:spacing w:val="2"/>
                <w:sz w:val="24"/>
                <w:szCs w:val="24"/>
              </w:rPr>
              <w:t>u</w:t>
            </w:r>
            <w:r w:rsidRPr="00115082">
              <w:rPr>
                <w:rFonts w:ascii="Bookman Old Style" w:eastAsia="Bookman Old Style" w:hAnsi="Bookman Old Style" w:cs="Bookman Old Style"/>
                <w:sz w:val="24"/>
                <w:szCs w:val="24"/>
              </w:rPr>
              <w:t>ndan</w:t>
            </w:r>
            <w:r w:rsidRPr="00115082">
              <w:rPr>
                <w:rFonts w:ascii="Bookman Old Style" w:eastAsia="Bookman Old Style" w:hAnsi="Bookman Old Style" w:cs="Bookman Old Style"/>
                <w:spacing w:val="1"/>
                <w:sz w:val="24"/>
                <w:szCs w:val="24"/>
              </w:rPr>
              <w:t>g</w:t>
            </w:r>
            <w:r w:rsidRPr="00115082">
              <w:rPr>
                <w:rFonts w:ascii="Bookman Old Style" w:eastAsia="Bookman Old Style" w:hAnsi="Bookman Old Style" w:cs="Bookman Old Style"/>
                <w:sz w:val="24"/>
                <w:szCs w:val="24"/>
              </w:rPr>
              <w:t>-Undangan</w:t>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(Lembaran</w:t>
            </w:r>
            <w:r w:rsidRPr="00115082">
              <w:rPr>
                <w:rFonts w:ascii="Bookman Old Style" w:eastAsia="Bookman Old Style" w:hAnsi="Bookman Old Style" w:cs="Bookman Old Style"/>
                <w:sz w:val="24"/>
                <w:szCs w:val="24"/>
              </w:rPr>
              <w:tab/>
              <w:t xml:space="preserve">Negara  Republik  </w:t>
            </w:r>
            <w:r w:rsidRPr="00115082">
              <w:rPr>
                <w:rFonts w:ascii="Bookman Old Style" w:eastAsia="Bookman Old Style" w:hAnsi="Bookman Old Style" w:cs="Bookman Old Style"/>
                <w:spacing w:val="2"/>
                <w:sz w:val="24"/>
                <w:szCs w:val="24"/>
              </w:rPr>
              <w:t>I</w:t>
            </w:r>
            <w:r w:rsidRPr="00115082">
              <w:rPr>
                <w:rFonts w:ascii="Bookman Old Style" w:eastAsia="Bookman Old Style" w:hAnsi="Bookman Old Style" w:cs="Bookman Old Style"/>
                <w:sz w:val="24"/>
                <w:szCs w:val="24"/>
              </w:rPr>
              <w:t>ndone</w:t>
            </w:r>
            <w:r w:rsidRPr="00115082">
              <w:rPr>
                <w:rFonts w:ascii="Bookman Old Style" w:eastAsia="Bookman Old Style" w:hAnsi="Bookman Old Style" w:cs="Bookman Old Style"/>
                <w:spacing w:val="-3"/>
                <w:sz w:val="24"/>
                <w:szCs w:val="24"/>
              </w:rPr>
              <w:t>s</w:t>
            </w:r>
            <w:r w:rsidRPr="00115082">
              <w:rPr>
                <w:rFonts w:ascii="Bookman Old Style" w:eastAsia="Bookman Old Style" w:hAnsi="Bookman Old Style" w:cs="Bookman Old Style"/>
                <w:sz w:val="24"/>
                <w:szCs w:val="24"/>
              </w:rPr>
              <w:t xml:space="preserve">ia  </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 xml:space="preserve">ahun  2011Nomor  82,  </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am</w:t>
            </w:r>
            <w:r w:rsidRPr="00115082">
              <w:rPr>
                <w:rFonts w:ascii="Bookman Old Style" w:eastAsia="Bookman Old Style" w:hAnsi="Bookman Old Style" w:cs="Bookman Old Style"/>
                <w:spacing w:val="2"/>
                <w:sz w:val="24"/>
                <w:szCs w:val="24"/>
              </w:rPr>
              <w:t>b</w:t>
            </w:r>
            <w:r w:rsidRPr="00115082">
              <w:rPr>
                <w:rFonts w:ascii="Bookman Old Style" w:eastAsia="Bookman Old Style" w:hAnsi="Bookman Old Style" w:cs="Bookman Old Style"/>
                <w:sz w:val="24"/>
                <w:szCs w:val="24"/>
              </w:rPr>
              <w:t>ahan  Lembaran  Negara  Republik</w:t>
            </w:r>
            <w:r w:rsidR="002E70FA">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pacing w:val="2"/>
                <w:sz w:val="24"/>
                <w:szCs w:val="24"/>
              </w:rPr>
              <w:t>I</w:t>
            </w:r>
            <w:r w:rsidRPr="00115082">
              <w:rPr>
                <w:rFonts w:ascii="Bookman Old Style" w:eastAsia="Bookman Old Style" w:hAnsi="Bookman Old Style" w:cs="Bookman Old Style"/>
                <w:sz w:val="24"/>
                <w:szCs w:val="24"/>
              </w:rPr>
              <w:t>ndonesia Nomor 5</w:t>
            </w:r>
            <w:r w:rsidRPr="00115082">
              <w:rPr>
                <w:rFonts w:ascii="Bookman Old Style" w:eastAsia="Bookman Old Style" w:hAnsi="Bookman Old Style" w:cs="Bookman Old Style"/>
                <w:spacing w:val="-2"/>
                <w:sz w:val="24"/>
                <w:szCs w:val="24"/>
              </w:rPr>
              <w:t>2</w:t>
            </w:r>
            <w:r w:rsidRPr="00115082">
              <w:rPr>
                <w:rFonts w:ascii="Bookman Old Style" w:eastAsia="Bookman Old Style" w:hAnsi="Bookman Old Style" w:cs="Bookman Old Style"/>
                <w:sz w:val="24"/>
                <w:szCs w:val="24"/>
              </w:rPr>
              <w:t>34</w:t>
            </w:r>
            <w:r w:rsidRPr="00115082">
              <w:rPr>
                <w:rFonts w:ascii="Bookman Old Style" w:eastAsia="Bookman Old Style" w:hAnsi="Bookman Old Style" w:cs="Bookman Old Style"/>
                <w:spacing w:val="1"/>
                <w:sz w:val="24"/>
                <w:szCs w:val="24"/>
              </w:rPr>
              <w:t>)</w:t>
            </w:r>
            <w:r w:rsidRPr="00115082">
              <w:rPr>
                <w:rFonts w:ascii="Bookman Old Style" w:eastAsia="Bookman Old Style" w:hAnsi="Bookman Old Style" w:cs="Bookman Old Style"/>
                <w:sz w:val="24"/>
                <w:szCs w:val="24"/>
              </w:rPr>
              <w:t>;</w:t>
            </w:r>
          </w:p>
          <w:p w14:paraId="348689CE" w14:textId="77777777" w:rsidR="00C711ED" w:rsidRPr="00115082" w:rsidRDefault="00C711ED" w:rsidP="00C711ED">
            <w:pPr>
              <w:pStyle w:val="ListParagraph"/>
              <w:numPr>
                <w:ilvl w:val="0"/>
                <w:numId w:val="48"/>
              </w:numPr>
              <w:tabs>
                <w:tab w:val="left" w:pos="1985"/>
              </w:tabs>
              <w:spacing w:line="276" w:lineRule="auto"/>
              <w:ind w:left="505" w:right="85" w:hanging="505"/>
              <w:contextualSpacing w:val="0"/>
              <w:jc w:val="both"/>
              <w:rPr>
                <w:rFonts w:ascii="Bookman Old Style" w:hAnsi="Bookman Old Style" w:cs="Bookman Old Style"/>
                <w:sz w:val="24"/>
                <w:szCs w:val="24"/>
                <w:lang w:val="id-ID"/>
              </w:rPr>
            </w:pPr>
            <w:r w:rsidRPr="00115082">
              <w:rPr>
                <w:rFonts w:ascii="Bookman Old Style" w:hAnsi="Bookman Old Style" w:cs="Bookman Old Style"/>
                <w:sz w:val="24"/>
                <w:szCs w:val="24"/>
                <w:lang w:val="id-ID"/>
              </w:rPr>
              <w:t xml:space="preserve">Undang-Undang Nomor 23 Tahun 2014 tentang Pemerintahan Daerah (Lembaran Negara Republik Indonesia Tahun 2014 Nomor 244, Tambahan Lembaran Negara Republik Indonesia Nomor 5587),  </w:t>
            </w:r>
            <w:r w:rsidRPr="00115082">
              <w:rPr>
                <w:rFonts w:ascii="Bookman Old Style" w:hAnsi="Bookman Old Style" w:cs="Arial"/>
                <w:sz w:val="24"/>
                <w:szCs w:val="24"/>
                <w:lang w:val="id-ID"/>
              </w:rPr>
              <w:t xml:space="preserve">sebagaimana telah beberapa kali diubah terakhir dengan Undang-Undang Nomor 9 Tahun 2015 tentang Perubahan Kedua Atas Undang-Undang Nomor 23 Tahun 2014 tentang Pemerintahan Daerah </w:t>
            </w:r>
            <w:r w:rsidRPr="00115082">
              <w:rPr>
                <w:rFonts w:ascii="Bookman Old Style" w:hAnsi="Bookman Old Style" w:cs="Bookman Old Style"/>
                <w:sz w:val="24"/>
                <w:szCs w:val="24"/>
                <w:lang w:val="id-ID"/>
              </w:rPr>
              <w:t>(Lembaran Negara Republik Indonesia Tahun 2015 Nomor 58, Tambahan Lembaran Negara Republik Indoneisa Nomor 5679);</w:t>
            </w:r>
          </w:p>
          <w:p w14:paraId="2861627A" w14:textId="77777777" w:rsidR="00C711ED" w:rsidRPr="00535EBE" w:rsidRDefault="00C711ED" w:rsidP="00C711ED">
            <w:pPr>
              <w:pStyle w:val="ListParagraph"/>
              <w:numPr>
                <w:ilvl w:val="0"/>
                <w:numId w:val="48"/>
              </w:numPr>
              <w:tabs>
                <w:tab w:val="left" w:pos="1985"/>
              </w:tabs>
              <w:spacing w:line="276" w:lineRule="auto"/>
              <w:ind w:left="505" w:right="85" w:hanging="505"/>
              <w:contextualSpacing w:val="0"/>
              <w:jc w:val="both"/>
              <w:rPr>
                <w:rFonts w:ascii="Bookman Old Style" w:hAnsi="Bookman Old Style" w:cs="Bookman Old Style"/>
                <w:sz w:val="24"/>
                <w:szCs w:val="24"/>
                <w:lang w:val="id-ID"/>
              </w:rPr>
            </w:pPr>
            <w:r w:rsidRPr="00115082">
              <w:rPr>
                <w:rFonts w:ascii="Bookman Old Style" w:hAnsi="Bookman Old Style"/>
                <w:sz w:val="24"/>
                <w:szCs w:val="24"/>
              </w:rPr>
              <w:t>Peraturan Pemerintah Nomor 32 Tahun 2011 tentang Manajemen dan Rekayasa, Analisis Dampak, Serta Manajemen Kebutuhan Lalu Lintas (Lembaran Negara Republik Indonesia Tahun 2011 Nomor 61, Tambahan Lembaran Negara Republik Indonesia Nomor 5221);</w:t>
            </w:r>
          </w:p>
          <w:p w14:paraId="3B0BB677" w14:textId="77777777" w:rsidR="00C711ED" w:rsidRPr="00115082" w:rsidRDefault="00C711ED" w:rsidP="00C711ED">
            <w:pPr>
              <w:pStyle w:val="ListParagraph"/>
              <w:numPr>
                <w:ilvl w:val="0"/>
                <w:numId w:val="48"/>
              </w:numPr>
              <w:suppressAutoHyphens/>
              <w:spacing w:line="276" w:lineRule="auto"/>
              <w:ind w:left="505" w:hanging="505"/>
              <w:contextualSpacing w:val="0"/>
              <w:jc w:val="both"/>
              <w:rPr>
                <w:rFonts w:ascii="Bookman Old Style" w:hAnsi="Bookman Old Style" w:cs="Tahoma"/>
                <w:sz w:val="24"/>
                <w:szCs w:val="24"/>
              </w:rPr>
            </w:pPr>
            <w:r w:rsidRPr="00115082">
              <w:rPr>
                <w:rFonts w:ascii="Bookman Old Style" w:hAnsi="Bookman Old Style"/>
                <w:sz w:val="24"/>
                <w:szCs w:val="24"/>
              </w:rPr>
              <w:t>Peraturan Pemerintah Nomor 37 Tahun 2011 tentang Forum Lalu Lintas dan Angkutan Jalan (Lembaran Negara Republik Indonesia Tahun 2011 Nomor 73, Tambahan Lembaran Negara Republik Indonesia Nomor 5229);</w:t>
            </w:r>
          </w:p>
          <w:p w14:paraId="4B63CC65" w14:textId="77777777" w:rsidR="00C711ED" w:rsidRPr="00115082" w:rsidRDefault="00C711ED" w:rsidP="00C711ED">
            <w:pPr>
              <w:pStyle w:val="ListParagraph"/>
              <w:numPr>
                <w:ilvl w:val="0"/>
                <w:numId w:val="48"/>
              </w:numPr>
              <w:tabs>
                <w:tab w:val="left" w:pos="1985"/>
              </w:tabs>
              <w:spacing w:line="276" w:lineRule="auto"/>
              <w:ind w:left="505" w:right="86" w:hanging="505"/>
              <w:contextualSpacing w:val="0"/>
              <w:jc w:val="both"/>
              <w:rPr>
                <w:rFonts w:ascii="Bookman Old Style" w:hAnsi="Bookman Old Style" w:cs="Bookman Old Style"/>
                <w:sz w:val="24"/>
                <w:szCs w:val="24"/>
                <w:lang w:val="id-ID"/>
              </w:rPr>
            </w:pPr>
            <w:r w:rsidRPr="00115082">
              <w:rPr>
                <w:rFonts w:ascii="Bookman Old Style" w:hAnsi="Bookman Old Style" w:cs="BookmanOldStyle"/>
                <w:sz w:val="24"/>
                <w:szCs w:val="24"/>
              </w:rPr>
              <w:t xml:space="preserve">Peraturan Menteri Dalam Negeri Nomor </w:t>
            </w:r>
            <w:r w:rsidRPr="00115082">
              <w:rPr>
                <w:rFonts w:ascii="Bookman Old Style" w:hAnsi="Bookman Old Style" w:cs="BookmanOldStyle"/>
                <w:sz w:val="24"/>
                <w:szCs w:val="24"/>
                <w:lang w:val="id-ID"/>
              </w:rPr>
              <w:t>80</w:t>
            </w:r>
            <w:r w:rsidRPr="00115082">
              <w:rPr>
                <w:rFonts w:ascii="Bookman Old Style" w:hAnsi="Bookman Old Style" w:cs="BookmanOldStyle"/>
                <w:sz w:val="24"/>
                <w:szCs w:val="24"/>
              </w:rPr>
              <w:t xml:space="preserve"> Tahun 201</w:t>
            </w:r>
            <w:r w:rsidRPr="00115082">
              <w:rPr>
                <w:rFonts w:ascii="Bookman Old Style" w:hAnsi="Bookman Old Style" w:cs="BookmanOldStyle"/>
                <w:sz w:val="24"/>
                <w:szCs w:val="24"/>
                <w:lang w:val="id-ID"/>
              </w:rPr>
              <w:t>5</w:t>
            </w:r>
            <w:r w:rsidRPr="00115082">
              <w:rPr>
                <w:rFonts w:ascii="Bookman Old Style" w:hAnsi="Bookman Old Style" w:cs="BookmanOldStyle"/>
                <w:sz w:val="24"/>
                <w:szCs w:val="24"/>
              </w:rPr>
              <w:t xml:space="preserve"> tentang Pembentukan Produk Hukum Daerah</w:t>
            </w:r>
            <w:r w:rsidRPr="00115082">
              <w:rPr>
                <w:rFonts w:ascii="Bookman Old Style" w:hAnsi="Bookman Old Style" w:cs="BookmanOldStyle"/>
                <w:sz w:val="24"/>
                <w:szCs w:val="24"/>
                <w:lang w:val="id-ID"/>
              </w:rPr>
              <w:t>;</w:t>
            </w:r>
          </w:p>
          <w:p w14:paraId="4EA51E60" w14:textId="77777777" w:rsidR="00C711ED" w:rsidRPr="00115082" w:rsidRDefault="00C711ED" w:rsidP="00C711ED">
            <w:pPr>
              <w:pStyle w:val="ListParagraph"/>
              <w:numPr>
                <w:ilvl w:val="0"/>
                <w:numId w:val="48"/>
              </w:numPr>
              <w:tabs>
                <w:tab w:val="left" w:pos="1985"/>
              </w:tabs>
              <w:spacing w:line="276" w:lineRule="auto"/>
              <w:ind w:left="505" w:right="86" w:hanging="505"/>
              <w:contextualSpacing w:val="0"/>
              <w:jc w:val="both"/>
              <w:rPr>
                <w:rFonts w:ascii="Bookman Old Style" w:hAnsi="Bookman Old Style" w:cs="Bookman Old Style"/>
                <w:sz w:val="24"/>
                <w:szCs w:val="24"/>
                <w:lang w:val="id-ID"/>
              </w:rPr>
            </w:pPr>
            <w:r w:rsidRPr="00115082">
              <w:rPr>
                <w:rFonts w:ascii="Bookman Old Style" w:hAnsi="Bookman Old Style" w:cs="Arial"/>
                <w:sz w:val="24"/>
                <w:szCs w:val="24"/>
              </w:rPr>
              <w:t xml:space="preserve">Peraturan </w:t>
            </w:r>
            <w:r w:rsidRPr="00115082">
              <w:rPr>
                <w:rFonts w:ascii="Bookman Old Style" w:eastAsiaTheme="minorEastAsia" w:hAnsi="Bookman Old Style" w:cs="Arial"/>
                <w:sz w:val="24"/>
                <w:szCs w:val="24"/>
                <w:lang w:eastAsia="ko-KR"/>
              </w:rPr>
              <w:t xml:space="preserve">Daerah Kabupaten </w:t>
            </w:r>
            <w:r w:rsidRPr="00115082">
              <w:rPr>
                <w:rFonts w:ascii="Bookman Old Style" w:eastAsiaTheme="minorEastAsia" w:hAnsi="Bookman Old Style" w:cs="Arial"/>
                <w:sz w:val="24"/>
                <w:szCs w:val="24"/>
                <w:lang w:val="id-ID" w:eastAsia="ko-KR"/>
              </w:rPr>
              <w:t xml:space="preserve">Sragen </w:t>
            </w:r>
            <w:r w:rsidRPr="00115082">
              <w:rPr>
                <w:rFonts w:ascii="Bookman Old Style" w:eastAsiaTheme="minorEastAsia" w:hAnsi="Bookman Old Style" w:cs="Arial"/>
                <w:sz w:val="24"/>
                <w:szCs w:val="24"/>
                <w:lang w:eastAsia="ko-KR"/>
              </w:rPr>
              <w:t xml:space="preserve">Nomor </w:t>
            </w:r>
            <w:r w:rsidRPr="00115082">
              <w:rPr>
                <w:rFonts w:ascii="Bookman Old Style" w:eastAsiaTheme="minorEastAsia" w:hAnsi="Bookman Old Style" w:cs="Arial"/>
                <w:sz w:val="24"/>
                <w:szCs w:val="24"/>
                <w:lang w:val="id-ID" w:eastAsia="ko-KR"/>
              </w:rPr>
              <w:t>9</w:t>
            </w:r>
            <w:r w:rsidRPr="00115082">
              <w:rPr>
                <w:rFonts w:ascii="Bookman Old Style" w:eastAsiaTheme="minorEastAsia" w:hAnsi="Bookman Old Style" w:cs="Arial"/>
                <w:sz w:val="24"/>
                <w:szCs w:val="24"/>
                <w:lang w:eastAsia="ko-KR"/>
              </w:rPr>
              <w:t xml:space="preserve"> Tahun </w:t>
            </w:r>
            <w:r w:rsidRPr="00115082">
              <w:rPr>
                <w:rFonts w:ascii="Bookman Old Style" w:eastAsiaTheme="minorEastAsia" w:hAnsi="Bookman Old Style" w:cs="Arial"/>
                <w:sz w:val="24"/>
                <w:szCs w:val="24"/>
                <w:lang w:val="id-ID" w:eastAsia="ko-KR"/>
              </w:rPr>
              <w:t>2015</w:t>
            </w:r>
            <w:r w:rsidRPr="00115082">
              <w:rPr>
                <w:rFonts w:ascii="Bookman Old Style" w:eastAsiaTheme="minorEastAsia" w:hAnsi="Bookman Old Style" w:cs="Arial"/>
                <w:sz w:val="24"/>
                <w:szCs w:val="24"/>
                <w:lang w:eastAsia="ko-KR"/>
              </w:rPr>
              <w:t xml:space="preserve"> tentang </w:t>
            </w:r>
            <w:r w:rsidR="002E70FA" w:rsidRPr="00145374">
              <w:rPr>
                <w:rFonts w:ascii="Bookman Old Style" w:eastAsiaTheme="minorEastAsia" w:hAnsi="Bookman Old Style" w:cs="Arial"/>
                <w:sz w:val="24"/>
                <w:szCs w:val="24"/>
                <w:lang w:val="id-ID" w:eastAsia="ko-KR"/>
              </w:rPr>
              <w:t xml:space="preserve">Penyelenggaraan </w:t>
            </w:r>
            <w:r w:rsidRPr="00115082">
              <w:rPr>
                <w:rFonts w:ascii="Bookman Old Style" w:eastAsiaTheme="minorEastAsia" w:hAnsi="Bookman Old Style" w:cs="Arial"/>
                <w:sz w:val="24"/>
                <w:szCs w:val="24"/>
                <w:lang w:val="id-ID" w:eastAsia="ko-KR"/>
              </w:rPr>
              <w:t>Perhubungan</w:t>
            </w:r>
            <w:r w:rsidR="002E70FA">
              <w:rPr>
                <w:rFonts w:ascii="Bookman Old Style" w:eastAsiaTheme="minorEastAsia" w:hAnsi="Bookman Old Style" w:cs="Arial"/>
                <w:sz w:val="24"/>
                <w:szCs w:val="24"/>
                <w:lang w:val="id-ID" w:eastAsia="ko-KR"/>
              </w:rPr>
              <w:t xml:space="preserve"> </w:t>
            </w:r>
            <w:r w:rsidRPr="00115082">
              <w:rPr>
                <w:rFonts w:ascii="Bookman Old Style" w:hAnsi="Bookman Old Style" w:cs="Arial"/>
                <w:sz w:val="24"/>
                <w:szCs w:val="24"/>
              </w:rPr>
              <w:t xml:space="preserve">(Lembaran </w:t>
            </w:r>
            <w:r w:rsidRPr="00115082">
              <w:rPr>
                <w:rFonts w:ascii="Bookman Old Style" w:eastAsiaTheme="minorEastAsia" w:hAnsi="Bookman Old Style" w:cs="Arial"/>
                <w:sz w:val="24"/>
                <w:szCs w:val="24"/>
                <w:lang w:eastAsia="ko-KR"/>
              </w:rPr>
              <w:t xml:space="preserve">Derah Kabupaten </w:t>
            </w:r>
            <w:r w:rsidRPr="00115082">
              <w:rPr>
                <w:rFonts w:ascii="Bookman Old Style" w:eastAsiaTheme="minorEastAsia" w:hAnsi="Bookman Old Style" w:cs="Arial"/>
                <w:sz w:val="24"/>
                <w:szCs w:val="24"/>
                <w:lang w:val="id-ID" w:eastAsia="ko-KR"/>
              </w:rPr>
              <w:t>Sragen</w:t>
            </w:r>
            <w:r w:rsidRPr="00115082">
              <w:rPr>
                <w:rFonts w:ascii="Bookman Old Style" w:hAnsi="Bookman Old Style" w:cs="Arial"/>
                <w:sz w:val="24"/>
                <w:szCs w:val="24"/>
              </w:rPr>
              <w:t xml:space="preserve">Tahun </w:t>
            </w:r>
            <w:r w:rsidRPr="00115082">
              <w:rPr>
                <w:rFonts w:ascii="Bookman Old Style" w:hAnsi="Bookman Old Style" w:cs="Arial"/>
                <w:sz w:val="24"/>
                <w:szCs w:val="24"/>
                <w:lang w:val="id-ID"/>
              </w:rPr>
              <w:t>2015</w:t>
            </w:r>
            <w:r w:rsidRPr="00115082">
              <w:rPr>
                <w:rFonts w:ascii="Bookman Old Style" w:hAnsi="Bookman Old Style" w:cs="Arial"/>
                <w:sz w:val="24"/>
                <w:szCs w:val="24"/>
              </w:rPr>
              <w:t xml:space="preserve"> Nomor </w:t>
            </w:r>
            <w:r w:rsidRPr="00115082">
              <w:rPr>
                <w:rFonts w:ascii="Bookman Old Style" w:hAnsi="Bookman Old Style" w:cs="Arial"/>
                <w:sz w:val="24"/>
                <w:szCs w:val="24"/>
                <w:lang w:val="id-ID"/>
              </w:rPr>
              <w:t>9</w:t>
            </w:r>
            <w:r w:rsidRPr="00115082">
              <w:rPr>
                <w:rFonts w:ascii="Bookman Old Style" w:hAnsi="Bookman Old Style" w:cs="Arial"/>
                <w:sz w:val="24"/>
                <w:szCs w:val="24"/>
              </w:rPr>
              <w:t xml:space="preserve">, Tambahan Lembaran </w:t>
            </w:r>
            <w:r w:rsidRPr="00115082">
              <w:rPr>
                <w:rFonts w:ascii="Bookman Old Style" w:eastAsiaTheme="minorEastAsia" w:hAnsi="Bookman Old Style" w:cs="Arial"/>
                <w:sz w:val="24"/>
                <w:szCs w:val="24"/>
                <w:lang w:eastAsia="ko-KR"/>
              </w:rPr>
              <w:t xml:space="preserve">Daerah Kabupaten </w:t>
            </w:r>
            <w:r w:rsidRPr="00115082">
              <w:rPr>
                <w:rFonts w:ascii="Bookman Old Style" w:eastAsiaTheme="minorEastAsia" w:hAnsi="Bookman Old Style" w:cs="Arial"/>
                <w:sz w:val="24"/>
                <w:szCs w:val="24"/>
                <w:lang w:val="id-ID" w:eastAsia="ko-KR"/>
              </w:rPr>
              <w:t>Sragen</w:t>
            </w:r>
            <w:r w:rsidRPr="00115082">
              <w:rPr>
                <w:rFonts w:ascii="Bookman Old Style" w:hAnsi="Bookman Old Style" w:cs="Arial"/>
                <w:sz w:val="24"/>
                <w:szCs w:val="24"/>
              </w:rPr>
              <w:t xml:space="preserve">Nomor </w:t>
            </w:r>
            <w:r w:rsidRPr="00115082">
              <w:rPr>
                <w:rFonts w:ascii="Bookman Old Style" w:hAnsi="Bookman Old Style" w:cs="Arial"/>
                <w:sz w:val="24"/>
                <w:szCs w:val="24"/>
                <w:lang w:val="id-ID"/>
              </w:rPr>
              <w:t>7)</w:t>
            </w:r>
            <w:r w:rsidRPr="00115082">
              <w:rPr>
                <w:rFonts w:ascii="Bookman Old Style" w:hAnsi="Bookman Old Style" w:cs="Bookman Old Style"/>
                <w:sz w:val="24"/>
                <w:szCs w:val="24"/>
                <w:lang w:val="id-ID"/>
              </w:rPr>
              <w:t>;</w:t>
            </w:r>
          </w:p>
          <w:p w14:paraId="2F8B20FE" w14:textId="77777777" w:rsidR="00C711ED" w:rsidRPr="00115082" w:rsidRDefault="00C711ED" w:rsidP="00014326">
            <w:pPr>
              <w:tabs>
                <w:tab w:val="left" w:pos="1843"/>
              </w:tabs>
              <w:spacing w:line="276" w:lineRule="auto"/>
              <w:ind w:right="85"/>
              <w:jc w:val="both"/>
              <w:rPr>
                <w:rFonts w:ascii="Bookman Old Style" w:eastAsia="Bookman Old Style" w:hAnsi="Bookman Old Style" w:cs="Bookman Old Style"/>
                <w:sz w:val="24"/>
                <w:szCs w:val="24"/>
                <w:lang w:val="id-ID"/>
              </w:rPr>
            </w:pPr>
          </w:p>
        </w:tc>
      </w:tr>
    </w:tbl>
    <w:p w14:paraId="73E96612" w14:textId="77777777" w:rsidR="00C711ED" w:rsidRPr="00115082" w:rsidRDefault="00C711ED" w:rsidP="00C711ED">
      <w:pPr>
        <w:spacing w:line="276" w:lineRule="auto"/>
        <w:ind w:right="6"/>
        <w:jc w:val="center"/>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rPr>
        <w:t>Dengan Persetujuan Bersama</w:t>
      </w:r>
    </w:p>
    <w:p w14:paraId="5BFDAC82" w14:textId="77777777" w:rsidR="00C711ED" w:rsidRPr="00115082" w:rsidRDefault="00C711ED" w:rsidP="00C711ED">
      <w:pPr>
        <w:spacing w:line="276" w:lineRule="auto"/>
        <w:ind w:right="6"/>
        <w:jc w:val="center"/>
        <w:rPr>
          <w:rFonts w:ascii="Bookman Old Style" w:eastAsia="Bookman Old Style" w:hAnsi="Bookman Old Style" w:cs="Bookman Old Style"/>
          <w:sz w:val="24"/>
          <w:szCs w:val="24"/>
          <w:lang w:val="id-ID"/>
        </w:rPr>
      </w:pPr>
    </w:p>
    <w:p w14:paraId="2DCFEDB1" w14:textId="77777777" w:rsidR="00C711ED" w:rsidRPr="00115082" w:rsidRDefault="00C711ED" w:rsidP="00C711ED">
      <w:pPr>
        <w:spacing w:line="276" w:lineRule="auto"/>
        <w:ind w:right="6"/>
        <w:jc w:val="center"/>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rPr>
        <w:lastRenderedPageBreak/>
        <w:t>DEWAN PERWAK</w:t>
      </w:r>
      <w:r w:rsidRPr="00115082">
        <w:rPr>
          <w:rFonts w:ascii="Bookman Old Style" w:eastAsia="Bookman Old Style" w:hAnsi="Bookman Old Style" w:cs="Bookman Old Style"/>
          <w:spacing w:val="2"/>
          <w:sz w:val="24"/>
          <w:szCs w:val="24"/>
        </w:rPr>
        <w:t>I</w:t>
      </w:r>
      <w:r w:rsidRPr="00115082">
        <w:rPr>
          <w:rFonts w:ascii="Bookman Old Style" w:eastAsia="Bookman Old Style" w:hAnsi="Bookman Old Style" w:cs="Bookman Old Style"/>
          <w:spacing w:val="-2"/>
          <w:sz w:val="24"/>
          <w:szCs w:val="24"/>
        </w:rPr>
        <w:t>L</w:t>
      </w:r>
      <w:r w:rsidRPr="00115082">
        <w:rPr>
          <w:rFonts w:ascii="Bookman Old Style" w:eastAsia="Bookman Old Style" w:hAnsi="Bookman Old Style" w:cs="Bookman Old Style"/>
          <w:sz w:val="24"/>
          <w:szCs w:val="24"/>
        </w:rPr>
        <w:t>AN RAKYAT</w:t>
      </w:r>
      <w:r w:rsidR="00F81055">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DAER</w:t>
      </w:r>
      <w:r w:rsidRPr="00115082">
        <w:rPr>
          <w:rFonts w:ascii="Bookman Old Style" w:eastAsia="Bookman Old Style" w:hAnsi="Bookman Old Style" w:cs="Bookman Old Style"/>
          <w:spacing w:val="2"/>
          <w:sz w:val="24"/>
          <w:szCs w:val="24"/>
        </w:rPr>
        <w:t>A</w:t>
      </w:r>
      <w:r w:rsidRPr="00115082">
        <w:rPr>
          <w:rFonts w:ascii="Bookman Old Style" w:eastAsia="Bookman Old Style" w:hAnsi="Bookman Old Style" w:cs="Bookman Old Style"/>
          <w:sz w:val="24"/>
          <w:szCs w:val="24"/>
        </w:rPr>
        <w:t>H</w:t>
      </w:r>
      <w:r w:rsidR="00F81055">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KABUPA</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 xml:space="preserve">EN </w:t>
      </w:r>
      <w:r w:rsidRPr="00115082">
        <w:rPr>
          <w:rFonts w:ascii="Bookman Old Style" w:eastAsia="Bookman Old Style" w:hAnsi="Bookman Old Style" w:cs="Bookman Old Style"/>
          <w:sz w:val="24"/>
          <w:szCs w:val="24"/>
          <w:lang w:val="id-ID"/>
        </w:rPr>
        <w:t>SRAGEN</w:t>
      </w:r>
    </w:p>
    <w:p w14:paraId="1CDE5973" w14:textId="77777777" w:rsidR="00C711ED" w:rsidRPr="00115082" w:rsidRDefault="00C711ED" w:rsidP="00C711ED">
      <w:pPr>
        <w:spacing w:line="276" w:lineRule="auto"/>
        <w:ind w:right="6"/>
        <w:jc w:val="center"/>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lang w:val="id-ID"/>
        </w:rPr>
        <w:t xml:space="preserve"> d</w:t>
      </w:r>
      <w:r w:rsidRPr="00115082">
        <w:rPr>
          <w:rFonts w:ascii="Bookman Old Style" w:eastAsia="Bookman Old Style" w:hAnsi="Bookman Old Style" w:cs="Bookman Old Style"/>
          <w:sz w:val="24"/>
          <w:szCs w:val="24"/>
        </w:rPr>
        <w:t>an</w:t>
      </w:r>
    </w:p>
    <w:p w14:paraId="191A4275" w14:textId="77777777" w:rsidR="00C711ED" w:rsidRPr="00115082" w:rsidRDefault="00C711ED" w:rsidP="00C711ED">
      <w:pPr>
        <w:spacing w:line="276" w:lineRule="auto"/>
        <w:ind w:right="6"/>
        <w:jc w:val="center"/>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rPr>
        <w:t>BUPA</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I</w:t>
      </w:r>
      <w:r w:rsidR="00F81055">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lang w:val="id-ID"/>
        </w:rPr>
        <w:t>SRAGEN</w:t>
      </w:r>
    </w:p>
    <w:p w14:paraId="1F744664" w14:textId="77777777" w:rsidR="00C711ED" w:rsidRPr="00115082" w:rsidRDefault="00C711ED" w:rsidP="00C711ED">
      <w:pPr>
        <w:spacing w:line="276" w:lineRule="auto"/>
        <w:ind w:right="6"/>
        <w:jc w:val="center"/>
        <w:rPr>
          <w:rFonts w:ascii="Bookman Old Style" w:eastAsia="Bookman Old Style" w:hAnsi="Bookman Old Style" w:cs="Bookman Old Style"/>
          <w:sz w:val="24"/>
          <w:szCs w:val="24"/>
          <w:lang w:val="id-ID"/>
        </w:rPr>
      </w:pPr>
    </w:p>
    <w:p w14:paraId="4ABD3388" w14:textId="77777777" w:rsidR="00C711ED" w:rsidRPr="00115082" w:rsidRDefault="00C711ED" w:rsidP="00C711ED">
      <w:pPr>
        <w:spacing w:line="276" w:lineRule="auto"/>
        <w:ind w:right="6"/>
        <w:jc w:val="center"/>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rPr>
        <w:t>MEMU</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USKAN:</w:t>
      </w:r>
    </w:p>
    <w:p w14:paraId="576ED401" w14:textId="77777777" w:rsidR="00C711ED" w:rsidRPr="00115082" w:rsidRDefault="00C711ED" w:rsidP="00C711ED">
      <w:pPr>
        <w:spacing w:line="276" w:lineRule="auto"/>
        <w:ind w:left="1843" w:right="-56" w:hanging="1843"/>
        <w:rPr>
          <w:rFonts w:ascii="Bookman Old Style" w:eastAsia="Bookman Old Style" w:hAnsi="Bookman Old Style" w:cs="Bookman Old Style"/>
          <w:sz w:val="24"/>
          <w:szCs w:val="24"/>
          <w:lang w:val="id-ID"/>
        </w:rPr>
      </w:pPr>
    </w:p>
    <w:p w14:paraId="51C7FDE8" w14:textId="77777777" w:rsidR="00C711ED" w:rsidRPr="00115082" w:rsidRDefault="00C711ED" w:rsidP="00C711ED">
      <w:pPr>
        <w:spacing w:line="276" w:lineRule="auto"/>
        <w:ind w:left="1843" w:right="-56" w:hanging="1843"/>
        <w:jc w:val="both"/>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rPr>
        <w:t>Menetapkan:</w:t>
      </w:r>
      <w:r>
        <w:rPr>
          <w:rFonts w:ascii="Bookman Old Style" w:eastAsia="Bookman Old Style" w:hAnsi="Bookman Old Style" w:cs="Bookman Old Style"/>
          <w:sz w:val="24"/>
          <w:szCs w:val="24"/>
          <w:lang w:val="id-ID"/>
        </w:rPr>
        <w:tab/>
      </w:r>
      <w:r w:rsidRPr="00115082">
        <w:rPr>
          <w:rFonts w:ascii="Bookman Old Style" w:eastAsia="Bookman Old Style" w:hAnsi="Bookman Old Style" w:cs="Bookman Old Style"/>
          <w:sz w:val="24"/>
          <w:szCs w:val="24"/>
        </w:rPr>
        <w:t>PERA</w:t>
      </w:r>
      <w:r w:rsidRPr="00115082">
        <w:rPr>
          <w:rFonts w:ascii="Bookman Old Style" w:eastAsia="Bookman Old Style" w:hAnsi="Bookman Old Style" w:cs="Bookman Old Style"/>
          <w:spacing w:val="-3"/>
          <w:sz w:val="24"/>
          <w:szCs w:val="24"/>
        </w:rPr>
        <w:t>T</w:t>
      </w:r>
      <w:r w:rsidRPr="00115082">
        <w:rPr>
          <w:rFonts w:ascii="Bookman Old Style" w:eastAsia="Bookman Old Style" w:hAnsi="Bookman Old Style" w:cs="Bookman Old Style"/>
          <w:sz w:val="24"/>
          <w:szCs w:val="24"/>
        </w:rPr>
        <w:t>URAN DAER</w:t>
      </w:r>
      <w:r w:rsidRPr="00115082">
        <w:rPr>
          <w:rFonts w:ascii="Bookman Old Style" w:eastAsia="Bookman Old Style" w:hAnsi="Bookman Old Style" w:cs="Bookman Old Style"/>
          <w:spacing w:val="2"/>
          <w:sz w:val="24"/>
          <w:szCs w:val="24"/>
        </w:rPr>
        <w:t>A</w:t>
      </w:r>
      <w:r w:rsidRPr="00115082">
        <w:rPr>
          <w:rFonts w:ascii="Bookman Old Style" w:eastAsia="Bookman Old Style" w:hAnsi="Bookman Old Style" w:cs="Bookman Old Style"/>
          <w:sz w:val="24"/>
          <w:szCs w:val="24"/>
        </w:rPr>
        <w:t xml:space="preserve">H </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E</w:t>
      </w:r>
      <w:r w:rsidRPr="00115082">
        <w:rPr>
          <w:rFonts w:ascii="Bookman Old Style" w:eastAsia="Bookman Old Style" w:hAnsi="Bookman Old Style" w:cs="Bookman Old Style"/>
          <w:spacing w:val="2"/>
          <w:sz w:val="24"/>
          <w:szCs w:val="24"/>
        </w:rPr>
        <w:t>N</w:t>
      </w:r>
      <w:r w:rsidRPr="00115082">
        <w:rPr>
          <w:rFonts w:ascii="Bookman Old Style" w:eastAsia="Bookman Old Style" w:hAnsi="Bookman Old Style" w:cs="Bookman Old Style"/>
          <w:spacing w:val="-2"/>
          <w:sz w:val="24"/>
          <w:szCs w:val="24"/>
        </w:rPr>
        <w:t>T</w:t>
      </w:r>
      <w:r w:rsidRPr="00115082">
        <w:rPr>
          <w:rFonts w:ascii="Bookman Old Style" w:eastAsia="Bookman Old Style" w:hAnsi="Bookman Old Style" w:cs="Bookman Old Style"/>
          <w:sz w:val="24"/>
          <w:szCs w:val="24"/>
        </w:rPr>
        <w:t>ANG</w:t>
      </w:r>
      <w:r w:rsidR="00F81055">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lang w:val="id-ID"/>
        </w:rPr>
        <w:t>PENYELENGGARAAN PERPARKIRAN.</w:t>
      </w:r>
    </w:p>
    <w:p w14:paraId="00649B6E" w14:textId="77777777" w:rsidR="00C711ED" w:rsidRPr="00115082" w:rsidRDefault="00C711ED" w:rsidP="00C711ED">
      <w:pPr>
        <w:spacing w:line="276" w:lineRule="auto"/>
        <w:ind w:right="-56"/>
        <w:rPr>
          <w:rFonts w:ascii="Bookman Old Style" w:hAnsi="Bookman Old Style"/>
          <w:sz w:val="24"/>
          <w:szCs w:val="24"/>
          <w:lang w:val="id-ID"/>
        </w:rPr>
      </w:pPr>
    </w:p>
    <w:p w14:paraId="2EAB7EE3"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BAB I</w:t>
      </w:r>
    </w:p>
    <w:p w14:paraId="042F9F97"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KETENTUAN UMUM</w:t>
      </w:r>
    </w:p>
    <w:p w14:paraId="320A0C8B" w14:textId="77777777" w:rsidR="00C711ED" w:rsidRPr="00115082" w:rsidRDefault="00C711ED" w:rsidP="00C711ED">
      <w:pPr>
        <w:spacing w:line="276" w:lineRule="auto"/>
        <w:jc w:val="center"/>
        <w:rPr>
          <w:rFonts w:ascii="Bookman Old Style" w:hAnsi="Bookman Old Style"/>
          <w:sz w:val="24"/>
          <w:szCs w:val="24"/>
          <w:lang w:val="id-ID"/>
        </w:rPr>
      </w:pPr>
    </w:p>
    <w:p w14:paraId="468FFC2C"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Pasal 1</w:t>
      </w:r>
    </w:p>
    <w:p w14:paraId="1CCA0F5C" w14:textId="77777777" w:rsidR="00C711ED" w:rsidRPr="00115082" w:rsidRDefault="00C711ED" w:rsidP="00C711ED">
      <w:pPr>
        <w:spacing w:line="276" w:lineRule="auto"/>
        <w:ind w:firstLine="1843"/>
        <w:jc w:val="both"/>
        <w:rPr>
          <w:rFonts w:ascii="Bookman Old Style" w:hAnsi="Bookman Old Style"/>
          <w:sz w:val="24"/>
          <w:szCs w:val="24"/>
        </w:rPr>
      </w:pPr>
      <w:r w:rsidRPr="00115082">
        <w:rPr>
          <w:rFonts w:ascii="Bookman Old Style" w:hAnsi="Bookman Old Style"/>
          <w:sz w:val="24"/>
          <w:szCs w:val="24"/>
        </w:rPr>
        <w:t>Dalam Peraturan Daerah ini yang dimaksud dengan:</w:t>
      </w:r>
    </w:p>
    <w:p w14:paraId="0EBBFB11" w14:textId="77777777" w:rsidR="00C711ED" w:rsidRPr="00115082" w:rsidRDefault="00C711ED" w:rsidP="00C711ED">
      <w:pPr>
        <w:pStyle w:val="ListParagraph"/>
        <w:numPr>
          <w:ilvl w:val="0"/>
          <w:numId w:val="2"/>
        </w:numPr>
        <w:spacing w:line="276" w:lineRule="auto"/>
        <w:ind w:left="567" w:firstLine="1276"/>
        <w:jc w:val="both"/>
        <w:rPr>
          <w:rFonts w:ascii="Bookman Old Style" w:hAnsi="Bookman Old Style"/>
          <w:sz w:val="24"/>
          <w:szCs w:val="24"/>
        </w:rPr>
      </w:pPr>
      <w:r w:rsidRPr="00115082">
        <w:rPr>
          <w:rFonts w:ascii="Bookman Old Style" w:hAnsi="Bookman Old Style"/>
          <w:sz w:val="24"/>
          <w:szCs w:val="24"/>
        </w:rPr>
        <w:t>Daerah adalah Kabupaten Sragen.</w:t>
      </w:r>
    </w:p>
    <w:p w14:paraId="5C9B68F5" w14:textId="77777777" w:rsidR="00C711ED" w:rsidRPr="00115082" w:rsidRDefault="00C711ED" w:rsidP="00C711ED">
      <w:pPr>
        <w:pStyle w:val="ListParagraph"/>
        <w:numPr>
          <w:ilvl w:val="0"/>
          <w:numId w:val="2"/>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Pemerintah Daerah adalah Pemerintah Kabupaten Sragen.</w:t>
      </w:r>
    </w:p>
    <w:p w14:paraId="5116582B" w14:textId="77777777" w:rsidR="00C711ED" w:rsidRPr="00115082" w:rsidRDefault="00C711ED" w:rsidP="00C711ED">
      <w:pPr>
        <w:pStyle w:val="ListParagraph"/>
        <w:numPr>
          <w:ilvl w:val="0"/>
          <w:numId w:val="2"/>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Bupati adalah Bupati Sragen.</w:t>
      </w:r>
    </w:p>
    <w:p w14:paraId="6141494E" w14:textId="77777777" w:rsidR="00C711ED" w:rsidRPr="00115082" w:rsidRDefault="00C711ED" w:rsidP="00C711ED">
      <w:pPr>
        <w:pStyle w:val="ListParagraph"/>
        <w:numPr>
          <w:ilvl w:val="0"/>
          <w:numId w:val="2"/>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 xml:space="preserve">Perangkat Daerah adalah unsur pembantu </w:t>
      </w:r>
      <w:r w:rsidRPr="00115082">
        <w:rPr>
          <w:rFonts w:ascii="Bookman Old Style" w:hAnsi="Bookman Old Style"/>
          <w:sz w:val="24"/>
          <w:szCs w:val="24"/>
          <w:lang w:val="id-ID"/>
        </w:rPr>
        <w:t>Bupati</w:t>
      </w:r>
      <w:r w:rsidRPr="00115082">
        <w:rPr>
          <w:rFonts w:ascii="Bookman Old Style" w:hAnsi="Bookman Old Style"/>
          <w:sz w:val="24"/>
          <w:szCs w:val="24"/>
        </w:rPr>
        <w:t xml:space="preserve"> dan D</w:t>
      </w:r>
      <w:r w:rsidRPr="00115082">
        <w:rPr>
          <w:rFonts w:ascii="Bookman Old Style" w:hAnsi="Bookman Old Style"/>
          <w:sz w:val="24"/>
          <w:szCs w:val="24"/>
          <w:lang w:val="id-ID"/>
        </w:rPr>
        <w:t xml:space="preserve">ewan </w:t>
      </w:r>
      <w:r w:rsidRPr="00115082">
        <w:rPr>
          <w:rFonts w:ascii="Bookman Old Style" w:hAnsi="Bookman Old Style"/>
          <w:sz w:val="24"/>
          <w:szCs w:val="24"/>
        </w:rPr>
        <w:t>P</w:t>
      </w:r>
      <w:r w:rsidRPr="00115082">
        <w:rPr>
          <w:rFonts w:ascii="Bookman Old Style" w:hAnsi="Bookman Old Style"/>
          <w:sz w:val="24"/>
          <w:szCs w:val="24"/>
          <w:lang w:val="id-ID"/>
        </w:rPr>
        <w:t xml:space="preserve">erwakilan </w:t>
      </w:r>
      <w:r w:rsidRPr="00115082">
        <w:rPr>
          <w:rFonts w:ascii="Bookman Old Style" w:hAnsi="Bookman Old Style"/>
          <w:sz w:val="24"/>
          <w:szCs w:val="24"/>
        </w:rPr>
        <w:t>R</w:t>
      </w:r>
      <w:r w:rsidRPr="00115082">
        <w:rPr>
          <w:rFonts w:ascii="Bookman Old Style" w:hAnsi="Bookman Old Style"/>
          <w:sz w:val="24"/>
          <w:szCs w:val="24"/>
          <w:lang w:val="id-ID"/>
        </w:rPr>
        <w:t xml:space="preserve">akyat </w:t>
      </w:r>
      <w:r w:rsidRPr="00115082">
        <w:rPr>
          <w:rFonts w:ascii="Bookman Old Style" w:hAnsi="Bookman Old Style"/>
          <w:sz w:val="24"/>
          <w:szCs w:val="24"/>
        </w:rPr>
        <w:t>D</w:t>
      </w:r>
      <w:r w:rsidRPr="00115082">
        <w:rPr>
          <w:rFonts w:ascii="Bookman Old Style" w:hAnsi="Bookman Old Style"/>
          <w:sz w:val="24"/>
          <w:szCs w:val="24"/>
          <w:lang w:val="id-ID"/>
        </w:rPr>
        <w:t>aerah</w:t>
      </w:r>
      <w:r w:rsidRPr="00115082">
        <w:rPr>
          <w:rFonts w:ascii="Bookman Old Style" w:hAnsi="Bookman Old Style"/>
          <w:sz w:val="24"/>
          <w:szCs w:val="24"/>
        </w:rPr>
        <w:t xml:space="preserve"> dalam penyelenggaraan Urusan Pemerintahan yang menjadi kewenangan Daerah.</w:t>
      </w:r>
    </w:p>
    <w:p w14:paraId="20A60D74" w14:textId="77777777" w:rsidR="00C711ED" w:rsidRPr="00115082" w:rsidRDefault="00C711ED" w:rsidP="00C711ED">
      <w:pPr>
        <w:pStyle w:val="ListParagraph"/>
        <w:numPr>
          <w:ilvl w:val="0"/>
          <w:numId w:val="2"/>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 xml:space="preserve">Orang adalah orang </w:t>
      </w:r>
      <w:r w:rsidRPr="00115082">
        <w:rPr>
          <w:rFonts w:ascii="Bookman Old Style" w:hAnsi="Bookman Old Style"/>
          <w:sz w:val="24"/>
          <w:szCs w:val="24"/>
          <w:lang w:val="id-ID"/>
        </w:rPr>
        <w:t>perseorangan</w:t>
      </w:r>
      <w:r w:rsidRPr="00115082">
        <w:rPr>
          <w:rFonts w:ascii="Bookman Old Style" w:hAnsi="Bookman Old Style"/>
          <w:sz w:val="24"/>
          <w:szCs w:val="24"/>
        </w:rPr>
        <w:t>.</w:t>
      </w:r>
    </w:p>
    <w:p w14:paraId="1D5EE5FF" w14:textId="77777777" w:rsidR="00C711ED" w:rsidRPr="00115082" w:rsidRDefault="00C711ED" w:rsidP="00C711ED">
      <w:pPr>
        <w:pStyle w:val="ListParagraph"/>
        <w:numPr>
          <w:ilvl w:val="0"/>
          <w:numId w:val="2"/>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Badan adal</w:t>
      </w:r>
      <w:r w:rsidRPr="00115082">
        <w:rPr>
          <w:rFonts w:ascii="Bookman Old Style" w:hAnsi="Bookman Old Style"/>
          <w:sz w:val="24"/>
          <w:szCs w:val="24"/>
          <w:lang w:val="id-ID"/>
        </w:rPr>
        <w:t>a</w:t>
      </w:r>
      <w:r w:rsidRPr="00115082">
        <w:rPr>
          <w:rFonts w:ascii="Bookman Old Style" w:hAnsi="Bookman Old Style"/>
          <w:sz w:val="24"/>
          <w:szCs w:val="24"/>
        </w:rPr>
        <w:t>h sekumpulan orang dan/atau modal yang merupakan kesatuan, baik yang melakukan usaha maupun yang tidak melakukan usaha yang meliputi perseroan terbatas, perseroan komnaditer, perseroan Daerah (BUMD) dengan nama lain dan dalam bentuk apapun, firma, kongsi, koperasi, dana pensiun, persekutuan, perkumpulan, yayasan, organisasi massa, organisasi sosial politik, atau organisasi lainnya, lembaga, dan bentuk badan lainnya termasuk kontrak investasi kolektif dan bentuk usaha tetap.</w:t>
      </w:r>
    </w:p>
    <w:p w14:paraId="5CAA2CB8" w14:textId="77777777" w:rsidR="00C711ED" w:rsidRPr="00115082" w:rsidRDefault="00C711ED" w:rsidP="00C711ED">
      <w:pPr>
        <w:pStyle w:val="ListParagraph"/>
        <w:numPr>
          <w:ilvl w:val="0"/>
          <w:numId w:val="2"/>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Perparkiran adalah seluruh kegiatan yang berkaitan dengan penyelenggaraan fasilitas Parkir meliputi pengaturan, pembangunan, pembinaan, pengawasan, dan pengendalian sesuai dengan kewenangannya.</w:t>
      </w:r>
    </w:p>
    <w:p w14:paraId="07827AD2" w14:textId="77777777" w:rsidR="00C711ED" w:rsidRPr="00014326" w:rsidRDefault="00C711ED" w:rsidP="00C711ED">
      <w:pPr>
        <w:pStyle w:val="ListParagraph"/>
        <w:numPr>
          <w:ilvl w:val="0"/>
          <w:numId w:val="2"/>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 xml:space="preserve">Parkir adalah keadaan kendaraan </w:t>
      </w:r>
      <w:r w:rsidRPr="00D51FE1">
        <w:rPr>
          <w:rFonts w:ascii="Bookman Old Style" w:hAnsi="Bookman Old Style"/>
          <w:i/>
          <w:color w:val="00B050"/>
          <w:sz w:val="24"/>
          <w:szCs w:val="24"/>
        </w:rPr>
        <w:t>berhenti atau</w:t>
      </w:r>
      <w:r w:rsidRPr="00115082">
        <w:rPr>
          <w:rFonts w:ascii="Bookman Old Style" w:hAnsi="Bookman Old Style"/>
          <w:sz w:val="24"/>
          <w:szCs w:val="24"/>
        </w:rPr>
        <w:t xml:space="preserve"> tidak bergerak untuk beberapa saat dan ditinggalkan pengemudinya.</w:t>
      </w:r>
    </w:p>
    <w:p w14:paraId="33AE73F3" w14:textId="77777777" w:rsidR="00014326" w:rsidRPr="00145374" w:rsidRDefault="00014326" w:rsidP="005906AF">
      <w:pPr>
        <w:pStyle w:val="ListParagraph"/>
        <w:numPr>
          <w:ilvl w:val="0"/>
          <w:numId w:val="2"/>
        </w:numPr>
        <w:spacing w:line="276" w:lineRule="auto"/>
        <w:ind w:left="2127" w:hanging="284"/>
        <w:jc w:val="both"/>
        <w:rPr>
          <w:rFonts w:ascii="Bookman Old Style" w:hAnsi="Bookman Old Style"/>
          <w:sz w:val="24"/>
          <w:szCs w:val="24"/>
        </w:rPr>
      </w:pPr>
      <w:r w:rsidRPr="00145374">
        <w:rPr>
          <w:rFonts w:ascii="Bookman Old Style" w:hAnsi="Bookman Old Style"/>
          <w:sz w:val="24"/>
          <w:szCs w:val="24"/>
          <w:lang w:val="id-ID"/>
        </w:rPr>
        <w:t>Berhenti adalah keadaan Kendaraan tidak bergerak untuk sementara dan tidak ditinggalkan pengemudinya.</w:t>
      </w:r>
    </w:p>
    <w:p w14:paraId="46A30AD1" w14:textId="77777777" w:rsidR="008906AA" w:rsidRPr="00145374" w:rsidRDefault="008906AA" w:rsidP="005906AF">
      <w:pPr>
        <w:pStyle w:val="ListParagraph"/>
        <w:numPr>
          <w:ilvl w:val="0"/>
          <w:numId w:val="2"/>
        </w:numPr>
        <w:spacing w:line="276" w:lineRule="auto"/>
        <w:ind w:left="2127" w:hanging="426"/>
        <w:jc w:val="both"/>
        <w:rPr>
          <w:rFonts w:ascii="Bookman Old Style" w:hAnsi="Bookman Old Style"/>
          <w:sz w:val="24"/>
          <w:szCs w:val="24"/>
        </w:rPr>
      </w:pPr>
      <w:r w:rsidRPr="00145374">
        <w:rPr>
          <w:rFonts w:ascii="Bookman Old Style" w:hAnsi="Bookman Old Style"/>
          <w:sz w:val="24"/>
          <w:szCs w:val="24"/>
        </w:rPr>
        <w:t xml:space="preserve">Fasilitas Parkir adalah lokasi yang ditentukan sebagai tempat pemberhentian Kendaraan yang tidak bersifat sementara untuk melakukan kegiatan pada suatu kurun waktu. </w:t>
      </w:r>
    </w:p>
    <w:p w14:paraId="77E2D016" w14:textId="77777777" w:rsidR="00872D37" w:rsidRPr="00145374" w:rsidRDefault="00872D37" w:rsidP="00872D37">
      <w:pPr>
        <w:pStyle w:val="ListParagraph"/>
        <w:numPr>
          <w:ilvl w:val="0"/>
          <w:numId w:val="2"/>
        </w:numPr>
        <w:spacing w:line="276" w:lineRule="auto"/>
        <w:ind w:left="2127" w:hanging="426"/>
        <w:jc w:val="both"/>
        <w:rPr>
          <w:rFonts w:ascii="Bookman Old Style" w:hAnsi="Bookman Old Style"/>
          <w:sz w:val="24"/>
          <w:szCs w:val="24"/>
        </w:rPr>
      </w:pPr>
      <w:r w:rsidRPr="00145374">
        <w:rPr>
          <w:rFonts w:ascii="Bookman Old Style" w:hAnsi="Bookman Old Style"/>
          <w:sz w:val="24"/>
          <w:szCs w:val="24"/>
        </w:rPr>
        <w:t xml:space="preserve">Kendaraan Bermotor adalah setiap Kendaraan yang digerakkan oleh peralatan mekanik berupa mesin selain Kendaraan yang berjalan di atas rel. </w:t>
      </w:r>
    </w:p>
    <w:p w14:paraId="5355C5DD" w14:textId="77777777" w:rsidR="00014326" w:rsidRPr="00145374" w:rsidRDefault="00872D37" w:rsidP="00872D37">
      <w:pPr>
        <w:pStyle w:val="ListParagraph"/>
        <w:numPr>
          <w:ilvl w:val="0"/>
          <w:numId w:val="2"/>
        </w:numPr>
        <w:spacing w:line="276" w:lineRule="auto"/>
        <w:ind w:left="2127" w:hanging="426"/>
        <w:jc w:val="both"/>
        <w:rPr>
          <w:rFonts w:ascii="Bookman Old Style" w:hAnsi="Bookman Old Style"/>
          <w:sz w:val="24"/>
          <w:szCs w:val="24"/>
        </w:rPr>
      </w:pPr>
      <w:r w:rsidRPr="00145374">
        <w:rPr>
          <w:rFonts w:ascii="Bookman Old Style" w:hAnsi="Bookman Old Style"/>
          <w:sz w:val="24"/>
          <w:szCs w:val="24"/>
        </w:rPr>
        <w:t>Kendaraan Tidak Bermotor adalah setiap Kendaraan yang digerakkan oleh tenaga manusia dan/atau hewan.</w:t>
      </w:r>
    </w:p>
    <w:p w14:paraId="1C94A274" w14:textId="77777777" w:rsidR="00C711ED" w:rsidRPr="00145374" w:rsidRDefault="00C711ED" w:rsidP="00014326">
      <w:pPr>
        <w:pStyle w:val="ListParagraph"/>
        <w:numPr>
          <w:ilvl w:val="0"/>
          <w:numId w:val="2"/>
        </w:numPr>
        <w:spacing w:line="276" w:lineRule="auto"/>
        <w:ind w:left="2127" w:hanging="426"/>
        <w:jc w:val="both"/>
        <w:rPr>
          <w:rFonts w:ascii="Bookman Old Style" w:hAnsi="Bookman Old Style"/>
          <w:sz w:val="24"/>
          <w:szCs w:val="24"/>
        </w:rPr>
      </w:pPr>
      <w:r w:rsidRPr="00145374">
        <w:rPr>
          <w:rFonts w:ascii="Bookman Old Style" w:hAnsi="Bookman Old Style"/>
          <w:sz w:val="24"/>
          <w:szCs w:val="24"/>
        </w:rPr>
        <w:lastRenderedPageBreak/>
        <w:t>Penyelenggara fasilitas Parkir adalah Pemerintah Daerah, orang atau badan yang menyelenggarakan perparkiran.</w:t>
      </w:r>
    </w:p>
    <w:p w14:paraId="0D28F697" w14:textId="77777777" w:rsidR="00EA0CC8" w:rsidRPr="00145374" w:rsidRDefault="00EA0CC8" w:rsidP="00EA0CC8">
      <w:pPr>
        <w:pStyle w:val="ListParagraph"/>
        <w:numPr>
          <w:ilvl w:val="0"/>
          <w:numId w:val="2"/>
        </w:numPr>
        <w:spacing w:line="276" w:lineRule="auto"/>
        <w:ind w:left="2127" w:hanging="426"/>
        <w:jc w:val="both"/>
        <w:rPr>
          <w:rFonts w:ascii="Bookman Old Style" w:hAnsi="Bookman Old Style"/>
          <w:sz w:val="24"/>
          <w:szCs w:val="24"/>
        </w:rPr>
      </w:pPr>
      <w:r w:rsidRPr="00145374">
        <w:rPr>
          <w:rFonts w:ascii="Bookman Old Style" w:hAnsi="Bookman Old Style"/>
          <w:sz w:val="24"/>
          <w:szCs w:val="24"/>
        </w:rPr>
        <w:t xml:space="preserve">Fasilitas Parkir di Dalam Ruang Milik Jalan (on street parking) adalah fasilitas untuk parkir Kendaraan dengan menggunakan sebagian Badan Jalan. </w:t>
      </w:r>
    </w:p>
    <w:p w14:paraId="7788A60A" w14:textId="77777777" w:rsidR="00EA0CC8" w:rsidRPr="00145374" w:rsidRDefault="00EA0CC8" w:rsidP="00EA0CC8">
      <w:pPr>
        <w:pStyle w:val="ListParagraph"/>
        <w:numPr>
          <w:ilvl w:val="0"/>
          <w:numId w:val="2"/>
        </w:numPr>
        <w:spacing w:line="276" w:lineRule="auto"/>
        <w:ind w:left="2127" w:hanging="426"/>
        <w:jc w:val="both"/>
        <w:rPr>
          <w:rFonts w:ascii="Bookman Old Style" w:hAnsi="Bookman Old Style"/>
          <w:sz w:val="24"/>
          <w:szCs w:val="24"/>
        </w:rPr>
      </w:pPr>
      <w:r w:rsidRPr="00145374">
        <w:rPr>
          <w:rFonts w:ascii="Bookman Old Style" w:hAnsi="Bookman Old Style"/>
          <w:sz w:val="24"/>
          <w:szCs w:val="24"/>
        </w:rPr>
        <w:t xml:space="preserve">Fasilitas Parkir di Luar Ruang Milik Jalan (off street parking) adalah fasilitas parkir Kendaraan yang  dibuat khusus yang dapat berupa taman parkir dan/atau gedung parkir yang selanjutnya di sebut fasilitas parkir untuk umum. </w:t>
      </w:r>
    </w:p>
    <w:p w14:paraId="5056CDC2" w14:textId="77777777" w:rsidR="00872D37" w:rsidRPr="00145374" w:rsidRDefault="00EA0CC8" w:rsidP="00EA0CC8">
      <w:pPr>
        <w:pStyle w:val="ListParagraph"/>
        <w:numPr>
          <w:ilvl w:val="0"/>
          <w:numId w:val="2"/>
        </w:numPr>
        <w:spacing w:line="276" w:lineRule="auto"/>
        <w:ind w:left="2127" w:hanging="426"/>
        <w:jc w:val="both"/>
        <w:rPr>
          <w:rFonts w:ascii="Bookman Old Style" w:hAnsi="Bookman Old Style"/>
          <w:sz w:val="24"/>
          <w:szCs w:val="24"/>
        </w:rPr>
      </w:pPr>
      <w:r w:rsidRPr="00145374">
        <w:rPr>
          <w:rFonts w:ascii="Bookman Old Style" w:hAnsi="Bookman Old Style"/>
          <w:sz w:val="24"/>
          <w:szCs w:val="24"/>
        </w:rPr>
        <w:t xml:space="preserve">Satuan Ruang Parkir yang selanjutnya disingkat SRP adalah ukuran luas efektif untuk meletakkan Kendaraan (mobil penumpang, mobil bus, mobil barang, dan/atau sepeda motor), termasuk ruang bebas dan lebar buka pintu.  </w:t>
      </w:r>
    </w:p>
    <w:p w14:paraId="2D207CB2" w14:textId="77777777" w:rsidR="00C711ED" w:rsidRPr="00115082" w:rsidRDefault="00C711ED" w:rsidP="00014326">
      <w:pPr>
        <w:pStyle w:val="ListParagraph"/>
        <w:numPr>
          <w:ilvl w:val="0"/>
          <w:numId w:val="2"/>
        </w:numPr>
        <w:spacing w:line="276" w:lineRule="auto"/>
        <w:ind w:left="2127" w:hanging="426"/>
        <w:jc w:val="both"/>
        <w:rPr>
          <w:rFonts w:ascii="Bookman Old Style" w:hAnsi="Bookman Old Style"/>
          <w:sz w:val="24"/>
          <w:szCs w:val="24"/>
        </w:rPr>
      </w:pPr>
      <w:r w:rsidRPr="00115082">
        <w:rPr>
          <w:rFonts w:ascii="Bookman Old Style" w:hAnsi="Bookman Old Style"/>
          <w:sz w:val="24"/>
          <w:szCs w:val="24"/>
        </w:rPr>
        <w:t>Pengelola fasilitas Parkir adalah setiap orang atau badan yang mengelola fasilitas Parkir yang diselenggarakan oleh penyelenggara parkir.</w:t>
      </w:r>
    </w:p>
    <w:p w14:paraId="525C7DBF" w14:textId="77777777" w:rsidR="00C711ED" w:rsidRPr="00115082" w:rsidRDefault="00C711ED" w:rsidP="00014326">
      <w:pPr>
        <w:pStyle w:val="ListParagraph"/>
        <w:numPr>
          <w:ilvl w:val="0"/>
          <w:numId w:val="2"/>
        </w:numPr>
        <w:spacing w:line="276" w:lineRule="auto"/>
        <w:ind w:left="2127" w:hanging="426"/>
        <w:jc w:val="both"/>
        <w:rPr>
          <w:rFonts w:ascii="Bookman Old Style" w:hAnsi="Bookman Old Style"/>
          <w:sz w:val="24"/>
          <w:szCs w:val="24"/>
        </w:rPr>
      </w:pPr>
      <w:r w:rsidRPr="00115082">
        <w:rPr>
          <w:rFonts w:ascii="Bookman Old Style" w:hAnsi="Bookman Old Style"/>
          <w:sz w:val="24"/>
          <w:szCs w:val="24"/>
        </w:rPr>
        <w:t>Jalan adalah seluruh bagian Jalan, termasuk bangunan pelengkap dan perlengkapan yang diperuntukan bagi Lalu Lintas umum, yang berada pada permukaan tanah, di atas permukaan tanah, di bawah permukaan tanah dan/atau air, serta diatas permukaan air, kecuali jalan rel dan jalan kabel.</w:t>
      </w:r>
    </w:p>
    <w:p w14:paraId="4150F45C" w14:textId="77777777" w:rsidR="00C711ED" w:rsidRPr="00115082" w:rsidRDefault="00C711ED" w:rsidP="00014326">
      <w:pPr>
        <w:pStyle w:val="ListParagraph"/>
        <w:numPr>
          <w:ilvl w:val="0"/>
          <w:numId w:val="2"/>
        </w:numPr>
        <w:spacing w:line="276" w:lineRule="auto"/>
        <w:ind w:left="2127" w:hanging="426"/>
        <w:jc w:val="both"/>
        <w:rPr>
          <w:rFonts w:ascii="Bookman Old Style" w:hAnsi="Bookman Old Style"/>
          <w:sz w:val="24"/>
          <w:szCs w:val="24"/>
        </w:rPr>
      </w:pPr>
      <w:r w:rsidRPr="00115082">
        <w:rPr>
          <w:rFonts w:ascii="Bookman Old Style" w:hAnsi="Bookman Old Style"/>
          <w:sz w:val="24"/>
          <w:szCs w:val="24"/>
        </w:rPr>
        <w:t xml:space="preserve">Ruang </w:t>
      </w:r>
      <w:r w:rsidRPr="00115082">
        <w:rPr>
          <w:rFonts w:ascii="Bookman Old Style" w:hAnsi="Bookman Old Style"/>
          <w:sz w:val="24"/>
          <w:szCs w:val="24"/>
          <w:lang w:val="id-ID"/>
        </w:rPr>
        <w:t>M</w:t>
      </w:r>
      <w:r w:rsidRPr="00115082">
        <w:rPr>
          <w:rFonts w:ascii="Bookman Old Style" w:hAnsi="Bookman Old Style"/>
          <w:sz w:val="24"/>
          <w:szCs w:val="24"/>
        </w:rPr>
        <w:t xml:space="preserve">ilik </w:t>
      </w:r>
      <w:r w:rsidRPr="00115082">
        <w:rPr>
          <w:rFonts w:ascii="Bookman Old Style" w:hAnsi="Bookman Old Style"/>
          <w:sz w:val="24"/>
          <w:szCs w:val="24"/>
          <w:lang w:val="id-ID"/>
        </w:rPr>
        <w:t>J</w:t>
      </w:r>
      <w:r w:rsidRPr="00115082">
        <w:rPr>
          <w:rFonts w:ascii="Bookman Old Style" w:hAnsi="Bookman Old Style"/>
          <w:sz w:val="24"/>
          <w:szCs w:val="24"/>
        </w:rPr>
        <w:t>alan adalah sejalur tanah tertentu di luar ruang manfaat jalan yang masih menjadi bagian dari ruang milik jalan yang dibatasi oleh tanda batas ruang milik jalan yang dimaksudkan untuk memenuhi persyaratan keluasan keamanan penggunaan jalan antara lain untuk keperluan pelebaran ruang manfaat jalan pada masa yang akan datang.</w:t>
      </w:r>
    </w:p>
    <w:p w14:paraId="59BB3D72" w14:textId="77777777" w:rsidR="00C711ED" w:rsidRPr="00115082" w:rsidRDefault="00C711ED" w:rsidP="00014326">
      <w:pPr>
        <w:pStyle w:val="ListParagraph"/>
        <w:numPr>
          <w:ilvl w:val="0"/>
          <w:numId w:val="2"/>
        </w:numPr>
        <w:spacing w:line="276" w:lineRule="auto"/>
        <w:ind w:left="2127" w:hanging="426"/>
        <w:jc w:val="both"/>
        <w:rPr>
          <w:rFonts w:ascii="Bookman Old Style" w:hAnsi="Bookman Old Style"/>
          <w:sz w:val="24"/>
          <w:szCs w:val="24"/>
        </w:rPr>
      </w:pPr>
      <w:r w:rsidRPr="00115082">
        <w:rPr>
          <w:rFonts w:ascii="Bookman Old Style" w:hAnsi="Bookman Old Style"/>
          <w:sz w:val="24"/>
          <w:szCs w:val="24"/>
        </w:rPr>
        <w:t>Jalur adalah bagian jalan yang dipergunakan untuk lalu lintas kendaraan.</w:t>
      </w:r>
    </w:p>
    <w:p w14:paraId="7F3117F3" w14:textId="77777777" w:rsidR="00C711ED" w:rsidRPr="00115082" w:rsidRDefault="00C711ED" w:rsidP="00014326">
      <w:pPr>
        <w:pStyle w:val="ListParagraph"/>
        <w:numPr>
          <w:ilvl w:val="0"/>
          <w:numId w:val="2"/>
        </w:numPr>
        <w:spacing w:line="276" w:lineRule="auto"/>
        <w:ind w:left="2127" w:hanging="426"/>
        <w:jc w:val="both"/>
        <w:rPr>
          <w:rFonts w:ascii="Bookman Old Style" w:hAnsi="Bookman Old Style"/>
          <w:sz w:val="24"/>
          <w:szCs w:val="24"/>
        </w:rPr>
      </w:pPr>
      <w:r w:rsidRPr="00115082">
        <w:rPr>
          <w:rFonts w:ascii="Bookman Old Style" w:hAnsi="Bookman Old Style"/>
          <w:sz w:val="24"/>
          <w:szCs w:val="24"/>
        </w:rPr>
        <w:t>Lajur adalah bagian jalur yang memanjang, dengan atau tanpa marka jalan, yang memiliki lebar cukup untuk satu kendaraan bermotor sedang berjalan, seperti sepeda motor.</w:t>
      </w:r>
    </w:p>
    <w:p w14:paraId="1970C7CE" w14:textId="77777777" w:rsidR="00C711ED" w:rsidRPr="00115082" w:rsidRDefault="00C711ED" w:rsidP="00014326">
      <w:pPr>
        <w:pStyle w:val="ListParagraph"/>
        <w:numPr>
          <w:ilvl w:val="0"/>
          <w:numId w:val="2"/>
        </w:numPr>
        <w:spacing w:line="276" w:lineRule="auto"/>
        <w:ind w:left="2127" w:hanging="426"/>
        <w:jc w:val="both"/>
        <w:rPr>
          <w:rFonts w:ascii="Bookman Old Style" w:hAnsi="Bookman Old Style"/>
          <w:sz w:val="24"/>
          <w:szCs w:val="24"/>
        </w:rPr>
      </w:pPr>
      <w:r w:rsidRPr="00115082">
        <w:rPr>
          <w:rFonts w:ascii="Bookman Old Style" w:hAnsi="Bookman Old Style"/>
          <w:sz w:val="24"/>
          <w:szCs w:val="24"/>
        </w:rPr>
        <w:t>Lalu lintas adalah gerak kendaraan dan orang di ruang lalu lintas jalan.</w:t>
      </w:r>
    </w:p>
    <w:p w14:paraId="16ADED80" w14:textId="77777777" w:rsidR="00C711ED" w:rsidRPr="005906AF" w:rsidRDefault="00C711ED" w:rsidP="005906AF">
      <w:pPr>
        <w:pStyle w:val="ListParagraph"/>
        <w:numPr>
          <w:ilvl w:val="0"/>
          <w:numId w:val="2"/>
        </w:numPr>
        <w:spacing w:line="276" w:lineRule="auto"/>
        <w:ind w:left="2127" w:hanging="426"/>
        <w:jc w:val="both"/>
        <w:rPr>
          <w:rFonts w:ascii="Bookman Old Style" w:hAnsi="Bookman Old Style"/>
          <w:sz w:val="24"/>
          <w:szCs w:val="24"/>
        </w:rPr>
      </w:pPr>
      <w:r w:rsidRPr="00115082">
        <w:rPr>
          <w:rFonts w:ascii="Bookman Old Style" w:hAnsi="Bookman Old Style"/>
          <w:sz w:val="24"/>
          <w:szCs w:val="24"/>
        </w:rPr>
        <w:t>Analisis Dampak Lalu Lintas adalah serangkaian kegiatan kajian mengenai dampak Lalu Lintas dari pembangunan pusat kegiatan, permukiman, dan infrastruktur yang hasilnya dituangkan dalam bentuk dokumen hasil Analisis Dampak Lalu Lintas.</w:t>
      </w:r>
    </w:p>
    <w:p w14:paraId="297CFBCD" w14:textId="77777777" w:rsidR="00C711ED" w:rsidRPr="00115082" w:rsidRDefault="00C711ED" w:rsidP="00014326">
      <w:pPr>
        <w:pStyle w:val="ListParagraph"/>
        <w:numPr>
          <w:ilvl w:val="0"/>
          <w:numId w:val="2"/>
        </w:numPr>
        <w:spacing w:line="276" w:lineRule="auto"/>
        <w:ind w:left="2127" w:hanging="426"/>
        <w:jc w:val="both"/>
        <w:rPr>
          <w:rFonts w:ascii="Bookman Old Style" w:hAnsi="Bookman Old Style"/>
          <w:sz w:val="24"/>
          <w:szCs w:val="24"/>
        </w:rPr>
      </w:pPr>
      <w:r w:rsidRPr="00115082">
        <w:rPr>
          <w:rFonts w:ascii="Bookman Old Style" w:hAnsi="Bookman Old Style"/>
          <w:sz w:val="24"/>
          <w:szCs w:val="24"/>
        </w:rPr>
        <w:t>Izin Penyelenggaraan Fasilitas Parkir yang selanjutnya disebut izin adalah izin yang diberikan oleh Pemerintah Daerah kepada setiap orang atau badan yang menyelenggarakan fasilitas parkir.</w:t>
      </w:r>
    </w:p>
    <w:p w14:paraId="3AD4B912" w14:textId="77777777" w:rsidR="00C711ED" w:rsidRPr="00115082" w:rsidRDefault="00C711ED" w:rsidP="00014326">
      <w:pPr>
        <w:pStyle w:val="ListParagraph"/>
        <w:numPr>
          <w:ilvl w:val="0"/>
          <w:numId w:val="2"/>
        </w:numPr>
        <w:spacing w:line="276" w:lineRule="auto"/>
        <w:ind w:left="2127" w:hanging="426"/>
        <w:jc w:val="both"/>
        <w:rPr>
          <w:rFonts w:ascii="Bookman Old Style" w:hAnsi="Bookman Old Style"/>
          <w:sz w:val="24"/>
          <w:szCs w:val="24"/>
        </w:rPr>
      </w:pPr>
      <w:r w:rsidRPr="00115082">
        <w:rPr>
          <w:rFonts w:ascii="Bookman Old Style" w:hAnsi="Bookman Old Style"/>
          <w:sz w:val="24"/>
          <w:szCs w:val="24"/>
        </w:rPr>
        <w:lastRenderedPageBreak/>
        <w:t>Pemilik izin adalah orang</w:t>
      </w:r>
      <w:r w:rsidRPr="00115082">
        <w:rPr>
          <w:rFonts w:ascii="Bookman Old Style" w:hAnsi="Bookman Old Style"/>
          <w:sz w:val="24"/>
          <w:szCs w:val="24"/>
          <w:lang w:val="id-ID"/>
        </w:rPr>
        <w:t xml:space="preserve"> perseorangan</w:t>
      </w:r>
      <w:r w:rsidRPr="00115082">
        <w:rPr>
          <w:rFonts w:ascii="Bookman Old Style" w:hAnsi="Bookman Old Style"/>
          <w:sz w:val="24"/>
          <w:szCs w:val="24"/>
        </w:rPr>
        <w:t xml:space="preserve"> atau badan dalam menyelenggarakan kegiatan perparkiran telah memiliki izin dari Pemerintah Daerah.</w:t>
      </w:r>
    </w:p>
    <w:p w14:paraId="0DCCB9F7" w14:textId="77777777" w:rsidR="00C711ED" w:rsidRPr="00115082" w:rsidRDefault="00C711ED" w:rsidP="00014326">
      <w:pPr>
        <w:pStyle w:val="ListParagraph"/>
        <w:numPr>
          <w:ilvl w:val="0"/>
          <w:numId w:val="2"/>
        </w:numPr>
        <w:spacing w:line="276" w:lineRule="auto"/>
        <w:ind w:left="2127" w:hanging="426"/>
        <w:jc w:val="both"/>
        <w:rPr>
          <w:rFonts w:ascii="Bookman Old Style" w:hAnsi="Bookman Old Style"/>
          <w:sz w:val="24"/>
          <w:szCs w:val="24"/>
        </w:rPr>
      </w:pPr>
      <w:r w:rsidRPr="00115082">
        <w:rPr>
          <w:rFonts w:ascii="Bookman Old Style" w:hAnsi="Bookman Old Style"/>
          <w:sz w:val="24"/>
          <w:szCs w:val="24"/>
        </w:rPr>
        <w:t>Pengguna jasa adalah orang pribadi yang melakukan kegiatan Parkir pada fasilitas Parkir yang telah memiliki izin.</w:t>
      </w:r>
    </w:p>
    <w:p w14:paraId="0206E4B8" w14:textId="77777777" w:rsidR="00C711ED" w:rsidRPr="00115082" w:rsidRDefault="00C711ED" w:rsidP="00C711ED">
      <w:pPr>
        <w:spacing w:line="276" w:lineRule="auto"/>
        <w:jc w:val="center"/>
        <w:rPr>
          <w:rFonts w:ascii="Bookman Old Style" w:hAnsi="Bookman Old Style"/>
          <w:sz w:val="24"/>
          <w:szCs w:val="24"/>
          <w:lang w:val="id-ID"/>
        </w:rPr>
      </w:pPr>
    </w:p>
    <w:p w14:paraId="5D810BDB"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lang w:val="id-ID"/>
        </w:rPr>
        <w:t>BAB II</w:t>
      </w:r>
    </w:p>
    <w:p w14:paraId="3AB0C66C"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lang w:val="id-ID"/>
        </w:rPr>
        <w:t xml:space="preserve">PRINSIP, TUJUAN DAN RUANG LINGKUP </w:t>
      </w:r>
    </w:p>
    <w:p w14:paraId="2AB9035D" w14:textId="77777777" w:rsidR="00C711ED" w:rsidRDefault="00C711ED" w:rsidP="00C711ED">
      <w:pPr>
        <w:spacing w:line="276" w:lineRule="auto"/>
        <w:jc w:val="center"/>
        <w:rPr>
          <w:rFonts w:ascii="Bookman Old Style" w:hAnsi="Bookman Old Style"/>
          <w:sz w:val="24"/>
          <w:szCs w:val="24"/>
          <w:lang w:val="id-ID"/>
        </w:rPr>
      </w:pPr>
    </w:p>
    <w:p w14:paraId="16C2D05E"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Pasal 2</w:t>
      </w:r>
    </w:p>
    <w:p w14:paraId="4AC067DC" w14:textId="77777777" w:rsidR="00C711ED" w:rsidRPr="00115082" w:rsidRDefault="00C711ED" w:rsidP="00C711ED">
      <w:pPr>
        <w:spacing w:line="276" w:lineRule="auto"/>
        <w:ind w:firstLine="1843"/>
        <w:jc w:val="both"/>
        <w:rPr>
          <w:rFonts w:ascii="Bookman Old Style" w:hAnsi="Bookman Old Style"/>
          <w:sz w:val="24"/>
          <w:szCs w:val="24"/>
        </w:rPr>
      </w:pPr>
      <w:r w:rsidRPr="00115082">
        <w:rPr>
          <w:rFonts w:ascii="Bookman Old Style" w:hAnsi="Bookman Old Style"/>
          <w:sz w:val="24"/>
          <w:szCs w:val="24"/>
        </w:rPr>
        <w:t>Perparkiran diselenggarakan berdasarkan prinsip:</w:t>
      </w:r>
    </w:p>
    <w:p w14:paraId="525D4839" w14:textId="77777777" w:rsidR="00C711ED" w:rsidRPr="00115082" w:rsidRDefault="00C711ED" w:rsidP="00C711ED">
      <w:pPr>
        <w:pStyle w:val="ListParagraph"/>
        <w:numPr>
          <w:ilvl w:val="0"/>
          <w:numId w:val="3"/>
        </w:numPr>
        <w:spacing w:line="276" w:lineRule="auto"/>
        <w:ind w:left="426" w:firstLine="1417"/>
        <w:jc w:val="both"/>
        <w:rPr>
          <w:rFonts w:ascii="Bookman Old Style" w:hAnsi="Bookman Old Style"/>
          <w:sz w:val="24"/>
          <w:szCs w:val="24"/>
        </w:rPr>
      </w:pPr>
      <w:r w:rsidRPr="00115082">
        <w:rPr>
          <w:rFonts w:ascii="Bookman Old Style" w:hAnsi="Bookman Old Style"/>
          <w:sz w:val="24"/>
          <w:szCs w:val="24"/>
        </w:rPr>
        <w:t>kepastian hukum;</w:t>
      </w:r>
    </w:p>
    <w:p w14:paraId="5FA8A2B9" w14:textId="77777777" w:rsidR="00C711ED" w:rsidRPr="00115082" w:rsidRDefault="00C711ED" w:rsidP="00C711ED">
      <w:pPr>
        <w:pStyle w:val="ListParagraph"/>
        <w:numPr>
          <w:ilvl w:val="0"/>
          <w:numId w:val="3"/>
        </w:numPr>
        <w:spacing w:line="276" w:lineRule="auto"/>
        <w:ind w:left="426" w:firstLine="1417"/>
        <w:jc w:val="both"/>
        <w:rPr>
          <w:rFonts w:ascii="Bookman Old Style" w:hAnsi="Bookman Old Style"/>
          <w:sz w:val="24"/>
          <w:szCs w:val="24"/>
        </w:rPr>
      </w:pPr>
      <w:r w:rsidRPr="00115082">
        <w:rPr>
          <w:rFonts w:ascii="Bookman Old Style" w:hAnsi="Bookman Old Style"/>
          <w:sz w:val="24"/>
          <w:szCs w:val="24"/>
        </w:rPr>
        <w:t>transparan;</w:t>
      </w:r>
    </w:p>
    <w:p w14:paraId="63778240" w14:textId="77777777" w:rsidR="00C711ED" w:rsidRPr="00115082" w:rsidRDefault="00C711ED" w:rsidP="00C711ED">
      <w:pPr>
        <w:pStyle w:val="ListParagraph"/>
        <w:numPr>
          <w:ilvl w:val="0"/>
          <w:numId w:val="3"/>
        </w:numPr>
        <w:spacing w:line="276" w:lineRule="auto"/>
        <w:ind w:left="426" w:firstLine="1417"/>
        <w:jc w:val="both"/>
        <w:rPr>
          <w:rFonts w:ascii="Bookman Old Style" w:hAnsi="Bookman Old Style"/>
          <w:sz w:val="24"/>
          <w:szCs w:val="24"/>
        </w:rPr>
      </w:pPr>
      <w:r w:rsidRPr="00115082">
        <w:rPr>
          <w:rFonts w:ascii="Bookman Old Style" w:hAnsi="Bookman Old Style"/>
          <w:sz w:val="24"/>
          <w:szCs w:val="24"/>
        </w:rPr>
        <w:t>akuntabel;</w:t>
      </w:r>
    </w:p>
    <w:p w14:paraId="7ACCB26E" w14:textId="77777777" w:rsidR="00C711ED" w:rsidRPr="00115082" w:rsidRDefault="00C711ED" w:rsidP="00C711ED">
      <w:pPr>
        <w:pStyle w:val="ListParagraph"/>
        <w:numPr>
          <w:ilvl w:val="0"/>
          <w:numId w:val="3"/>
        </w:numPr>
        <w:spacing w:line="276" w:lineRule="auto"/>
        <w:ind w:left="426" w:firstLine="1417"/>
        <w:jc w:val="both"/>
        <w:rPr>
          <w:rFonts w:ascii="Bookman Old Style" w:hAnsi="Bookman Old Style"/>
          <w:sz w:val="24"/>
          <w:szCs w:val="24"/>
        </w:rPr>
      </w:pPr>
      <w:r w:rsidRPr="00115082">
        <w:rPr>
          <w:rFonts w:ascii="Bookman Old Style" w:hAnsi="Bookman Old Style"/>
          <w:sz w:val="24"/>
          <w:szCs w:val="24"/>
        </w:rPr>
        <w:t>seimbang; dan</w:t>
      </w:r>
    </w:p>
    <w:p w14:paraId="19E6165B" w14:textId="77777777" w:rsidR="00C711ED" w:rsidRPr="00115082" w:rsidRDefault="00C711ED" w:rsidP="00C711ED">
      <w:pPr>
        <w:pStyle w:val="ListParagraph"/>
        <w:numPr>
          <w:ilvl w:val="0"/>
          <w:numId w:val="3"/>
        </w:numPr>
        <w:spacing w:line="276" w:lineRule="auto"/>
        <w:ind w:left="426" w:firstLine="1417"/>
        <w:jc w:val="both"/>
        <w:rPr>
          <w:rFonts w:ascii="Bookman Old Style" w:hAnsi="Bookman Old Style"/>
          <w:sz w:val="24"/>
          <w:szCs w:val="24"/>
        </w:rPr>
      </w:pPr>
      <w:r w:rsidRPr="00115082">
        <w:rPr>
          <w:rFonts w:ascii="Bookman Old Style" w:hAnsi="Bookman Old Style"/>
          <w:sz w:val="24"/>
          <w:szCs w:val="24"/>
        </w:rPr>
        <w:t>keamanan dan keselamatan.</w:t>
      </w:r>
    </w:p>
    <w:p w14:paraId="2AF46638" w14:textId="77777777" w:rsidR="00C711ED" w:rsidRPr="00115082" w:rsidRDefault="00C711ED" w:rsidP="00C711ED">
      <w:pPr>
        <w:spacing w:line="276" w:lineRule="auto"/>
        <w:jc w:val="center"/>
        <w:rPr>
          <w:rFonts w:ascii="Bookman Old Style" w:hAnsi="Bookman Old Style"/>
          <w:sz w:val="24"/>
          <w:szCs w:val="24"/>
          <w:lang w:val="id-ID"/>
        </w:rPr>
      </w:pPr>
    </w:p>
    <w:p w14:paraId="7D023EEB"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Pasal 3</w:t>
      </w:r>
    </w:p>
    <w:p w14:paraId="5A34AFA3" w14:textId="77777777" w:rsidR="00C711ED" w:rsidRPr="00115082" w:rsidRDefault="00C711ED" w:rsidP="00C711ED">
      <w:pPr>
        <w:spacing w:line="276" w:lineRule="auto"/>
        <w:ind w:left="1843"/>
        <w:jc w:val="both"/>
        <w:rPr>
          <w:rFonts w:ascii="Bookman Old Style" w:hAnsi="Bookman Old Style"/>
          <w:sz w:val="24"/>
          <w:szCs w:val="24"/>
        </w:rPr>
      </w:pPr>
      <w:r w:rsidRPr="00115082">
        <w:rPr>
          <w:rFonts w:ascii="Bookman Old Style" w:hAnsi="Bookman Old Style"/>
          <w:sz w:val="24"/>
          <w:szCs w:val="24"/>
        </w:rPr>
        <w:t>Perparkiran diselenggarakan dengan tujuan mewujudkan pelayanan Parkir yang tertib, lancar, aman, dan terpadu dengan pusat kegiatan dan/atau lalu lintas.</w:t>
      </w:r>
    </w:p>
    <w:p w14:paraId="3242DA34" w14:textId="77777777" w:rsidR="00C711ED" w:rsidRPr="00115082" w:rsidRDefault="00C711ED" w:rsidP="00C711ED">
      <w:pPr>
        <w:spacing w:line="276" w:lineRule="auto"/>
        <w:jc w:val="center"/>
        <w:rPr>
          <w:rFonts w:ascii="Bookman Old Style" w:hAnsi="Bookman Old Style"/>
          <w:sz w:val="24"/>
          <w:szCs w:val="24"/>
          <w:lang w:val="id-ID"/>
        </w:rPr>
      </w:pPr>
    </w:p>
    <w:p w14:paraId="49B9DC80" w14:textId="77777777" w:rsidR="00C711ED" w:rsidRPr="00115082" w:rsidRDefault="00C711ED" w:rsidP="00C711ED">
      <w:pPr>
        <w:tabs>
          <w:tab w:val="left" w:pos="1560"/>
          <w:tab w:val="left" w:pos="1890"/>
        </w:tabs>
        <w:spacing w:line="276" w:lineRule="auto"/>
        <w:ind w:left="360"/>
        <w:jc w:val="center"/>
        <w:rPr>
          <w:rFonts w:ascii="Bookman Old Style" w:hAnsi="Bookman Old Style" w:cs="Bookman Old Style"/>
          <w:bCs/>
          <w:sz w:val="24"/>
          <w:szCs w:val="24"/>
          <w:lang w:val="id-ID"/>
        </w:rPr>
      </w:pPr>
      <w:r w:rsidRPr="00115082">
        <w:rPr>
          <w:rFonts w:ascii="Bookman Old Style" w:hAnsi="Bookman Old Style"/>
          <w:sz w:val="24"/>
          <w:szCs w:val="24"/>
        </w:rPr>
        <w:t xml:space="preserve">Pasal </w:t>
      </w:r>
      <w:r w:rsidRPr="00115082">
        <w:rPr>
          <w:rFonts w:ascii="Bookman Old Style" w:hAnsi="Bookman Old Style"/>
          <w:sz w:val="24"/>
          <w:szCs w:val="24"/>
          <w:lang w:val="id-ID"/>
        </w:rPr>
        <w:t>4</w:t>
      </w:r>
    </w:p>
    <w:p w14:paraId="7A4CEBA5" w14:textId="77777777" w:rsidR="00C711ED" w:rsidRPr="00115082" w:rsidRDefault="00C711ED" w:rsidP="00C711ED">
      <w:pPr>
        <w:spacing w:line="276" w:lineRule="auto"/>
        <w:ind w:left="1843"/>
        <w:jc w:val="both"/>
        <w:rPr>
          <w:rFonts w:ascii="Bookman Old Style" w:hAnsi="Bookman Old Style" w:cs="Bookman Old Style"/>
          <w:bCs/>
          <w:sz w:val="24"/>
          <w:szCs w:val="24"/>
          <w:lang w:val="id-ID"/>
        </w:rPr>
      </w:pPr>
      <w:r w:rsidRPr="00115082">
        <w:rPr>
          <w:rFonts w:ascii="Bookman Old Style" w:hAnsi="Bookman Old Style"/>
          <w:sz w:val="24"/>
          <w:szCs w:val="24"/>
        </w:rPr>
        <w:t>Ruang lingkup Peraturan Daerah ini meliputi:</w:t>
      </w:r>
    </w:p>
    <w:p w14:paraId="73F90E47" w14:textId="77777777" w:rsidR="00C711ED" w:rsidRPr="00115082" w:rsidRDefault="00C711ED" w:rsidP="00C711ED">
      <w:pPr>
        <w:pStyle w:val="ListParagraph"/>
        <w:numPr>
          <w:ilvl w:val="0"/>
          <w:numId w:val="49"/>
        </w:numPr>
        <w:spacing w:line="276" w:lineRule="auto"/>
        <w:ind w:left="426" w:firstLine="1417"/>
        <w:contextualSpacing w:val="0"/>
        <w:jc w:val="both"/>
        <w:rPr>
          <w:rFonts w:ascii="Bookman Old Style" w:hAnsi="Bookman Old Style" w:cs="Bookman Old Style"/>
          <w:bCs/>
          <w:sz w:val="24"/>
          <w:szCs w:val="24"/>
        </w:rPr>
      </w:pPr>
      <w:r w:rsidRPr="00115082">
        <w:rPr>
          <w:rFonts w:ascii="Bookman Old Style" w:hAnsi="Bookman Old Style" w:cs="Tahoma"/>
          <w:sz w:val="24"/>
          <w:szCs w:val="24"/>
          <w:lang w:val="id-ID"/>
        </w:rPr>
        <w:t>prinsip dan tujuan</w:t>
      </w:r>
      <w:r w:rsidRPr="00115082">
        <w:rPr>
          <w:rFonts w:ascii="Bookman Old Style" w:hAnsi="Bookman Old Style" w:cs="Tahoma"/>
          <w:sz w:val="24"/>
          <w:szCs w:val="24"/>
        </w:rPr>
        <w:t>;</w:t>
      </w:r>
    </w:p>
    <w:p w14:paraId="34A5A504" w14:textId="77777777" w:rsidR="00C711ED" w:rsidRPr="00115082" w:rsidRDefault="00C711ED" w:rsidP="00C711ED">
      <w:pPr>
        <w:pStyle w:val="ListParagraph"/>
        <w:numPr>
          <w:ilvl w:val="0"/>
          <w:numId w:val="49"/>
        </w:numPr>
        <w:spacing w:line="276" w:lineRule="auto"/>
        <w:ind w:left="426" w:firstLine="1417"/>
        <w:contextualSpacing w:val="0"/>
        <w:jc w:val="both"/>
        <w:rPr>
          <w:rFonts w:ascii="Bookman Old Style" w:hAnsi="Bookman Old Style" w:cs="Bookman Old Style"/>
          <w:bCs/>
          <w:sz w:val="24"/>
          <w:szCs w:val="24"/>
        </w:rPr>
      </w:pPr>
      <w:r w:rsidRPr="00115082">
        <w:rPr>
          <w:rFonts w:ascii="Bookman Old Style" w:eastAsiaTheme="minorEastAsia" w:hAnsi="Bookman Old Style" w:cs="BookmanOldStyle"/>
          <w:sz w:val="24"/>
          <w:szCs w:val="24"/>
          <w:lang w:val="id-ID" w:eastAsia="ko-KR"/>
        </w:rPr>
        <w:t>fasilitas Parkir;</w:t>
      </w:r>
    </w:p>
    <w:p w14:paraId="51B86198" w14:textId="77777777" w:rsidR="00C711ED" w:rsidRPr="00115082" w:rsidRDefault="00C711ED" w:rsidP="00C711ED">
      <w:pPr>
        <w:pStyle w:val="ListParagraph"/>
        <w:numPr>
          <w:ilvl w:val="0"/>
          <w:numId w:val="49"/>
        </w:numPr>
        <w:spacing w:line="276" w:lineRule="auto"/>
        <w:ind w:left="426" w:firstLine="1417"/>
        <w:contextualSpacing w:val="0"/>
        <w:jc w:val="both"/>
        <w:rPr>
          <w:rFonts w:ascii="Bookman Old Style" w:hAnsi="Bookman Old Style" w:cs="Bookman Old Style"/>
          <w:bCs/>
          <w:sz w:val="24"/>
          <w:szCs w:val="24"/>
        </w:rPr>
      </w:pPr>
      <w:r w:rsidRPr="00115082">
        <w:rPr>
          <w:rFonts w:ascii="Bookman Old Style" w:hAnsi="Bookman Old Style"/>
          <w:sz w:val="24"/>
          <w:szCs w:val="24"/>
        </w:rPr>
        <w:t xml:space="preserve">penyelenggara </w:t>
      </w:r>
      <w:r w:rsidRPr="00115082">
        <w:rPr>
          <w:rFonts w:ascii="Bookman Old Style" w:hAnsi="Bookman Old Style"/>
          <w:sz w:val="24"/>
          <w:szCs w:val="24"/>
          <w:lang w:val="id-ID"/>
        </w:rPr>
        <w:t>F</w:t>
      </w:r>
      <w:r w:rsidRPr="00115082">
        <w:rPr>
          <w:rFonts w:ascii="Bookman Old Style" w:hAnsi="Bookman Old Style"/>
          <w:sz w:val="24"/>
          <w:szCs w:val="24"/>
        </w:rPr>
        <w:t xml:space="preserve">asilitas </w:t>
      </w:r>
      <w:r w:rsidRPr="00115082">
        <w:rPr>
          <w:rFonts w:ascii="Bookman Old Style" w:hAnsi="Bookman Old Style"/>
          <w:sz w:val="24"/>
          <w:szCs w:val="24"/>
          <w:lang w:val="id-ID"/>
        </w:rPr>
        <w:t>Parkir</w:t>
      </w:r>
      <w:r w:rsidRPr="00115082">
        <w:rPr>
          <w:rFonts w:ascii="Bookman Old Style" w:hAnsi="Bookman Old Style"/>
          <w:sz w:val="24"/>
          <w:szCs w:val="24"/>
        </w:rPr>
        <w:t xml:space="preserve"> dan juru </w:t>
      </w:r>
      <w:r w:rsidRPr="00115082">
        <w:rPr>
          <w:rFonts w:ascii="Bookman Old Style" w:hAnsi="Bookman Old Style"/>
          <w:sz w:val="24"/>
          <w:szCs w:val="24"/>
          <w:lang w:val="id-ID"/>
        </w:rPr>
        <w:t>P</w:t>
      </w:r>
      <w:r w:rsidRPr="00115082">
        <w:rPr>
          <w:rFonts w:ascii="Bookman Old Style" w:hAnsi="Bookman Old Style"/>
          <w:sz w:val="24"/>
          <w:szCs w:val="24"/>
        </w:rPr>
        <w:t>arkir</w:t>
      </w:r>
      <w:r w:rsidRPr="00115082">
        <w:rPr>
          <w:rFonts w:ascii="Bookman Old Style" w:hAnsi="Bookman Old Style"/>
          <w:sz w:val="24"/>
          <w:szCs w:val="24"/>
          <w:lang w:val="id-ID"/>
        </w:rPr>
        <w:t>;</w:t>
      </w:r>
    </w:p>
    <w:p w14:paraId="2984E793" w14:textId="77777777" w:rsidR="00C711ED" w:rsidRPr="00115082" w:rsidRDefault="00C711ED" w:rsidP="00C711ED">
      <w:pPr>
        <w:pStyle w:val="ListParagraph"/>
        <w:numPr>
          <w:ilvl w:val="0"/>
          <w:numId w:val="49"/>
        </w:numPr>
        <w:spacing w:line="276" w:lineRule="auto"/>
        <w:ind w:left="426" w:firstLine="1417"/>
        <w:contextualSpacing w:val="0"/>
        <w:jc w:val="both"/>
        <w:rPr>
          <w:rFonts w:ascii="Bookman Old Style" w:hAnsi="Bookman Old Style" w:cs="Bookman Old Style"/>
          <w:bCs/>
          <w:sz w:val="24"/>
          <w:szCs w:val="24"/>
        </w:rPr>
      </w:pPr>
      <w:r w:rsidRPr="00115082">
        <w:rPr>
          <w:rFonts w:ascii="Bookman Old Style" w:eastAsiaTheme="minorEastAsia" w:hAnsi="Bookman Old Style" w:cs="BookmanOldStyle"/>
          <w:sz w:val="24"/>
          <w:szCs w:val="24"/>
          <w:lang w:val="id-ID" w:eastAsia="ko-KR"/>
        </w:rPr>
        <w:t>ketentuan per</w:t>
      </w:r>
      <w:r w:rsidRPr="00115082">
        <w:rPr>
          <w:rFonts w:ascii="Bookman Old Style" w:eastAsiaTheme="minorEastAsia" w:hAnsi="Bookman Old Style" w:cs="BookmanOldStyle"/>
          <w:sz w:val="24"/>
          <w:szCs w:val="24"/>
          <w:lang w:eastAsia="ko-KR"/>
        </w:rPr>
        <w:t>izin</w:t>
      </w:r>
      <w:r w:rsidRPr="00115082">
        <w:rPr>
          <w:rFonts w:ascii="Bookman Old Style" w:eastAsiaTheme="minorEastAsia" w:hAnsi="Bookman Old Style" w:cs="BookmanOldStyle"/>
          <w:sz w:val="24"/>
          <w:szCs w:val="24"/>
          <w:lang w:val="id-ID" w:eastAsia="ko-KR"/>
        </w:rPr>
        <w:t>an;</w:t>
      </w:r>
    </w:p>
    <w:p w14:paraId="6AB4C6B2" w14:textId="77777777" w:rsidR="00C711ED" w:rsidRPr="00115082" w:rsidRDefault="00C711ED" w:rsidP="00C711ED">
      <w:pPr>
        <w:pStyle w:val="ListParagraph"/>
        <w:numPr>
          <w:ilvl w:val="0"/>
          <w:numId w:val="49"/>
        </w:numPr>
        <w:spacing w:line="276" w:lineRule="auto"/>
        <w:ind w:left="426" w:firstLine="1417"/>
        <w:contextualSpacing w:val="0"/>
        <w:jc w:val="both"/>
        <w:rPr>
          <w:rFonts w:ascii="Bookman Old Style" w:hAnsi="Bookman Old Style" w:cs="Bookman Old Style"/>
          <w:bCs/>
          <w:sz w:val="24"/>
          <w:szCs w:val="24"/>
        </w:rPr>
      </w:pPr>
      <w:r w:rsidRPr="00115082">
        <w:rPr>
          <w:rFonts w:ascii="Bookman Old Style" w:hAnsi="Bookman Old Style"/>
          <w:sz w:val="24"/>
          <w:szCs w:val="24"/>
        </w:rPr>
        <w:t>ganti kerugian dan kehilangan;</w:t>
      </w:r>
    </w:p>
    <w:p w14:paraId="343781C4" w14:textId="77777777" w:rsidR="00C711ED" w:rsidRPr="00E81192" w:rsidRDefault="00C711ED" w:rsidP="00C711ED">
      <w:pPr>
        <w:pStyle w:val="ListParagraph"/>
        <w:numPr>
          <w:ilvl w:val="0"/>
          <w:numId w:val="49"/>
        </w:numPr>
        <w:spacing w:line="276" w:lineRule="auto"/>
        <w:ind w:left="426" w:firstLine="1417"/>
        <w:contextualSpacing w:val="0"/>
        <w:jc w:val="both"/>
        <w:rPr>
          <w:rFonts w:ascii="Bookman Old Style" w:hAnsi="Bookman Old Style" w:cs="Bookman Old Style"/>
          <w:bCs/>
          <w:sz w:val="24"/>
          <w:szCs w:val="24"/>
        </w:rPr>
      </w:pPr>
      <w:r w:rsidRPr="00E81192">
        <w:rPr>
          <w:rFonts w:ascii="Bookman Old Style" w:hAnsi="Bookman Old Style"/>
          <w:sz w:val="24"/>
          <w:szCs w:val="24"/>
        </w:rPr>
        <w:t xml:space="preserve">ketentuan </w:t>
      </w:r>
      <w:r w:rsidRPr="00E81192">
        <w:rPr>
          <w:rFonts w:ascii="Bookman Old Style" w:hAnsi="Bookman Old Style"/>
          <w:sz w:val="24"/>
          <w:szCs w:val="24"/>
          <w:lang w:val="id-ID"/>
        </w:rPr>
        <w:t>P</w:t>
      </w:r>
      <w:r w:rsidRPr="00E81192">
        <w:rPr>
          <w:rFonts w:ascii="Bookman Old Style" w:hAnsi="Bookman Old Style"/>
          <w:sz w:val="24"/>
          <w:szCs w:val="24"/>
        </w:rPr>
        <w:t xml:space="preserve">ajak </w:t>
      </w:r>
      <w:r w:rsidRPr="00E81192">
        <w:rPr>
          <w:rFonts w:ascii="Bookman Old Style" w:hAnsi="Bookman Old Style"/>
          <w:sz w:val="24"/>
          <w:szCs w:val="24"/>
          <w:lang w:val="id-ID"/>
        </w:rPr>
        <w:t>D</w:t>
      </w:r>
      <w:r w:rsidRPr="00E81192">
        <w:rPr>
          <w:rFonts w:ascii="Bookman Old Style" w:hAnsi="Bookman Old Style"/>
          <w:sz w:val="24"/>
          <w:szCs w:val="24"/>
        </w:rPr>
        <w:t xml:space="preserve">aerah dan </w:t>
      </w:r>
      <w:r w:rsidRPr="00E81192">
        <w:rPr>
          <w:rFonts w:ascii="Bookman Old Style" w:hAnsi="Bookman Old Style"/>
          <w:sz w:val="24"/>
          <w:szCs w:val="24"/>
          <w:lang w:val="id-ID"/>
        </w:rPr>
        <w:t>R</w:t>
      </w:r>
      <w:r w:rsidRPr="00E81192">
        <w:rPr>
          <w:rFonts w:ascii="Bookman Old Style" w:hAnsi="Bookman Old Style"/>
          <w:sz w:val="24"/>
          <w:szCs w:val="24"/>
        </w:rPr>
        <w:t xml:space="preserve">etribusi </w:t>
      </w:r>
      <w:r w:rsidRPr="00E81192">
        <w:rPr>
          <w:rFonts w:ascii="Bookman Old Style" w:hAnsi="Bookman Old Style"/>
          <w:sz w:val="24"/>
          <w:szCs w:val="24"/>
          <w:lang w:val="id-ID"/>
        </w:rPr>
        <w:t>D</w:t>
      </w:r>
      <w:r w:rsidRPr="00E81192">
        <w:rPr>
          <w:rFonts w:ascii="Bookman Old Style" w:hAnsi="Bookman Old Style"/>
          <w:sz w:val="24"/>
          <w:szCs w:val="24"/>
        </w:rPr>
        <w:t>aerah;</w:t>
      </w:r>
    </w:p>
    <w:p w14:paraId="507A13A5" w14:textId="77777777" w:rsidR="00C711ED" w:rsidRPr="005E31D5" w:rsidRDefault="00C711ED" w:rsidP="00C711ED">
      <w:pPr>
        <w:pStyle w:val="ListParagraph"/>
        <w:numPr>
          <w:ilvl w:val="0"/>
          <w:numId w:val="49"/>
        </w:numPr>
        <w:spacing w:line="276" w:lineRule="auto"/>
        <w:ind w:left="426" w:firstLine="1417"/>
        <w:contextualSpacing w:val="0"/>
        <w:jc w:val="both"/>
        <w:rPr>
          <w:rFonts w:ascii="Bookman Old Style" w:hAnsi="Bookman Old Style" w:cs="Bookman Old Style"/>
          <w:bCs/>
          <w:sz w:val="24"/>
          <w:szCs w:val="24"/>
        </w:rPr>
      </w:pPr>
      <w:r w:rsidRPr="00115082">
        <w:rPr>
          <w:rFonts w:ascii="Bookman Old Style" w:hAnsi="Bookman Old Style"/>
          <w:sz w:val="24"/>
          <w:szCs w:val="24"/>
          <w:lang w:val="id-ID"/>
        </w:rPr>
        <w:t>pengawasan dan pembinaan</w:t>
      </w:r>
      <w:r w:rsidRPr="00115082">
        <w:rPr>
          <w:rFonts w:ascii="Bookman Old Style" w:hAnsi="Bookman Old Style"/>
          <w:sz w:val="24"/>
          <w:szCs w:val="24"/>
        </w:rPr>
        <w:t>;</w:t>
      </w:r>
    </w:p>
    <w:p w14:paraId="765079CE" w14:textId="77777777" w:rsidR="005E31D5" w:rsidRPr="00C84CB8" w:rsidRDefault="00C84CB8" w:rsidP="00C711ED">
      <w:pPr>
        <w:pStyle w:val="ListParagraph"/>
        <w:numPr>
          <w:ilvl w:val="0"/>
          <w:numId w:val="49"/>
        </w:numPr>
        <w:spacing w:line="276" w:lineRule="auto"/>
        <w:ind w:left="426" w:firstLine="1417"/>
        <w:contextualSpacing w:val="0"/>
        <w:jc w:val="both"/>
        <w:rPr>
          <w:rFonts w:ascii="Bookman Old Style" w:hAnsi="Bookman Old Style" w:cs="Bookman Old Style"/>
          <w:bCs/>
          <w:color w:val="FF0000"/>
          <w:sz w:val="24"/>
          <w:szCs w:val="24"/>
        </w:rPr>
      </w:pPr>
      <w:r w:rsidRPr="00C84CB8">
        <w:rPr>
          <w:rFonts w:ascii="Bookman Old Style" w:hAnsi="Bookman Old Style"/>
          <w:color w:val="FF0000"/>
          <w:sz w:val="24"/>
          <w:szCs w:val="24"/>
          <w:lang w:val="id-ID"/>
        </w:rPr>
        <w:t>pemindahan kendaraan; dan</w:t>
      </w:r>
    </w:p>
    <w:p w14:paraId="085DBE03" w14:textId="77777777" w:rsidR="00C711ED" w:rsidRPr="00115082" w:rsidRDefault="00C711ED" w:rsidP="00C711ED">
      <w:pPr>
        <w:pStyle w:val="ListParagraph"/>
        <w:numPr>
          <w:ilvl w:val="0"/>
          <w:numId w:val="49"/>
        </w:numPr>
        <w:spacing w:line="276" w:lineRule="auto"/>
        <w:ind w:left="426" w:firstLine="1417"/>
        <w:contextualSpacing w:val="0"/>
        <w:jc w:val="both"/>
        <w:rPr>
          <w:rFonts w:ascii="Bookman Old Style" w:hAnsi="Bookman Old Style" w:cs="Bookman Old Style"/>
          <w:bCs/>
          <w:sz w:val="24"/>
          <w:szCs w:val="24"/>
        </w:rPr>
      </w:pPr>
      <w:r w:rsidRPr="00115082">
        <w:rPr>
          <w:rFonts w:ascii="Bookman Old Style" w:eastAsiaTheme="minorEastAsia" w:hAnsi="Bookman Old Style" w:cs="BookmanOldStyle"/>
          <w:sz w:val="24"/>
          <w:szCs w:val="24"/>
          <w:lang w:val="id-ID" w:eastAsia="ko-KR"/>
        </w:rPr>
        <w:t xml:space="preserve">ketentuan </w:t>
      </w:r>
      <w:r w:rsidRPr="00115082">
        <w:rPr>
          <w:rFonts w:ascii="Bookman Old Style" w:eastAsiaTheme="minorEastAsia" w:hAnsi="Bookman Old Style" w:cs="BookmanOldStyle"/>
          <w:sz w:val="24"/>
          <w:szCs w:val="24"/>
          <w:lang w:eastAsia="ko-KR"/>
        </w:rPr>
        <w:t>sanksi.</w:t>
      </w:r>
    </w:p>
    <w:p w14:paraId="0F4F3B68" w14:textId="77777777" w:rsidR="00C711ED" w:rsidRPr="00115082" w:rsidRDefault="00C711ED" w:rsidP="00C711ED">
      <w:pPr>
        <w:spacing w:line="276" w:lineRule="auto"/>
        <w:jc w:val="center"/>
        <w:rPr>
          <w:rFonts w:ascii="Bookman Old Style" w:hAnsi="Bookman Old Style"/>
          <w:sz w:val="24"/>
          <w:szCs w:val="24"/>
          <w:lang w:val="id-ID"/>
        </w:rPr>
      </w:pPr>
    </w:p>
    <w:p w14:paraId="6DA6AEBD"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BAB II</w:t>
      </w:r>
      <w:r w:rsidRPr="00115082">
        <w:rPr>
          <w:rFonts w:ascii="Bookman Old Style" w:hAnsi="Bookman Old Style"/>
          <w:sz w:val="24"/>
          <w:szCs w:val="24"/>
          <w:lang w:val="id-ID"/>
        </w:rPr>
        <w:t>I</w:t>
      </w:r>
    </w:p>
    <w:p w14:paraId="2E8A7E13"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FASILITAS P</w:t>
      </w:r>
      <w:r w:rsidRPr="00115082">
        <w:rPr>
          <w:rFonts w:ascii="Bookman Old Style" w:hAnsi="Bookman Old Style"/>
          <w:sz w:val="24"/>
          <w:szCs w:val="24"/>
          <w:lang w:val="id-ID"/>
        </w:rPr>
        <w:t>ARKIR</w:t>
      </w:r>
    </w:p>
    <w:p w14:paraId="12136AA8" w14:textId="77777777" w:rsidR="00C711ED" w:rsidRPr="00E335A6" w:rsidRDefault="00C711ED" w:rsidP="00C711ED">
      <w:pPr>
        <w:spacing w:line="276" w:lineRule="auto"/>
        <w:jc w:val="center"/>
        <w:rPr>
          <w:rFonts w:ascii="Bookman Old Style" w:hAnsi="Bookman Old Style"/>
          <w:sz w:val="24"/>
          <w:szCs w:val="24"/>
          <w:lang w:val="id-ID"/>
        </w:rPr>
      </w:pPr>
      <w:r w:rsidRPr="00E335A6">
        <w:rPr>
          <w:rFonts w:ascii="Bookman Old Style" w:hAnsi="Bookman Old Style"/>
          <w:sz w:val="24"/>
          <w:szCs w:val="24"/>
          <w:lang w:val="id-ID"/>
        </w:rPr>
        <w:t xml:space="preserve">Bagian Kesatu </w:t>
      </w:r>
    </w:p>
    <w:p w14:paraId="0DEF7B03" w14:textId="77777777" w:rsidR="00C711ED" w:rsidRPr="00E335A6" w:rsidRDefault="00C711ED" w:rsidP="00C711ED">
      <w:pPr>
        <w:spacing w:line="276" w:lineRule="auto"/>
        <w:jc w:val="center"/>
        <w:rPr>
          <w:rFonts w:ascii="Bookman Old Style" w:hAnsi="Bookman Old Style"/>
          <w:sz w:val="24"/>
          <w:szCs w:val="24"/>
          <w:lang w:val="id-ID"/>
        </w:rPr>
      </w:pPr>
      <w:r w:rsidRPr="00E335A6">
        <w:rPr>
          <w:rFonts w:ascii="Bookman Old Style" w:hAnsi="Bookman Old Style"/>
          <w:sz w:val="24"/>
          <w:szCs w:val="24"/>
          <w:lang w:val="id-ID"/>
        </w:rPr>
        <w:t>Umum</w:t>
      </w:r>
    </w:p>
    <w:p w14:paraId="374EDC9C" w14:textId="77777777" w:rsidR="00C711ED" w:rsidRPr="00115082" w:rsidRDefault="00C711ED" w:rsidP="00C711ED">
      <w:pPr>
        <w:spacing w:line="276" w:lineRule="auto"/>
        <w:jc w:val="center"/>
        <w:rPr>
          <w:rFonts w:ascii="Bookman Old Style" w:hAnsi="Bookman Old Style"/>
          <w:sz w:val="24"/>
          <w:szCs w:val="24"/>
          <w:lang w:val="id-ID"/>
        </w:rPr>
      </w:pPr>
    </w:p>
    <w:p w14:paraId="67722130" w14:textId="77777777" w:rsidR="00C711ED"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 xml:space="preserve">Pasal </w:t>
      </w:r>
      <w:r w:rsidRPr="00115082">
        <w:rPr>
          <w:rFonts w:ascii="Bookman Old Style" w:hAnsi="Bookman Old Style"/>
          <w:sz w:val="24"/>
          <w:szCs w:val="24"/>
          <w:lang w:val="id-ID"/>
        </w:rPr>
        <w:t>5</w:t>
      </w:r>
    </w:p>
    <w:p w14:paraId="20702A72" w14:textId="77777777" w:rsidR="007373B1" w:rsidRPr="00145374" w:rsidRDefault="007373B1" w:rsidP="00C31045">
      <w:pPr>
        <w:pStyle w:val="ListParagraph"/>
        <w:numPr>
          <w:ilvl w:val="0"/>
          <w:numId w:val="54"/>
        </w:numPr>
        <w:spacing w:line="276" w:lineRule="auto"/>
        <w:ind w:left="2268" w:hanging="425"/>
        <w:jc w:val="both"/>
        <w:rPr>
          <w:rFonts w:ascii="Bookman Old Style" w:hAnsi="Bookman Old Style"/>
          <w:sz w:val="24"/>
          <w:szCs w:val="24"/>
          <w:lang w:val="id-ID"/>
        </w:rPr>
      </w:pPr>
      <w:r w:rsidRPr="00145374">
        <w:rPr>
          <w:rFonts w:ascii="Bookman Old Style" w:hAnsi="Bookman Old Style"/>
          <w:sz w:val="24"/>
          <w:szCs w:val="24"/>
          <w:lang w:val="id-ID"/>
        </w:rPr>
        <w:t xml:space="preserve">Fasilitas Parkir </w:t>
      </w:r>
      <w:r w:rsidR="004E62ED">
        <w:rPr>
          <w:rFonts w:ascii="Bookman Old Style" w:hAnsi="Bookman Old Style"/>
          <w:sz w:val="24"/>
          <w:szCs w:val="24"/>
          <w:lang w:val="id-ID"/>
        </w:rPr>
        <w:t xml:space="preserve">pada jalan kabupaten dan jalan desa </w:t>
      </w:r>
      <w:r w:rsidR="00E335A6" w:rsidRPr="00145374">
        <w:rPr>
          <w:rFonts w:ascii="Bookman Old Style" w:hAnsi="Bookman Old Style"/>
          <w:sz w:val="24"/>
          <w:szCs w:val="24"/>
          <w:lang w:val="id-ID"/>
        </w:rPr>
        <w:t xml:space="preserve">merupakan salah satu sarana pengendali lalu lintas yang pembinaan </w:t>
      </w:r>
      <w:r w:rsidR="00E81192" w:rsidRPr="00145374">
        <w:rPr>
          <w:rFonts w:ascii="Bookman Old Style" w:hAnsi="Bookman Old Style"/>
          <w:sz w:val="24"/>
          <w:szCs w:val="24"/>
          <w:lang w:val="id-ID"/>
        </w:rPr>
        <w:t xml:space="preserve">dan pengawasan dilakukan oleh </w:t>
      </w:r>
      <w:r w:rsidR="00E335A6" w:rsidRPr="00145374">
        <w:rPr>
          <w:rFonts w:ascii="Bookman Old Style" w:hAnsi="Bookman Old Style"/>
          <w:sz w:val="24"/>
          <w:szCs w:val="24"/>
          <w:lang w:val="id-ID"/>
        </w:rPr>
        <w:t>Pemerintah Daerah.</w:t>
      </w:r>
    </w:p>
    <w:p w14:paraId="0A19227F" w14:textId="77777777" w:rsidR="00E335A6" w:rsidRPr="00145374" w:rsidRDefault="00E335A6" w:rsidP="00C31045">
      <w:pPr>
        <w:pStyle w:val="ListParagraph"/>
        <w:numPr>
          <w:ilvl w:val="0"/>
          <w:numId w:val="54"/>
        </w:numPr>
        <w:spacing w:line="276" w:lineRule="auto"/>
        <w:ind w:left="2268" w:hanging="425"/>
        <w:jc w:val="both"/>
        <w:rPr>
          <w:rFonts w:ascii="Bookman Old Style" w:hAnsi="Bookman Old Style"/>
          <w:sz w:val="24"/>
          <w:szCs w:val="24"/>
          <w:lang w:val="id-ID"/>
        </w:rPr>
      </w:pPr>
      <w:r w:rsidRPr="00145374">
        <w:rPr>
          <w:rFonts w:ascii="Bookman Old Style" w:hAnsi="Bookman Old Style"/>
          <w:sz w:val="24"/>
          <w:szCs w:val="24"/>
          <w:lang w:val="id-ID"/>
        </w:rPr>
        <w:t xml:space="preserve">Fasilitas Parkir </w:t>
      </w:r>
      <w:r w:rsidR="00633AC3" w:rsidRPr="00145374">
        <w:rPr>
          <w:rFonts w:ascii="Bookman Old Style" w:hAnsi="Bookman Old Style"/>
          <w:sz w:val="24"/>
          <w:szCs w:val="24"/>
          <w:lang w:val="id-ID"/>
        </w:rPr>
        <w:t xml:space="preserve">sebagaimana dimaksud ayat (1) </w:t>
      </w:r>
      <w:r w:rsidRPr="00145374">
        <w:rPr>
          <w:rFonts w:ascii="Bookman Old Style" w:hAnsi="Bookman Old Style"/>
          <w:sz w:val="24"/>
          <w:szCs w:val="24"/>
          <w:lang w:val="id-ID"/>
        </w:rPr>
        <w:t>terdiri dari :</w:t>
      </w:r>
    </w:p>
    <w:p w14:paraId="014D15C4" w14:textId="77777777" w:rsidR="00E335A6" w:rsidRPr="00145374" w:rsidRDefault="00E335A6" w:rsidP="00C31045">
      <w:pPr>
        <w:pStyle w:val="ListParagraph"/>
        <w:numPr>
          <w:ilvl w:val="0"/>
          <w:numId w:val="55"/>
        </w:numPr>
        <w:spacing w:line="276" w:lineRule="auto"/>
        <w:ind w:left="2552" w:hanging="284"/>
        <w:jc w:val="both"/>
        <w:rPr>
          <w:rFonts w:ascii="Bookman Old Style" w:hAnsi="Bookman Old Style"/>
          <w:sz w:val="24"/>
          <w:szCs w:val="24"/>
          <w:lang w:val="id-ID"/>
        </w:rPr>
      </w:pPr>
      <w:r w:rsidRPr="00145374">
        <w:rPr>
          <w:rFonts w:ascii="Bookman Old Style" w:hAnsi="Bookman Old Style"/>
          <w:sz w:val="24"/>
          <w:szCs w:val="24"/>
          <w:lang w:val="id-ID"/>
        </w:rPr>
        <w:t>Fasilitas Parkir d</w:t>
      </w:r>
      <w:r w:rsidR="00B244B4" w:rsidRPr="00145374">
        <w:rPr>
          <w:rFonts w:ascii="Bookman Old Style" w:hAnsi="Bookman Old Style"/>
          <w:sz w:val="24"/>
          <w:szCs w:val="24"/>
          <w:lang w:val="id-ID"/>
        </w:rPr>
        <w:t>i dalam Ruang Milik Jalan</w:t>
      </w:r>
      <w:r w:rsidR="00CF653E" w:rsidRPr="00145374">
        <w:rPr>
          <w:rFonts w:ascii="Bookman Old Style" w:hAnsi="Bookman Old Style"/>
          <w:sz w:val="24"/>
          <w:szCs w:val="24"/>
          <w:lang w:val="id-ID"/>
        </w:rPr>
        <w:t xml:space="preserve"> (on street parking)</w:t>
      </w:r>
      <w:r w:rsidR="00B244B4" w:rsidRPr="00145374">
        <w:rPr>
          <w:rFonts w:ascii="Bookman Old Style" w:hAnsi="Bookman Old Style"/>
          <w:sz w:val="24"/>
          <w:szCs w:val="24"/>
          <w:lang w:val="id-ID"/>
        </w:rPr>
        <w:t xml:space="preserve"> atau </w:t>
      </w:r>
      <w:r w:rsidR="00CF653E" w:rsidRPr="00145374">
        <w:rPr>
          <w:rFonts w:ascii="Bookman Old Style" w:hAnsi="Bookman Old Style"/>
          <w:sz w:val="24"/>
          <w:szCs w:val="24"/>
          <w:lang w:val="id-ID"/>
        </w:rPr>
        <w:t xml:space="preserve">Parkir </w:t>
      </w:r>
      <w:r w:rsidR="00B244B4" w:rsidRPr="00145374">
        <w:rPr>
          <w:rFonts w:ascii="Bookman Old Style" w:hAnsi="Bookman Old Style"/>
          <w:sz w:val="24"/>
          <w:szCs w:val="24"/>
          <w:lang w:val="id-ID"/>
        </w:rPr>
        <w:t>Tepi Jalan U</w:t>
      </w:r>
      <w:r w:rsidRPr="00145374">
        <w:rPr>
          <w:rFonts w:ascii="Bookman Old Style" w:hAnsi="Bookman Old Style"/>
          <w:sz w:val="24"/>
          <w:szCs w:val="24"/>
          <w:lang w:val="id-ID"/>
        </w:rPr>
        <w:t>mum; dan</w:t>
      </w:r>
    </w:p>
    <w:p w14:paraId="0548B974" w14:textId="77777777" w:rsidR="00C711ED" w:rsidRPr="005906AF" w:rsidRDefault="00E335A6" w:rsidP="005906AF">
      <w:pPr>
        <w:pStyle w:val="ListParagraph"/>
        <w:numPr>
          <w:ilvl w:val="0"/>
          <w:numId w:val="55"/>
        </w:numPr>
        <w:spacing w:line="276" w:lineRule="auto"/>
        <w:ind w:left="2552" w:hanging="284"/>
        <w:jc w:val="both"/>
        <w:rPr>
          <w:rFonts w:ascii="Bookman Old Style" w:hAnsi="Bookman Old Style"/>
          <w:color w:val="FF0000"/>
          <w:sz w:val="24"/>
          <w:szCs w:val="24"/>
          <w:lang w:val="id-ID"/>
        </w:rPr>
      </w:pPr>
      <w:r w:rsidRPr="00145374">
        <w:rPr>
          <w:rFonts w:ascii="Bookman Old Style" w:hAnsi="Bookman Old Style"/>
          <w:sz w:val="24"/>
          <w:szCs w:val="24"/>
          <w:lang w:val="id-ID"/>
        </w:rPr>
        <w:lastRenderedPageBreak/>
        <w:t>Fasilitas P</w:t>
      </w:r>
      <w:r w:rsidR="00CF653E" w:rsidRPr="00145374">
        <w:rPr>
          <w:rFonts w:ascii="Bookman Old Style" w:hAnsi="Bookman Old Style"/>
          <w:sz w:val="24"/>
          <w:szCs w:val="24"/>
          <w:lang w:val="id-ID"/>
        </w:rPr>
        <w:t>arkir di luar Ruang M</w:t>
      </w:r>
      <w:r w:rsidR="00DB7557" w:rsidRPr="00145374">
        <w:rPr>
          <w:rFonts w:ascii="Bookman Old Style" w:hAnsi="Bookman Old Style"/>
          <w:sz w:val="24"/>
          <w:szCs w:val="24"/>
          <w:lang w:val="id-ID"/>
        </w:rPr>
        <w:t>ilik Jalan (off street parking) atau Tempat Khus</w:t>
      </w:r>
      <w:r w:rsidR="005906AF" w:rsidRPr="00145374">
        <w:rPr>
          <w:rFonts w:ascii="Bookman Old Style" w:hAnsi="Bookman Old Style"/>
          <w:sz w:val="24"/>
          <w:szCs w:val="24"/>
          <w:lang w:val="id-ID"/>
        </w:rPr>
        <w:t>us Parkir</w:t>
      </w:r>
    </w:p>
    <w:p w14:paraId="51FF41ED" w14:textId="77777777" w:rsidR="00C711ED" w:rsidRPr="00115082" w:rsidRDefault="00C711ED" w:rsidP="00C711ED">
      <w:pPr>
        <w:spacing w:line="276" w:lineRule="auto"/>
        <w:jc w:val="center"/>
        <w:rPr>
          <w:rFonts w:ascii="Bookman Old Style" w:hAnsi="Bookman Old Style"/>
          <w:sz w:val="24"/>
          <w:szCs w:val="24"/>
          <w:lang w:val="id-ID"/>
        </w:rPr>
      </w:pPr>
    </w:p>
    <w:p w14:paraId="4890FB92"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Bagian Ke</w:t>
      </w:r>
      <w:r w:rsidRPr="00115082">
        <w:rPr>
          <w:rFonts w:ascii="Bookman Old Style" w:hAnsi="Bookman Old Style"/>
          <w:sz w:val="24"/>
          <w:szCs w:val="24"/>
          <w:lang w:val="id-ID"/>
        </w:rPr>
        <w:t>dua</w:t>
      </w:r>
    </w:p>
    <w:p w14:paraId="7D0FDBCA"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Fasilitas Parkir di Dalam Ruang Milik Jalan</w:t>
      </w:r>
    </w:p>
    <w:p w14:paraId="646FC6B9" w14:textId="77777777" w:rsidR="00C711ED" w:rsidRPr="00115082" w:rsidRDefault="00C711ED" w:rsidP="00C711ED">
      <w:pPr>
        <w:spacing w:line="276" w:lineRule="auto"/>
        <w:jc w:val="center"/>
        <w:rPr>
          <w:rFonts w:ascii="Bookman Old Style" w:hAnsi="Bookman Old Style"/>
          <w:sz w:val="24"/>
          <w:szCs w:val="24"/>
          <w:lang w:val="id-ID"/>
        </w:rPr>
      </w:pPr>
    </w:p>
    <w:p w14:paraId="2F27883E" w14:textId="77777777" w:rsidR="00C711ED" w:rsidRPr="00145374" w:rsidRDefault="00C711ED" w:rsidP="00C711ED">
      <w:pPr>
        <w:spacing w:line="276" w:lineRule="auto"/>
        <w:jc w:val="center"/>
        <w:rPr>
          <w:rFonts w:cstheme="minorBidi"/>
        </w:rPr>
      </w:pPr>
      <w:r w:rsidRPr="00145374">
        <w:rPr>
          <w:rFonts w:ascii="Bookman Old Style" w:hAnsi="Bookman Old Style"/>
          <w:sz w:val="24"/>
          <w:szCs w:val="24"/>
        </w:rPr>
        <w:t xml:space="preserve">Pasal </w:t>
      </w:r>
      <w:r w:rsidRPr="00145374">
        <w:rPr>
          <w:rFonts w:ascii="Bookman Old Style" w:hAnsi="Bookman Old Style"/>
          <w:sz w:val="24"/>
          <w:szCs w:val="24"/>
          <w:lang w:val="id-ID"/>
        </w:rPr>
        <w:t>6</w:t>
      </w:r>
    </w:p>
    <w:p w14:paraId="1AA26E9E" w14:textId="77777777" w:rsidR="00C711ED" w:rsidRPr="00145374" w:rsidRDefault="00E67D0B" w:rsidP="005906AF">
      <w:pPr>
        <w:pStyle w:val="Default"/>
        <w:numPr>
          <w:ilvl w:val="0"/>
          <w:numId w:val="51"/>
        </w:numPr>
        <w:spacing w:line="276" w:lineRule="auto"/>
        <w:ind w:left="2268" w:hanging="425"/>
        <w:jc w:val="both"/>
        <w:rPr>
          <w:rFonts w:cstheme="minorBidi"/>
          <w:i/>
          <w:color w:val="auto"/>
        </w:rPr>
      </w:pPr>
      <w:r w:rsidRPr="00145374">
        <w:rPr>
          <w:rFonts w:cstheme="minorBidi"/>
          <w:color w:val="auto"/>
        </w:rPr>
        <w:t xml:space="preserve">Fasilitas Parkir di dalam Ruang Milik Jalan </w:t>
      </w:r>
      <w:r w:rsidR="00C25157" w:rsidRPr="00145374">
        <w:rPr>
          <w:rFonts w:cstheme="minorBidi"/>
          <w:color w:val="auto"/>
        </w:rPr>
        <w:t xml:space="preserve">(on street parking) </w:t>
      </w:r>
      <w:r w:rsidRPr="00145374">
        <w:rPr>
          <w:rFonts w:cstheme="minorBidi"/>
          <w:color w:val="auto"/>
        </w:rPr>
        <w:t xml:space="preserve">atau </w:t>
      </w:r>
      <w:r w:rsidR="00CF653E" w:rsidRPr="00145374">
        <w:rPr>
          <w:rFonts w:cstheme="minorBidi"/>
          <w:color w:val="auto"/>
        </w:rPr>
        <w:t xml:space="preserve">Parkir </w:t>
      </w:r>
      <w:r w:rsidRPr="00145374">
        <w:rPr>
          <w:rFonts w:cstheme="minorBidi"/>
          <w:color w:val="auto"/>
        </w:rPr>
        <w:t>Tepi Jalan Umum</w:t>
      </w:r>
      <w:r w:rsidR="008C614D" w:rsidRPr="00145374">
        <w:rPr>
          <w:rFonts w:cstheme="minorBidi"/>
          <w:color w:val="auto"/>
        </w:rPr>
        <w:t xml:space="preserve"> </w:t>
      </w:r>
      <w:r w:rsidRPr="00145374">
        <w:rPr>
          <w:rFonts w:cstheme="minorBidi"/>
          <w:color w:val="auto"/>
        </w:rPr>
        <w:t>hanya dapat diselenggarakan di tempat tertentu pada jalan kabupaten, jalan desa atau jalan kota yang harus dinyatakan dengan Rambu Lalu Lintas, dan/atau Marka Jalan.</w:t>
      </w:r>
    </w:p>
    <w:p w14:paraId="647A70CC" w14:textId="77777777" w:rsidR="00C711ED" w:rsidRPr="00145374" w:rsidRDefault="00C711ED" w:rsidP="005906AF">
      <w:pPr>
        <w:pStyle w:val="Default"/>
        <w:numPr>
          <w:ilvl w:val="0"/>
          <w:numId w:val="51"/>
        </w:numPr>
        <w:spacing w:line="276" w:lineRule="auto"/>
        <w:ind w:left="2268" w:hanging="425"/>
        <w:jc w:val="both"/>
        <w:rPr>
          <w:rFonts w:cstheme="minorBidi"/>
          <w:color w:val="auto"/>
        </w:rPr>
      </w:pPr>
      <w:r w:rsidRPr="00145374">
        <w:rPr>
          <w:rFonts w:cstheme="minorBidi"/>
          <w:color w:val="auto"/>
        </w:rPr>
        <w:t>Fasilitas parkir sebagaimana dimaksud pada ayat (1) di bagi menjadi rayon-rayo</w:t>
      </w:r>
      <w:r w:rsidR="005906AF" w:rsidRPr="00145374">
        <w:rPr>
          <w:rFonts w:cstheme="minorBidi"/>
          <w:color w:val="auto"/>
        </w:rPr>
        <w:t>n</w:t>
      </w:r>
      <w:r w:rsidR="005906AF" w:rsidRPr="00145374">
        <w:rPr>
          <w:rFonts w:cstheme="minorBidi"/>
          <w:i/>
          <w:color w:val="auto"/>
        </w:rPr>
        <w:t xml:space="preserve"> </w:t>
      </w:r>
      <w:r w:rsidR="005906AF" w:rsidRPr="00145374">
        <w:rPr>
          <w:rFonts w:cstheme="minorBidi"/>
          <w:color w:val="auto"/>
        </w:rPr>
        <w:t xml:space="preserve">atau </w:t>
      </w:r>
      <w:r w:rsidR="00CD3FEE" w:rsidRPr="00145374">
        <w:rPr>
          <w:rFonts w:cstheme="minorBidi"/>
          <w:color w:val="auto"/>
        </w:rPr>
        <w:t>zona-zona</w:t>
      </w:r>
      <w:r w:rsidRPr="00145374">
        <w:rPr>
          <w:rFonts w:cstheme="minorBidi"/>
          <w:color w:val="auto"/>
        </w:rPr>
        <w:t xml:space="preserve"> parkir yang ditetapkan berdasarkan wilayah, kepadatan Lalu Lintas dan permintaan akan kebutuhan Parkir sesuai analisis kebutuhan Parkir. </w:t>
      </w:r>
    </w:p>
    <w:p w14:paraId="4846344D" w14:textId="77777777" w:rsidR="00EA770D" w:rsidRPr="00145374" w:rsidRDefault="00EA770D" w:rsidP="00C711ED">
      <w:pPr>
        <w:pStyle w:val="Default"/>
        <w:spacing w:line="276" w:lineRule="auto"/>
        <w:jc w:val="both"/>
        <w:rPr>
          <w:rFonts w:cstheme="minorBidi"/>
          <w:color w:val="auto"/>
        </w:rPr>
      </w:pPr>
    </w:p>
    <w:p w14:paraId="485140EB" w14:textId="77777777" w:rsidR="00C711ED" w:rsidRPr="00145374" w:rsidRDefault="00C711ED" w:rsidP="00C711ED">
      <w:pPr>
        <w:pStyle w:val="Default"/>
        <w:spacing w:line="276" w:lineRule="auto"/>
        <w:jc w:val="center"/>
        <w:rPr>
          <w:rFonts w:cstheme="minorBidi"/>
          <w:color w:val="auto"/>
        </w:rPr>
      </w:pPr>
      <w:r w:rsidRPr="00145374">
        <w:rPr>
          <w:rFonts w:cstheme="minorBidi"/>
          <w:color w:val="auto"/>
        </w:rPr>
        <w:t>Pasal 7</w:t>
      </w:r>
    </w:p>
    <w:p w14:paraId="70345421" w14:textId="77777777" w:rsidR="00C711ED" w:rsidRPr="00145374" w:rsidRDefault="00630E7A" w:rsidP="005906AF">
      <w:pPr>
        <w:pStyle w:val="Default"/>
        <w:numPr>
          <w:ilvl w:val="0"/>
          <w:numId w:val="52"/>
        </w:numPr>
        <w:spacing w:line="276" w:lineRule="auto"/>
        <w:ind w:left="2268" w:hanging="425"/>
        <w:jc w:val="both"/>
        <w:rPr>
          <w:rFonts w:cstheme="minorBidi"/>
          <w:color w:val="auto"/>
        </w:rPr>
      </w:pPr>
      <w:r w:rsidRPr="00145374">
        <w:rPr>
          <w:rFonts w:cstheme="minorBidi"/>
          <w:color w:val="auto"/>
        </w:rPr>
        <w:t>Pengaturan parkir kend</w:t>
      </w:r>
      <w:r w:rsidR="00983EFD" w:rsidRPr="00145374">
        <w:rPr>
          <w:rFonts w:cstheme="minorBidi"/>
          <w:color w:val="auto"/>
        </w:rPr>
        <w:t>araan pada Fasilitas Parkir di d</w:t>
      </w:r>
      <w:r w:rsidRPr="00145374">
        <w:rPr>
          <w:rFonts w:cstheme="minorBidi"/>
          <w:color w:val="auto"/>
        </w:rPr>
        <w:t xml:space="preserve">alam Ruang Milik Jalan </w:t>
      </w:r>
      <w:r w:rsidR="00C25157" w:rsidRPr="00145374">
        <w:rPr>
          <w:rFonts w:cstheme="minorBidi"/>
          <w:color w:val="auto"/>
        </w:rPr>
        <w:t xml:space="preserve">(on street parking) </w:t>
      </w:r>
      <w:r w:rsidRPr="00145374">
        <w:rPr>
          <w:rFonts w:cstheme="minorBidi"/>
          <w:color w:val="auto"/>
        </w:rPr>
        <w:t xml:space="preserve">atau </w:t>
      </w:r>
      <w:r w:rsidR="00CF653E" w:rsidRPr="00145374">
        <w:rPr>
          <w:rFonts w:cstheme="minorBidi"/>
          <w:color w:val="auto"/>
        </w:rPr>
        <w:t xml:space="preserve">Parkir </w:t>
      </w:r>
      <w:r w:rsidRPr="00145374">
        <w:rPr>
          <w:rFonts w:cstheme="minorBidi"/>
          <w:color w:val="auto"/>
        </w:rPr>
        <w:t xml:space="preserve">Tepi jalan Umum </w:t>
      </w:r>
      <w:r w:rsidR="00C711ED" w:rsidRPr="00145374">
        <w:rPr>
          <w:rFonts w:cstheme="minorBidi"/>
          <w:color w:val="auto"/>
        </w:rPr>
        <w:t xml:space="preserve">secara sejajar atau membentuk sudut menurut arah Lalu Lintas. </w:t>
      </w:r>
    </w:p>
    <w:p w14:paraId="228C713F" w14:textId="77777777" w:rsidR="00C711ED" w:rsidRPr="00145374" w:rsidRDefault="004918FF" w:rsidP="005906AF">
      <w:pPr>
        <w:pStyle w:val="Default"/>
        <w:numPr>
          <w:ilvl w:val="0"/>
          <w:numId w:val="52"/>
        </w:numPr>
        <w:spacing w:line="276" w:lineRule="auto"/>
        <w:ind w:left="2268" w:hanging="425"/>
        <w:jc w:val="both"/>
        <w:rPr>
          <w:rFonts w:cstheme="minorBidi"/>
          <w:i/>
          <w:color w:val="auto"/>
        </w:rPr>
      </w:pPr>
      <w:r w:rsidRPr="00145374">
        <w:rPr>
          <w:rFonts w:cstheme="minorBidi"/>
          <w:color w:val="auto"/>
        </w:rPr>
        <w:t>Pengaturan parkir kend</w:t>
      </w:r>
      <w:r w:rsidR="00BC0BB6" w:rsidRPr="00145374">
        <w:rPr>
          <w:rFonts w:cstheme="minorBidi"/>
          <w:color w:val="auto"/>
        </w:rPr>
        <w:t>araan pada Fasilitas Parkir di d</w:t>
      </w:r>
      <w:r w:rsidRPr="00145374">
        <w:rPr>
          <w:rFonts w:cstheme="minorBidi"/>
          <w:color w:val="auto"/>
        </w:rPr>
        <w:t xml:space="preserve">alam Ruang Milik Jalan </w:t>
      </w:r>
      <w:r w:rsidR="00EA770D" w:rsidRPr="00145374">
        <w:rPr>
          <w:rFonts w:cstheme="minorBidi"/>
          <w:color w:val="auto"/>
        </w:rPr>
        <w:t xml:space="preserve">(on street parking) </w:t>
      </w:r>
      <w:r w:rsidRPr="00145374">
        <w:rPr>
          <w:rFonts w:cstheme="minorBidi"/>
          <w:color w:val="auto"/>
        </w:rPr>
        <w:t xml:space="preserve">atau </w:t>
      </w:r>
      <w:r w:rsidR="00EA770D" w:rsidRPr="00145374">
        <w:rPr>
          <w:rFonts w:cstheme="minorBidi"/>
          <w:color w:val="auto"/>
        </w:rPr>
        <w:t xml:space="preserve">Parkir </w:t>
      </w:r>
      <w:r w:rsidRPr="00145374">
        <w:rPr>
          <w:rFonts w:cstheme="minorBidi"/>
          <w:color w:val="auto"/>
        </w:rPr>
        <w:t>Tepi jalan Umum sebagaimana dimaksud ayat (1) dilakukan pada 1 (satu) sisi dan/atau 2 (dua) sisi jalan.</w:t>
      </w:r>
      <w:r w:rsidR="00C711ED" w:rsidRPr="00145374">
        <w:rPr>
          <w:rFonts w:cstheme="minorBidi"/>
          <w:color w:val="auto"/>
        </w:rPr>
        <w:t xml:space="preserve"> </w:t>
      </w:r>
    </w:p>
    <w:p w14:paraId="00E15016" w14:textId="77777777" w:rsidR="00C711ED" w:rsidRPr="00145374" w:rsidRDefault="004918FF" w:rsidP="00153A1E">
      <w:pPr>
        <w:pStyle w:val="Default"/>
        <w:numPr>
          <w:ilvl w:val="0"/>
          <w:numId w:val="52"/>
        </w:numPr>
        <w:spacing w:line="276" w:lineRule="auto"/>
        <w:ind w:left="2268" w:hanging="425"/>
        <w:jc w:val="both"/>
        <w:rPr>
          <w:rFonts w:cstheme="minorBidi"/>
          <w:i/>
          <w:color w:val="auto"/>
        </w:rPr>
      </w:pPr>
      <w:r w:rsidRPr="00145374">
        <w:rPr>
          <w:rFonts w:cstheme="minorBidi"/>
          <w:color w:val="auto"/>
        </w:rPr>
        <w:t>Penetapan pengaturan parkir kend</w:t>
      </w:r>
      <w:r w:rsidR="00BC0BB6" w:rsidRPr="00145374">
        <w:rPr>
          <w:rFonts w:cstheme="minorBidi"/>
          <w:color w:val="auto"/>
        </w:rPr>
        <w:t>araan pada Fasilitas Parkir di d</w:t>
      </w:r>
      <w:r w:rsidRPr="00145374">
        <w:rPr>
          <w:rFonts w:cstheme="minorBidi"/>
          <w:color w:val="auto"/>
        </w:rPr>
        <w:t xml:space="preserve">alam Ruang Milik Jalan </w:t>
      </w:r>
      <w:r w:rsidR="00EA770D" w:rsidRPr="00145374">
        <w:rPr>
          <w:rFonts w:cstheme="minorBidi"/>
          <w:color w:val="auto"/>
        </w:rPr>
        <w:t xml:space="preserve">(on street parking) </w:t>
      </w:r>
      <w:r w:rsidRPr="00145374">
        <w:rPr>
          <w:rFonts w:cstheme="minorBidi"/>
          <w:color w:val="auto"/>
        </w:rPr>
        <w:t xml:space="preserve">atau </w:t>
      </w:r>
      <w:r w:rsidR="00EA770D" w:rsidRPr="00145374">
        <w:rPr>
          <w:rFonts w:cstheme="minorBidi"/>
          <w:color w:val="auto"/>
        </w:rPr>
        <w:t xml:space="preserve">Parkir </w:t>
      </w:r>
      <w:r w:rsidRPr="00145374">
        <w:rPr>
          <w:rFonts w:cstheme="minorBidi"/>
          <w:color w:val="auto"/>
        </w:rPr>
        <w:t>Tepi Jalan Umum sebagaimana dimaksud ayat (1) dan (2) dilaksnakan sesuai hasil kajian manajemen dan rekayasa lalu lintas.</w:t>
      </w:r>
    </w:p>
    <w:p w14:paraId="5ECA196F" w14:textId="77777777" w:rsidR="00C711ED" w:rsidRPr="00145374" w:rsidRDefault="00C711ED" w:rsidP="00C711ED">
      <w:pPr>
        <w:pStyle w:val="Default"/>
        <w:spacing w:line="276" w:lineRule="auto"/>
        <w:jc w:val="center"/>
        <w:rPr>
          <w:rFonts w:cstheme="minorBidi"/>
          <w:color w:val="auto"/>
        </w:rPr>
      </w:pPr>
    </w:p>
    <w:p w14:paraId="0A3E8F12" w14:textId="77777777" w:rsidR="00C711ED" w:rsidRPr="00145374" w:rsidRDefault="00C711ED" w:rsidP="00C711ED">
      <w:pPr>
        <w:pStyle w:val="Default"/>
        <w:spacing w:line="276" w:lineRule="auto"/>
        <w:jc w:val="center"/>
        <w:rPr>
          <w:rFonts w:cstheme="minorBidi"/>
          <w:color w:val="auto"/>
        </w:rPr>
      </w:pPr>
      <w:r w:rsidRPr="00145374">
        <w:rPr>
          <w:rFonts w:cstheme="minorBidi"/>
          <w:color w:val="auto"/>
        </w:rPr>
        <w:t>Pasal 8</w:t>
      </w:r>
    </w:p>
    <w:p w14:paraId="1D035904" w14:textId="77777777" w:rsidR="00C711ED" w:rsidRPr="00145374" w:rsidRDefault="00C711ED" w:rsidP="00C711ED">
      <w:pPr>
        <w:pStyle w:val="Default"/>
        <w:numPr>
          <w:ilvl w:val="0"/>
          <w:numId w:val="53"/>
        </w:numPr>
        <w:spacing w:line="276" w:lineRule="auto"/>
        <w:ind w:left="2268" w:hanging="425"/>
        <w:jc w:val="both"/>
        <w:rPr>
          <w:rFonts w:cstheme="minorBidi"/>
          <w:color w:val="auto"/>
        </w:rPr>
      </w:pPr>
      <w:r w:rsidRPr="00145374">
        <w:rPr>
          <w:rFonts w:cstheme="minorBidi"/>
          <w:color w:val="auto"/>
        </w:rPr>
        <w:t xml:space="preserve">Untuk mewujudkan ketertiban dan kelancaran Lalu Lintas ditetapkan jenis Kendaraan dengan Jumlah Berat yang Diperbolehkan (JBB) </w:t>
      </w:r>
      <w:r w:rsidR="00331AF4" w:rsidRPr="00145374">
        <w:rPr>
          <w:rFonts w:cstheme="minorBidi"/>
          <w:color w:val="auto"/>
        </w:rPr>
        <w:t xml:space="preserve">tertentu </w:t>
      </w:r>
      <w:r w:rsidRPr="00145374">
        <w:rPr>
          <w:rFonts w:cstheme="minorBidi"/>
          <w:color w:val="auto"/>
        </w:rPr>
        <w:t xml:space="preserve">dilarang Parkir di tepi Jalan umum. </w:t>
      </w:r>
    </w:p>
    <w:p w14:paraId="247AC021" w14:textId="77777777" w:rsidR="00C711ED" w:rsidRPr="00145374" w:rsidRDefault="00C711ED" w:rsidP="00C711ED">
      <w:pPr>
        <w:pStyle w:val="Default"/>
        <w:numPr>
          <w:ilvl w:val="0"/>
          <w:numId w:val="53"/>
        </w:numPr>
        <w:spacing w:line="276" w:lineRule="auto"/>
        <w:ind w:left="2268" w:hanging="425"/>
        <w:jc w:val="both"/>
        <w:rPr>
          <w:rFonts w:cstheme="minorBidi"/>
          <w:color w:val="auto"/>
        </w:rPr>
      </w:pPr>
      <w:r w:rsidRPr="00145374">
        <w:rPr>
          <w:rFonts w:cstheme="minorBidi"/>
          <w:color w:val="auto"/>
        </w:rPr>
        <w:t xml:space="preserve">Ketentuan lebih lanjut mengenai jenis dan Jumlah Berat yang Diperbolehkan (JBB) sebagaimana dimaksud pada ayat (1) diatur </w:t>
      </w:r>
      <w:r w:rsidR="00331AF4" w:rsidRPr="00145374">
        <w:rPr>
          <w:rFonts w:cstheme="minorBidi"/>
          <w:color w:val="auto"/>
        </w:rPr>
        <w:t xml:space="preserve">dengan </w:t>
      </w:r>
      <w:r w:rsidRPr="00145374">
        <w:rPr>
          <w:rFonts w:cstheme="minorBidi"/>
          <w:color w:val="auto"/>
        </w:rPr>
        <w:t xml:space="preserve">Peraturan Bupati. </w:t>
      </w:r>
    </w:p>
    <w:p w14:paraId="14296504" w14:textId="77777777" w:rsidR="00C711ED" w:rsidRPr="00145374" w:rsidRDefault="00C711ED" w:rsidP="00C711ED">
      <w:pPr>
        <w:spacing w:line="276" w:lineRule="auto"/>
        <w:jc w:val="both"/>
        <w:rPr>
          <w:rFonts w:ascii="Bookman Old Style" w:hAnsi="Bookman Old Style"/>
          <w:sz w:val="24"/>
          <w:szCs w:val="24"/>
          <w:lang w:val="id-ID"/>
        </w:rPr>
      </w:pPr>
    </w:p>
    <w:p w14:paraId="131518AE" w14:textId="77777777" w:rsidR="00C711ED" w:rsidRPr="00145374" w:rsidRDefault="00C711ED" w:rsidP="00C711ED">
      <w:pPr>
        <w:spacing w:line="276" w:lineRule="auto"/>
        <w:jc w:val="center"/>
        <w:rPr>
          <w:rFonts w:ascii="Bookman Old Style" w:hAnsi="Bookman Old Style"/>
          <w:sz w:val="24"/>
          <w:szCs w:val="24"/>
          <w:lang w:val="id-ID"/>
        </w:rPr>
      </w:pPr>
      <w:r w:rsidRPr="00145374">
        <w:rPr>
          <w:rFonts w:ascii="Bookman Old Style" w:hAnsi="Bookman Old Style"/>
          <w:sz w:val="24"/>
          <w:szCs w:val="24"/>
        </w:rPr>
        <w:t xml:space="preserve">Pasal </w:t>
      </w:r>
      <w:r w:rsidRPr="00145374">
        <w:rPr>
          <w:rFonts w:ascii="Bookman Old Style" w:hAnsi="Bookman Old Style"/>
          <w:sz w:val="24"/>
          <w:szCs w:val="24"/>
          <w:lang w:val="id-ID"/>
        </w:rPr>
        <w:t>9</w:t>
      </w:r>
    </w:p>
    <w:p w14:paraId="2B6096F7" w14:textId="77777777" w:rsidR="00C711ED" w:rsidRPr="00115082" w:rsidRDefault="00C711ED" w:rsidP="00C711ED">
      <w:pPr>
        <w:spacing w:line="276" w:lineRule="auto"/>
        <w:ind w:left="1843"/>
        <w:jc w:val="both"/>
        <w:rPr>
          <w:rFonts w:ascii="Bookman Old Style" w:hAnsi="Bookman Old Style"/>
          <w:sz w:val="24"/>
          <w:szCs w:val="24"/>
        </w:rPr>
      </w:pPr>
      <w:r w:rsidRPr="00145374">
        <w:rPr>
          <w:rFonts w:ascii="Bookman Old Style" w:hAnsi="Bookman Old Style"/>
          <w:sz w:val="24"/>
          <w:szCs w:val="24"/>
          <w:lang w:val="id-ID"/>
        </w:rPr>
        <w:t xml:space="preserve">Setiap Orang atau Badan dilarang menyelenggarakan Fasilitas Parkir </w:t>
      </w:r>
      <w:r w:rsidRPr="00145374">
        <w:rPr>
          <w:rFonts w:ascii="Bookman Old Style" w:hAnsi="Bookman Old Style"/>
          <w:sz w:val="24"/>
          <w:szCs w:val="24"/>
        </w:rPr>
        <w:t xml:space="preserve">di dalam </w:t>
      </w:r>
      <w:r w:rsidRPr="00145374">
        <w:rPr>
          <w:rFonts w:ascii="Bookman Old Style" w:hAnsi="Bookman Old Style"/>
          <w:sz w:val="24"/>
          <w:szCs w:val="24"/>
          <w:lang w:val="id-ID"/>
        </w:rPr>
        <w:t>R</w:t>
      </w:r>
      <w:r w:rsidRPr="00145374">
        <w:rPr>
          <w:rFonts w:ascii="Bookman Old Style" w:hAnsi="Bookman Old Style"/>
          <w:sz w:val="24"/>
          <w:szCs w:val="24"/>
        </w:rPr>
        <w:t xml:space="preserve">uang </w:t>
      </w:r>
      <w:r w:rsidRPr="00145374">
        <w:rPr>
          <w:rFonts w:ascii="Bookman Old Style" w:hAnsi="Bookman Old Style"/>
          <w:sz w:val="24"/>
          <w:szCs w:val="24"/>
          <w:lang w:val="id-ID"/>
        </w:rPr>
        <w:t>M</w:t>
      </w:r>
      <w:r w:rsidRPr="00145374">
        <w:rPr>
          <w:rFonts w:ascii="Bookman Old Style" w:hAnsi="Bookman Old Style"/>
          <w:sz w:val="24"/>
          <w:szCs w:val="24"/>
        </w:rPr>
        <w:t xml:space="preserve">ilik </w:t>
      </w:r>
      <w:r w:rsidRPr="00145374">
        <w:rPr>
          <w:rFonts w:ascii="Bookman Old Style" w:hAnsi="Bookman Old Style"/>
          <w:sz w:val="24"/>
          <w:szCs w:val="24"/>
          <w:lang w:val="id-ID"/>
        </w:rPr>
        <w:t>J</w:t>
      </w:r>
      <w:r w:rsidRPr="00145374">
        <w:rPr>
          <w:rFonts w:ascii="Bookman Old Style" w:hAnsi="Bookman Old Style"/>
          <w:sz w:val="24"/>
          <w:szCs w:val="24"/>
        </w:rPr>
        <w:t>alan sebagaiman</w:t>
      </w:r>
      <w:r w:rsidRPr="00145374">
        <w:rPr>
          <w:rFonts w:ascii="Bookman Old Style" w:hAnsi="Bookman Old Style"/>
          <w:sz w:val="24"/>
          <w:szCs w:val="24"/>
          <w:lang w:val="id-ID"/>
        </w:rPr>
        <w:t>a</w:t>
      </w:r>
      <w:r w:rsidRPr="00145374">
        <w:rPr>
          <w:rFonts w:ascii="Bookman Old Style" w:hAnsi="Bookman Old Style"/>
          <w:sz w:val="24"/>
          <w:szCs w:val="24"/>
        </w:rPr>
        <w:t xml:space="preserve"> dimaksud dalam Pasal </w:t>
      </w:r>
      <w:r w:rsidRPr="00145374">
        <w:rPr>
          <w:rFonts w:ascii="Bookman Old Style" w:hAnsi="Bookman Old Style"/>
          <w:sz w:val="24"/>
          <w:szCs w:val="24"/>
          <w:lang w:val="id-ID"/>
        </w:rPr>
        <w:t>6, apabila merupaka</w:t>
      </w:r>
      <w:r w:rsidRPr="00115082">
        <w:rPr>
          <w:rFonts w:ascii="Bookman Old Style" w:hAnsi="Bookman Old Style"/>
          <w:sz w:val="24"/>
          <w:szCs w:val="24"/>
          <w:lang w:val="id-ID"/>
        </w:rPr>
        <w:t>n</w:t>
      </w:r>
      <w:r w:rsidRPr="00115082">
        <w:rPr>
          <w:rFonts w:ascii="Bookman Old Style" w:hAnsi="Bookman Old Style"/>
          <w:sz w:val="24"/>
          <w:szCs w:val="24"/>
        </w:rPr>
        <w:t>:</w:t>
      </w:r>
    </w:p>
    <w:p w14:paraId="338C4DB5" w14:textId="77777777" w:rsidR="00C711ED" w:rsidRPr="00115082" w:rsidRDefault="00C711ED" w:rsidP="00C711E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tempat penyeberangan pejalan kaki atau tempat penyeberangan sepeda yang telah ditentukan;</w:t>
      </w:r>
    </w:p>
    <w:p w14:paraId="288DF9A3" w14:textId="77777777" w:rsidR="00C711ED" w:rsidRPr="00115082" w:rsidRDefault="00C711ED" w:rsidP="00C711E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lastRenderedPageBreak/>
        <w:t>jalur khusus pejalan kaki;</w:t>
      </w:r>
    </w:p>
    <w:p w14:paraId="69AEB6BB" w14:textId="77777777" w:rsidR="00C711ED" w:rsidRPr="00115082" w:rsidRDefault="00C711ED" w:rsidP="00C711E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jalur khusus sepeda;</w:t>
      </w:r>
    </w:p>
    <w:p w14:paraId="6EA51FF0" w14:textId="77777777" w:rsidR="00C711ED" w:rsidRPr="00115082" w:rsidRDefault="00C711ED" w:rsidP="00C711E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tikungan;</w:t>
      </w:r>
    </w:p>
    <w:p w14:paraId="4FC72BA1" w14:textId="77777777" w:rsidR="00C711ED" w:rsidRPr="00115082" w:rsidRDefault="00C711ED" w:rsidP="00C711E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jembatan;</w:t>
      </w:r>
    </w:p>
    <w:p w14:paraId="26E199A1" w14:textId="77777777" w:rsidR="00C711ED" w:rsidRPr="00115082" w:rsidRDefault="00C711ED" w:rsidP="00C711E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terowongan;</w:t>
      </w:r>
    </w:p>
    <w:p w14:paraId="37CF7CAC" w14:textId="77777777" w:rsidR="00C711ED" w:rsidRPr="00115082" w:rsidRDefault="00C711ED" w:rsidP="00C711E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tempat yang mendekati perlintasan sebidang;</w:t>
      </w:r>
    </w:p>
    <w:p w14:paraId="2DEE9B64" w14:textId="77777777" w:rsidR="00C711ED" w:rsidRPr="00115082" w:rsidRDefault="00C711ED" w:rsidP="00C711E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tempat yang mendekati persimpangan/kaki persimpangan;</w:t>
      </w:r>
    </w:p>
    <w:p w14:paraId="35CC1B0E" w14:textId="77777777" w:rsidR="00C711ED" w:rsidRPr="00115082" w:rsidRDefault="00C711ED" w:rsidP="00C711E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muka pintu keluar masuk pekarangan/pusat kegiatan;</w:t>
      </w:r>
    </w:p>
    <w:p w14:paraId="7236A5C0" w14:textId="77777777" w:rsidR="00C711ED" w:rsidRPr="00115082" w:rsidRDefault="00C711ED" w:rsidP="00C711E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tempat yang dapat menutupi rambu lalu lintas atau alat pemberi isyarat lalu lintas;</w:t>
      </w:r>
    </w:p>
    <w:p w14:paraId="3581A366" w14:textId="77777777" w:rsidR="00C711ED" w:rsidRPr="00115082" w:rsidRDefault="00C711ED" w:rsidP="00C711E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berdekatan dengan kran pemadam kebakaran atau sumber air untuk pemadam kebakaran; atau</w:t>
      </w:r>
    </w:p>
    <w:p w14:paraId="49664237" w14:textId="77777777" w:rsidR="000D0E4E" w:rsidRPr="00153A1E" w:rsidRDefault="00C711ED" w:rsidP="00EA770D">
      <w:pPr>
        <w:pStyle w:val="ListParagraph"/>
        <w:numPr>
          <w:ilvl w:val="0"/>
          <w:numId w:val="5"/>
        </w:numPr>
        <w:spacing w:line="276" w:lineRule="auto"/>
        <w:ind w:left="2127" w:hanging="284"/>
        <w:jc w:val="both"/>
        <w:rPr>
          <w:rFonts w:ascii="Bookman Old Style" w:hAnsi="Bookman Old Style"/>
          <w:sz w:val="24"/>
          <w:szCs w:val="24"/>
        </w:rPr>
      </w:pPr>
      <w:r w:rsidRPr="00115082">
        <w:rPr>
          <w:rFonts w:ascii="Bookman Old Style" w:hAnsi="Bookman Old Style"/>
          <w:sz w:val="24"/>
          <w:szCs w:val="24"/>
        </w:rPr>
        <w:t>pada ruas dengan tingkat kemacetan tinggi.</w:t>
      </w:r>
    </w:p>
    <w:p w14:paraId="730720BA" w14:textId="77777777" w:rsidR="00153A1E" w:rsidRPr="00EA770D" w:rsidRDefault="00153A1E" w:rsidP="00153A1E">
      <w:pPr>
        <w:pStyle w:val="ListParagraph"/>
        <w:spacing w:line="276" w:lineRule="auto"/>
        <w:ind w:left="2127"/>
        <w:jc w:val="both"/>
        <w:rPr>
          <w:rFonts w:ascii="Bookman Old Style" w:hAnsi="Bookman Old Style"/>
          <w:sz w:val="24"/>
          <w:szCs w:val="24"/>
        </w:rPr>
      </w:pPr>
    </w:p>
    <w:p w14:paraId="737F7D39"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 xml:space="preserve">Pasal </w:t>
      </w:r>
      <w:r w:rsidR="00291931">
        <w:rPr>
          <w:rFonts w:ascii="Bookman Old Style" w:hAnsi="Bookman Old Style"/>
          <w:sz w:val="24"/>
          <w:szCs w:val="24"/>
          <w:lang w:val="id-ID"/>
        </w:rPr>
        <w:t>10</w:t>
      </w:r>
    </w:p>
    <w:p w14:paraId="7CF3E512" w14:textId="77777777" w:rsidR="00C711ED" w:rsidRPr="001F0501" w:rsidRDefault="00314E19" w:rsidP="00C711ED">
      <w:pPr>
        <w:pStyle w:val="ListParagraph"/>
        <w:numPr>
          <w:ilvl w:val="0"/>
          <w:numId w:val="6"/>
        </w:numPr>
        <w:spacing w:line="276" w:lineRule="auto"/>
        <w:ind w:left="2268" w:hanging="425"/>
        <w:jc w:val="both"/>
        <w:rPr>
          <w:rFonts w:ascii="Bookman Old Style" w:hAnsi="Bookman Old Style"/>
          <w:color w:val="FF0000"/>
          <w:sz w:val="24"/>
          <w:szCs w:val="24"/>
        </w:rPr>
      </w:pPr>
      <w:r w:rsidRPr="00145374">
        <w:rPr>
          <w:rFonts w:ascii="Bookman Old Style" w:hAnsi="Bookman Old Style"/>
          <w:sz w:val="24"/>
          <w:szCs w:val="24"/>
          <w:lang w:val="id-ID"/>
        </w:rPr>
        <w:t>Penetapan l</w:t>
      </w:r>
      <w:r w:rsidR="00C711ED" w:rsidRPr="00145374">
        <w:rPr>
          <w:rFonts w:ascii="Bookman Old Style" w:hAnsi="Bookman Old Style"/>
          <w:sz w:val="24"/>
          <w:szCs w:val="24"/>
        </w:rPr>
        <w:t xml:space="preserve">okasi </w:t>
      </w:r>
      <w:r w:rsidR="000D2D33" w:rsidRPr="00145374">
        <w:rPr>
          <w:rFonts w:ascii="Bookman Old Style" w:hAnsi="Bookman Old Style"/>
          <w:sz w:val="24"/>
          <w:szCs w:val="24"/>
          <w:lang w:val="id-ID"/>
        </w:rPr>
        <w:t xml:space="preserve">Fasilitas </w:t>
      </w:r>
      <w:r w:rsidR="00C711ED" w:rsidRPr="00145374">
        <w:rPr>
          <w:rFonts w:ascii="Bookman Old Style" w:hAnsi="Bookman Old Style"/>
          <w:sz w:val="24"/>
          <w:szCs w:val="24"/>
        </w:rPr>
        <w:t xml:space="preserve">Parkir di dalam </w:t>
      </w:r>
      <w:r w:rsidR="00C711ED" w:rsidRPr="00145374">
        <w:rPr>
          <w:rFonts w:ascii="Bookman Old Style" w:hAnsi="Bookman Old Style"/>
          <w:sz w:val="24"/>
          <w:szCs w:val="24"/>
          <w:lang w:val="id-ID"/>
        </w:rPr>
        <w:t>R</w:t>
      </w:r>
      <w:r w:rsidR="00C711ED" w:rsidRPr="00145374">
        <w:rPr>
          <w:rFonts w:ascii="Bookman Old Style" w:hAnsi="Bookman Old Style"/>
          <w:sz w:val="24"/>
          <w:szCs w:val="24"/>
        </w:rPr>
        <w:t xml:space="preserve">uang </w:t>
      </w:r>
      <w:r w:rsidR="00C711ED" w:rsidRPr="00145374">
        <w:rPr>
          <w:rFonts w:ascii="Bookman Old Style" w:hAnsi="Bookman Old Style"/>
          <w:sz w:val="24"/>
          <w:szCs w:val="24"/>
          <w:lang w:val="id-ID"/>
        </w:rPr>
        <w:t>M</w:t>
      </w:r>
      <w:r w:rsidR="00C711ED" w:rsidRPr="00145374">
        <w:rPr>
          <w:rFonts w:ascii="Bookman Old Style" w:hAnsi="Bookman Old Style"/>
          <w:sz w:val="24"/>
          <w:szCs w:val="24"/>
        </w:rPr>
        <w:t xml:space="preserve">ilik </w:t>
      </w:r>
      <w:r w:rsidR="00C711ED" w:rsidRPr="00145374">
        <w:rPr>
          <w:rFonts w:ascii="Bookman Old Style" w:hAnsi="Bookman Old Style"/>
          <w:sz w:val="24"/>
          <w:szCs w:val="24"/>
          <w:lang w:val="id-ID"/>
        </w:rPr>
        <w:t>J</w:t>
      </w:r>
      <w:r w:rsidR="00C711ED" w:rsidRPr="00145374">
        <w:rPr>
          <w:rFonts w:ascii="Bookman Old Style" w:hAnsi="Bookman Old Style"/>
          <w:sz w:val="24"/>
          <w:szCs w:val="24"/>
        </w:rPr>
        <w:t xml:space="preserve">alan sebagaimana dimaksud dalam </w:t>
      </w:r>
      <w:r w:rsidR="00C711ED" w:rsidRPr="00145374">
        <w:rPr>
          <w:rFonts w:ascii="Bookman Old Style" w:hAnsi="Bookman Old Style"/>
          <w:sz w:val="24"/>
          <w:szCs w:val="24"/>
          <w:lang w:val="id-ID"/>
        </w:rPr>
        <w:t>P</w:t>
      </w:r>
      <w:r w:rsidR="00C711ED" w:rsidRPr="00145374">
        <w:rPr>
          <w:rFonts w:ascii="Bookman Old Style" w:hAnsi="Bookman Old Style"/>
          <w:sz w:val="24"/>
          <w:szCs w:val="24"/>
        </w:rPr>
        <w:t xml:space="preserve">asal </w:t>
      </w:r>
      <w:r w:rsidR="00C711ED" w:rsidRPr="00145374">
        <w:rPr>
          <w:rFonts w:ascii="Bookman Old Style" w:hAnsi="Bookman Old Style"/>
          <w:sz w:val="24"/>
          <w:szCs w:val="24"/>
          <w:lang w:val="id-ID"/>
        </w:rPr>
        <w:t>6</w:t>
      </w:r>
      <w:r w:rsidR="000D2D33" w:rsidRPr="00145374">
        <w:rPr>
          <w:rFonts w:ascii="Bookman Old Style" w:hAnsi="Bookman Old Style"/>
          <w:sz w:val="24"/>
          <w:szCs w:val="24"/>
        </w:rPr>
        <w:t xml:space="preserve"> ditetapkan oleh Bupati</w:t>
      </w:r>
      <w:r w:rsidR="00AD7E7D">
        <w:rPr>
          <w:rFonts w:ascii="Bookman Old Style" w:hAnsi="Bookman Old Style"/>
          <w:sz w:val="24"/>
          <w:szCs w:val="24"/>
          <w:lang w:val="id-ID"/>
        </w:rPr>
        <w:t xml:space="preserve"> atau pejabat yang </w:t>
      </w:r>
      <w:r w:rsidR="00AD7E7D" w:rsidRPr="001F0501">
        <w:rPr>
          <w:rFonts w:ascii="Bookman Old Style" w:hAnsi="Bookman Old Style"/>
          <w:color w:val="FF0000"/>
          <w:sz w:val="24"/>
          <w:szCs w:val="24"/>
          <w:lang w:val="id-ID"/>
        </w:rPr>
        <w:t>menyelenggarakan urusan perhubungan.</w:t>
      </w:r>
    </w:p>
    <w:p w14:paraId="33A7DD00" w14:textId="77777777" w:rsidR="00C711ED" w:rsidRPr="00145374" w:rsidRDefault="00C711ED" w:rsidP="00C711ED">
      <w:pPr>
        <w:pStyle w:val="ListParagraph"/>
        <w:numPr>
          <w:ilvl w:val="0"/>
          <w:numId w:val="6"/>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Penetapan lokasi fasilitas Parkir sebagaimana dimaksud pada ayat (1) dilakukan dengan memperhatikan:</w:t>
      </w:r>
    </w:p>
    <w:p w14:paraId="49D60D69" w14:textId="77777777" w:rsidR="00C711ED" w:rsidRPr="00C84CB8" w:rsidRDefault="00FA7495" w:rsidP="00C711ED">
      <w:pPr>
        <w:pStyle w:val="ListParagraph"/>
        <w:numPr>
          <w:ilvl w:val="0"/>
          <w:numId w:val="7"/>
        </w:numPr>
        <w:spacing w:line="276" w:lineRule="auto"/>
        <w:ind w:left="2552" w:hanging="284"/>
        <w:jc w:val="both"/>
        <w:rPr>
          <w:rFonts w:ascii="Bookman Old Style" w:hAnsi="Bookman Old Style"/>
          <w:color w:val="FF0000"/>
          <w:sz w:val="24"/>
          <w:szCs w:val="24"/>
        </w:rPr>
      </w:pPr>
      <w:r w:rsidRPr="00C84CB8">
        <w:rPr>
          <w:rFonts w:ascii="Bookman Old Style" w:hAnsi="Bookman Old Style"/>
          <w:color w:val="FF0000"/>
          <w:sz w:val="24"/>
          <w:szCs w:val="24"/>
          <w:lang w:val="id-ID"/>
        </w:rPr>
        <w:t>p</w:t>
      </w:r>
      <w:r w:rsidR="004E62ED" w:rsidRPr="00C84CB8">
        <w:rPr>
          <w:rFonts w:ascii="Bookman Old Style" w:hAnsi="Bookman Old Style"/>
          <w:color w:val="FF0000"/>
          <w:sz w:val="24"/>
          <w:szCs w:val="24"/>
          <w:lang w:val="id-ID"/>
        </w:rPr>
        <w:t xml:space="preserve">aling sedikit memiliki 2 (dua) lajur per arahuntuk jalan kabupaten/kota dan memiliki 2 (dua) lajur untuk jalan desa; </w:t>
      </w:r>
      <w:r w:rsidR="00C711ED" w:rsidRPr="00C84CB8">
        <w:rPr>
          <w:rFonts w:ascii="Bookman Old Style" w:hAnsi="Bookman Old Style"/>
          <w:color w:val="FF0000"/>
          <w:sz w:val="24"/>
          <w:szCs w:val="24"/>
        </w:rPr>
        <w:t xml:space="preserve"> </w:t>
      </w:r>
    </w:p>
    <w:p w14:paraId="33CD48C4" w14:textId="77777777" w:rsidR="00F4303B" w:rsidRPr="00C84CB8" w:rsidRDefault="00FA7495" w:rsidP="00153A1E">
      <w:pPr>
        <w:pStyle w:val="ListParagraph"/>
        <w:numPr>
          <w:ilvl w:val="0"/>
          <w:numId w:val="7"/>
        </w:numPr>
        <w:spacing w:line="276" w:lineRule="auto"/>
        <w:ind w:left="2552" w:hanging="284"/>
        <w:jc w:val="both"/>
        <w:rPr>
          <w:rFonts w:ascii="Bookman Old Style" w:hAnsi="Bookman Old Style"/>
          <w:i/>
          <w:color w:val="FF0000"/>
          <w:sz w:val="24"/>
          <w:szCs w:val="24"/>
        </w:rPr>
      </w:pPr>
      <w:r w:rsidRPr="00C84CB8">
        <w:rPr>
          <w:rFonts w:ascii="Bookman Old Style" w:hAnsi="Bookman Old Style"/>
          <w:color w:val="FF0000"/>
          <w:sz w:val="24"/>
          <w:szCs w:val="24"/>
          <w:lang w:val="id-ID"/>
        </w:rPr>
        <w:t>dapat menjamin keselamatan dan kelancaran lalu lintas;</w:t>
      </w:r>
    </w:p>
    <w:p w14:paraId="656D55F3" w14:textId="77777777" w:rsidR="00C711ED" w:rsidRPr="00C84CB8" w:rsidRDefault="00FA7495" w:rsidP="00C711ED">
      <w:pPr>
        <w:pStyle w:val="ListParagraph"/>
        <w:numPr>
          <w:ilvl w:val="0"/>
          <w:numId w:val="7"/>
        </w:numPr>
        <w:spacing w:line="276" w:lineRule="auto"/>
        <w:ind w:left="2552" w:hanging="284"/>
        <w:jc w:val="both"/>
        <w:rPr>
          <w:rFonts w:ascii="Bookman Old Style" w:hAnsi="Bookman Old Style"/>
          <w:color w:val="FF0000"/>
          <w:sz w:val="24"/>
          <w:szCs w:val="24"/>
        </w:rPr>
      </w:pPr>
      <w:r w:rsidRPr="00C84CB8">
        <w:rPr>
          <w:rFonts w:ascii="Bookman Old Style" w:hAnsi="Bookman Old Style"/>
          <w:color w:val="FF0000"/>
          <w:sz w:val="24"/>
          <w:szCs w:val="24"/>
          <w:lang w:val="id-ID"/>
        </w:rPr>
        <w:t>mudah dijangkau oleh pengguna jasa;</w:t>
      </w:r>
    </w:p>
    <w:p w14:paraId="2E8747CF" w14:textId="77777777" w:rsidR="00FA7495" w:rsidRPr="00C84CB8" w:rsidRDefault="00FA7495" w:rsidP="00C711ED">
      <w:pPr>
        <w:pStyle w:val="ListParagraph"/>
        <w:numPr>
          <w:ilvl w:val="0"/>
          <w:numId w:val="7"/>
        </w:numPr>
        <w:spacing w:line="276" w:lineRule="auto"/>
        <w:ind w:left="2552" w:hanging="284"/>
        <w:jc w:val="both"/>
        <w:rPr>
          <w:rFonts w:ascii="Bookman Old Style" w:hAnsi="Bookman Old Style"/>
          <w:color w:val="FF0000"/>
          <w:sz w:val="24"/>
          <w:szCs w:val="24"/>
        </w:rPr>
      </w:pPr>
      <w:r w:rsidRPr="00C84CB8">
        <w:rPr>
          <w:rFonts w:ascii="Bookman Old Style" w:hAnsi="Bookman Old Style"/>
          <w:color w:val="FF0000"/>
          <w:sz w:val="24"/>
          <w:szCs w:val="24"/>
          <w:lang w:val="id-ID"/>
        </w:rPr>
        <w:t>kelestarian fungsi lingkungan hidup; dan</w:t>
      </w:r>
    </w:p>
    <w:p w14:paraId="16DAA5B2" w14:textId="77777777" w:rsidR="00FA7495" w:rsidRPr="00C84CB8" w:rsidRDefault="00FA7495" w:rsidP="00C711ED">
      <w:pPr>
        <w:pStyle w:val="ListParagraph"/>
        <w:numPr>
          <w:ilvl w:val="0"/>
          <w:numId w:val="7"/>
        </w:numPr>
        <w:spacing w:line="276" w:lineRule="auto"/>
        <w:ind w:left="2552" w:hanging="284"/>
        <w:jc w:val="both"/>
        <w:rPr>
          <w:rFonts w:ascii="Bookman Old Style" w:hAnsi="Bookman Old Style"/>
          <w:color w:val="FF0000"/>
          <w:sz w:val="24"/>
          <w:szCs w:val="24"/>
        </w:rPr>
      </w:pPr>
      <w:r w:rsidRPr="00C84CB8">
        <w:rPr>
          <w:rFonts w:ascii="Bookman Old Style" w:hAnsi="Bookman Old Style"/>
          <w:color w:val="FF0000"/>
          <w:sz w:val="24"/>
          <w:szCs w:val="24"/>
          <w:lang w:val="id-ID"/>
        </w:rPr>
        <w:t>tidak memanfaatkan fasilitas pejalan kaki.</w:t>
      </w:r>
    </w:p>
    <w:p w14:paraId="5D135ACE" w14:textId="77777777" w:rsidR="00BC5F34" w:rsidRPr="00145374" w:rsidRDefault="00153A1E" w:rsidP="00BC5F34">
      <w:pPr>
        <w:pStyle w:val="ListParagraph"/>
        <w:numPr>
          <w:ilvl w:val="0"/>
          <w:numId w:val="6"/>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 xml:space="preserve">Penetapan lokasi </w:t>
      </w:r>
      <w:r w:rsidRPr="00145374">
        <w:rPr>
          <w:rFonts w:ascii="Bookman Old Style" w:hAnsi="Bookman Old Style"/>
          <w:sz w:val="24"/>
          <w:szCs w:val="24"/>
          <w:lang w:val="id-ID"/>
        </w:rPr>
        <w:t>f</w:t>
      </w:r>
      <w:r w:rsidR="00C711ED" w:rsidRPr="00145374">
        <w:rPr>
          <w:rFonts w:ascii="Bookman Old Style" w:hAnsi="Bookman Old Style"/>
          <w:sz w:val="24"/>
          <w:szCs w:val="24"/>
        </w:rPr>
        <w:t>asilitas Parkir diklasifikasikan berdasarkan kawasan pengendalian parkir.</w:t>
      </w:r>
    </w:p>
    <w:p w14:paraId="4A8F7311" w14:textId="77777777" w:rsidR="00D97745" w:rsidRPr="00145374" w:rsidRDefault="00D97745" w:rsidP="00153A1E">
      <w:pPr>
        <w:pStyle w:val="ListParagraph"/>
        <w:numPr>
          <w:ilvl w:val="0"/>
          <w:numId w:val="6"/>
        </w:numPr>
        <w:spacing w:line="276" w:lineRule="auto"/>
        <w:ind w:left="2268" w:hanging="425"/>
        <w:jc w:val="both"/>
        <w:rPr>
          <w:rFonts w:ascii="Bookman Old Style" w:hAnsi="Bookman Old Style"/>
          <w:i/>
          <w:sz w:val="24"/>
          <w:szCs w:val="24"/>
        </w:rPr>
      </w:pPr>
      <w:r w:rsidRPr="00145374">
        <w:rPr>
          <w:rFonts w:ascii="Bookman Old Style" w:hAnsi="Bookman Old Style"/>
          <w:sz w:val="24"/>
          <w:szCs w:val="24"/>
          <w:lang w:val="id-ID"/>
        </w:rPr>
        <w:t xml:space="preserve">Penetapan lokasi parkir </w:t>
      </w:r>
      <w:r w:rsidR="00F4303B" w:rsidRPr="00145374">
        <w:rPr>
          <w:rFonts w:ascii="Bookman Old Style" w:hAnsi="Bookman Old Style"/>
          <w:sz w:val="24"/>
          <w:szCs w:val="24"/>
          <w:lang w:val="id-ID"/>
        </w:rPr>
        <w:t xml:space="preserve">disamping memperhatikan </w:t>
      </w:r>
      <w:r w:rsidRPr="00145374">
        <w:rPr>
          <w:rFonts w:ascii="Bookman Old Style" w:hAnsi="Bookman Old Style"/>
          <w:sz w:val="24"/>
          <w:szCs w:val="24"/>
          <w:lang w:val="id-ID"/>
        </w:rPr>
        <w:t>sebagaimana dimaksud ayat (2) dapat diberlakukan pembatasan berdasarkan waktu dan/atau hari yang dinyatakan dengan rambu lalu lintas</w:t>
      </w:r>
    </w:p>
    <w:p w14:paraId="7C3E3208" w14:textId="77777777" w:rsidR="00C711ED" w:rsidRPr="00145374" w:rsidRDefault="00C711ED" w:rsidP="00C711ED">
      <w:pPr>
        <w:spacing w:line="276" w:lineRule="auto"/>
        <w:jc w:val="center"/>
        <w:rPr>
          <w:rFonts w:ascii="Bookman Old Style" w:hAnsi="Bookman Old Style"/>
          <w:sz w:val="24"/>
          <w:szCs w:val="24"/>
          <w:lang w:val="id-ID"/>
        </w:rPr>
      </w:pPr>
    </w:p>
    <w:p w14:paraId="79125B75" w14:textId="77777777" w:rsidR="00C711ED" w:rsidRPr="00145374" w:rsidRDefault="00C711ED" w:rsidP="00C711ED">
      <w:pPr>
        <w:spacing w:line="276" w:lineRule="auto"/>
        <w:jc w:val="center"/>
        <w:rPr>
          <w:rFonts w:ascii="Bookman Old Style" w:hAnsi="Bookman Old Style"/>
          <w:sz w:val="24"/>
          <w:szCs w:val="24"/>
          <w:lang w:val="id-ID"/>
        </w:rPr>
      </w:pPr>
      <w:r w:rsidRPr="00145374">
        <w:rPr>
          <w:rFonts w:ascii="Bookman Old Style" w:hAnsi="Bookman Old Style"/>
          <w:sz w:val="24"/>
          <w:szCs w:val="24"/>
        </w:rPr>
        <w:t xml:space="preserve">Pasal </w:t>
      </w:r>
      <w:r w:rsidR="00291931" w:rsidRPr="00145374">
        <w:rPr>
          <w:rFonts w:ascii="Bookman Old Style" w:hAnsi="Bookman Old Style"/>
          <w:sz w:val="24"/>
          <w:szCs w:val="24"/>
          <w:lang w:val="id-ID"/>
        </w:rPr>
        <w:t>11</w:t>
      </w:r>
    </w:p>
    <w:p w14:paraId="504B8FC3" w14:textId="77777777" w:rsidR="00C711ED" w:rsidRPr="00145374" w:rsidRDefault="00C711ED" w:rsidP="00C711ED">
      <w:pPr>
        <w:pStyle w:val="ListParagraph"/>
        <w:numPr>
          <w:ilvl w:val="0"/>
          <w:numId w:val="8"/>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 xml:space="preserve">Penyelenggara </w:t>
      </w:r>
      <w:r w:rsidR="00E1021D" w:rsidRPr="00145374">
        <w:rPr>
          <w:rFonts w:ascii="Bookman Old Style" w:hAnsi="Bookman Old Style"/>
          <w:sz w:val="24"/>
          <w:szCs w:val="24"/>
          <w:lang w:val="id-ID"/>
        </w:rPr>
        <w:t xml:space="preserve">Fasilitas </w:t>
      </w:r>
      <w:r w:rsidRPr="00145374">
        <w:rPr>
          <w:rFonts w:ascii="Bookman Old Style" w:hAnsi="Bookman Old Style"/>
          <w:sz w:val="24"/>
          <w:szCs w:val="24"/>
        </w:rPr>
        <w:t xml:space="preserve">Parkir di dalam </w:t>
      </w:r>
      <w:r w:rsidRPr="00145374">
        <w:rPr>
          <w:rFonts w:ascii="Bookman Old Style" w:hAnsi="Bookman Old Style"/>
          <w:sz w:val="24"/>
          <w:szCs w:val="24"/>
          <w:lang w:val="id-ID"/>
        </w:rPr>
        <w:t>R</w:t>
      </w:r>
      <w:r w:rsidRPr="00145374">
        <w:rPr>
          <w:rFonts w:ascii="Bookman Old Style" w:hAnsi="Bookman Old Style"/>
          <w:sz w:val="24"/>
          <w:szCs w:val="24"/>
        </w:rPr>
        <w:t xml:space="preserve">uang </w:t>
      </w:r>
      <w:r w:rsidRPr="00145374">
        <w:rPr>
          <w:rFonts w:ascii="Bookman Old Style" w:hAnsi="Bookman Old Style"/>
          <w:sz w:val="24"/>
          <w:szCs w:val="24"/>
          <w:lang w:val="id-ID"/>
        </w:rPr>
        <w:t>M</w:t>
      </w:r>
      <w:r w:rsidRPr="00145374">
        <w:rPr>
          <w:rFonts w:ascii="Bookman Old Style" w:hAnsi="Bookman Old Style"/>
          <w:sz w:val="24"/>
          <w:szCs w:val="24"/>
        </w:rPr>
        <w:t xml:space="preserve">ilik </w:t>
      </w:r>
      <w:r w:rsidRPr="00145374">
        <w:rPr>
          <w:rFonts w:ascii="Bookman Old Style" w:hAnsi="Bookman Old Style"/>
          <w:sz w:val="24"/>
          <w:szCs w:val="24"/>
          <w:lang w:val="id-ID"/>
        </w:rPr>
        <w:t>J</w:t>
      </w:r>
      <w:r w:rsidRPr="00145374">
        <w:rPr>
          <w:rFonts w:ascii="Bookman Old Style" w:hAnsi="Bookman Old Style"/>
          <w:sz w:val="24"/>
          <w:szCs w:val="24"/>
        </w:rPr>
        <w:t xml:space="preserve">alan </w:t>
      </w:r>
      <w:r w:rsidR="005B2DAD" w:rsidRPr="00145374">
        <w:rPr>
          <w:rFonts w:ascii="Bookman Old Style" w:hAnsi="Bookman Old Style"/>
          <w:sz w:val="24"/>
          <w:szCs w:val="24"/>
          <w:lang w:val="id-ID"/>
        </w:rPr>
        <w:t xml:space="preserve">(on street parking) </w:t>
      </w:r>
      <w:r w:rsidR="00E1021D" w:rsidRPr="00145374">
        <w:rPr>
          <w:rFonts w:ascii="Bookman Old Style" w:hAnsi="Bookman Old Style"/>
          <w:sz w:val="24"/>
          <w:szCs w:val="24"/>
          <w:lang w:val="id-ID"/>
        </w:rPr>
        <w:t xml:space="preserve">atau </w:t>
      </w:r>
      <w:r w:rsidR="005B2DAD" w:rsidRPr="00145374">
        <w:rPr>
          <w:rFonts w:ascii="Bookman Old Style" w:hAnsi="Bookman Old Style"/>
          <w:sz w:val="24"/>
          <w:szCs w:val="24"/>
          <w:lang w:val="id-ID"/>
        </w:rPr>
        <w:t xml:space="preserve">Parkir </w:t>
      </w:r>
      <w:r w:rsidR="00E1021D" w:rsidRPr="00145374">
        <w:rPr>
          <w:rFonts w:ascii="Bookman Old Style" w:hAnsi="Bookman Old Style"/>
          <w:sz w:val="24"/>
          <w:szCs w:val="24"/>
          <w:lang w:val="id-ID"/>
        </w:rPr>
        <w:t xml:space="preserve">Tepi Jalan Umum </w:t>
      </w:r>
      <w:r w:rsidRPr="00145374">
        <w:rPr>
          <w:rFonts w:ascii="Bookman Old Style" w:hAnsi="Bookman Old Style"/>
          <w:sz w:val="24"/>
          <w:szCs w:val="24"/>
        </w:rPr>
        <w:t>wajib:</w:t>
      </w:r>
    </w:p>
    <w:p w14:paraId="7DD71A35" w14:textId="77777777" w:rsidR="00C711ED" w:rsidRPr="00145374" w:rsidRDefault="00C711ED" w:rsidP="00C711ED">
      <w:pPr>
        <w:pStyle w:val="ListParagraph"/>
        <w:numPr>
          <w:ilvl w:val="0"/>
          <w:numId w:val="9"/>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menyediakan tempat Parkir yang sesuai standar teknis yang ditentukan;</w:t>
      </w:r>
    </w:p>
    <w:p w14:paraId="40155273" w14:textId="77777777" w:rsidR="00C711ED" w:rsidRPr="00145374" w:rsidRDefault="00C711ED" w:rsidP="00C711ED">
      <w:pPr>
        <w:pStyle w:val="ListParagraph"/>
        <w:numPr>
          <w:ilvl w:val="0"/>
          <w:numId w:val="9"/>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melengkapi fasilitas Parkir paling sedikit berupa rambu, marka, dan media informasi tarif, dan waktu;</w:t>
      </w:r>
    </w:p>
    <w:p w14:paraId="0D08CE89" w14:textId="77777777" w:rsidR="00C711ED" w:rsidRPr="00145374" w:rsidRDefault="00C711ED" w:rsidP="00C711ED">
      <w:pPr>
        <w:pStyle w:val="ListParagraph"/>
        <w:numPr>
          <w:ilvl w:val="0"/>
          <w:numId w:val="9"/>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memastikan kendaraan keluar masuk satuan ruang Parkir yang aman dan selamat dengan memprioritaskan lalu lintas;</w:t>
      </w:r>
    </w:p>
    <w:p w14:paraId="25E81F8F" w14:textId="77777777" w:rsidR="00B0055D" w:rsidRPr="00145374" w:rsidRDefault="00C711ED" w:rsidP="00153A1E">
      <w:pPr>
        <w:pStyle w:val="ListParagraph"/>
        <w:numPr>
          <w:ilvl w:val="0"/>
          <w:numId w:val="9"/>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menjaga keama</w:t>
      </w:r>
      <w:r w:rsidR="00FA7495">
        <w:rPr>
          <w:rFonts w:ascii="Bookman Old Style" w:hAnsi="Bookman Old Style"/>
          <w:sz w:val="24"/>
          <w:szCs w:val="24"/>
        </w:rPr>
        <w:t>nan kendaraan yang diparkir;</w:t>
      </w:r>
    </w:p>
    <w:p w14:paraId="550F76DB" w14:textId="77777777" w:rsidR="00153A1E" w:rsidRPr="00FA7495" w:rsidRDefault="00153A1E" w:rsidP="00153A1E">
      <w:pPr>
        <w:pStyle w:val="ListParagraph"/>
        <w:numPr>
          <w:ilvl w:val="0"/>
          <w:numId w:val="9"/>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lang w:val="id-ID"/>
        </w:rPr>
        <w:lastRenderedPageBreak/>
        <w:t>mengasuransikan juru parkir sewaktu melaksanakan tugas</w:t>
      </w:r>
      <w:r w:rsidR="00FA7495">
        <w:rPr>
          <w:rFonts w:ascii="Bookman Old Style" w:hAnsi="Bookman Old Style"/>
          <w:sz w:val="24"/>
          <w:szCs w:val="24"/>
          <w:lang w:val="id-ID"/>
        </w:rPr>
        <w:t>; dan</w:t>
      </w:r>
    </w:p>
    <w:p w14:paraId="4D4F9B74" w14:textId="77777777" w:rsidR="00FA7495" w:rsidRPr="00C84CB8" w:rsidRDefault="00FA7495" w:rsidP="00153A1E">
      <w:pPr>
        <w:pStyle w:val="ListParagraph"/>
        <w:numPr>
          <w:ilvl w:val="0"/>
          <w:numId w:val="9"/>
        </w:numPr>
        <w:spacing w:line="276" w:lineRule="auto"/>
        <w:ind w:left="2552" w:hanging="284"/>
        <w:jc w:val="both"/>
        <w:rPr>
          <w:rFonts w:ascii="Bookman Old Style" w:hAnsi="Bookman Old Style"/>
          <w:color w:val="FF0000"/>
          <w:sz w:val="24"/>
          <w:szCs w:val="24"/>
        </w:rPr>
      </w:pPr>
      <w:r w:rsidRPr="00C84CB8">
        <w:rPr>
          <w:rFonts w:ascii="Bookman Old Style" w:hAnsi="Bookman Old Style"/>
          <w:color w:val="FF0000"/>
          <w:sz w:val="24"/>
          <w:szCs w:val="24"/>
          <w:lang w:val="id-ID"/>
        </w:rPr>
        <w:t>ketentuan sebag</w:t>
      </w:r>
      <w:r w:rsidR="0010191C">
        <w:rPr>
          <w:rFonts w:ascii="Bookman Old Style" w:hAnsi="Bookman Old Style"/>
          <w:color w:val="FF0000"/>
          <w:sz w:val="24"/>
          <w:szCs w:val="24"/>
          <w:lang w:val="id-ID"/>
        </w:rPr>
        <w:t xml:space="preserve">aimana dimaksud huruf e </w:t>
      </w:r>
      <w:r w:rsidRPr="00C84CB8">
        <w:rPr>
          <w:rFonts w:ascii="Bookman Old Style" w:hAnsi="Bookman Old Style"/>
          <w:color w:val="FF0000"/>
          <w:sz w:val="24"/>
          <w:szCs w:val="24"/>
          <w:lang w:val="id-ID"/>
        </w:rPr>
        <w:t>disesuaikan kemampuan keuangan daerah.</w:t>
      </w:r>
    </w:p>
    <w:p w14:paraId="020BA090" w14:textId="77777777" w:rsidR="00153A1E" w:rsidRPr="00145374" w:rsidRDefault="00153A1E" w:rsidP="00153A1E">
      <w:pPr>
        <w:pStyle w:val="ListParagraph"/>
        <w:spacing w:line="276" w:lineRule="auto"/>
        <w:ind w:left="2552"/>
        <w:jc w:val="both"/>
        <w:rPr>
          <w:rFonts w:ascii="Bookman Old Style" w:hAnsi="Bookman Old Style"/>
          <w:sz w:val="24"/>
          <w:szCs w:val="24"/>
        </w:rPr>
      </w:pPr>
    </w:p>
    <w:p w14:paraId="131B6B9D" w14:textId="77777777" w:rsidR="00C711ED" w:rsidRPr="00145374" w:rsidRDefault="00C711ED" w:rsidP="00C711ED">
      <w:pPr>
        <w:pStyle w:val="ListParagraph"/>
        <w:numPr>
          <w:ilvl w:val="0"/>
          <w:numId w:val="8"/>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 xml:space="preserve">Pengguna </w:t>
      </w:r>
      <w:r w:rsidR="00E1021D" w:rsidRPr="00145374">
        <w:rPr>
          <w:rFonts w:ascii="Bookman Old Style" w:hAnsi="Bookman Old Style"/>
          <w:sz w:val="24"/>
          <w:szCs w:val="24"/>
          <w:lang w:val="id-ID"/>
        </w:rPr>
        <w:t xml:space="preserve">Fasilitas </w:t>
      </w:r>
      <w:r w:rsidRPr="00145374">
        <w:rPr>
          <w:rFonts w:ascii="Bookman Old Style" w:hAnsi="Bookman Old Style"/>
          <w:sz w:val="24"/>
          <w:szCs w:val="24"/>
        </w:rPr>
        <w:t>Parkir</w:t>
      </w:r>
      <w:r w:rsidR="006C0ADE" w:rsidRPr="00145374">
        <w:rPr>
          <w:rFonts w:ascii="Bookman Old Style" w:hAnsi="Bookman Old Style"/>
          <w:sz w:val="24"/>
          <w:szCs w:val="24"/>
        </w:rPr>
        <w:t xml:space="preserve"> di dalam </w:t>
      </w:r>
      <w:r w:rsidR="006C0ADE" w:rsidRPr="00145374">
        <w:rPr>
          <w:rFonts w:ascii="Bookman Old Style" w:hAnsi="Bookman Old Style"/>
          <w:sz w:val="24"/>
          <w:szCs w:val="24"/>
          <w:lang w:val="id-ID"/>
        </w:rPr>
        <w:t>R</w:t>
      </w:r>
      <w:r w:rsidR="006C0ADE" w:rsidRPr="00145374">
        <w:rPr>
          <w:rFonts w:ascii="Bookman Old Style" w:hAnsi="Bookman Old Style"/>
          <w:sz w:val="24"/>
          <w:szCs w:val="24"/>
        </w:rPr>
        <w:t xml:space="preserve">uang </w:t>
      </w:r>
      <w:r w:rsidR="006C0ADE" w:rsidRPr="00145374">
        <w:rPr>
          <w:rFonts w:ascii="Bookman Old Style" w:hAnsi="Bookman Old Style"/>
          <w:sz w:val="24"/>
          <w:szCs w:val="24"/>
          <w:lang w:val="id-ID"/>
        </w:rPr>
        <w:t>M</w:t>
      </w:r>
      <w:r w:rsidR="006C0ADE" w:rsidRPr="00145374">
        <w:rPr>
          <w:rFonts w:ascii="Bookman Old Style" w:hAnsi="Bookman Old Style"/>
          <w:sz w:val="24"/>
          <w:szCs w:val="24"/>
        </w:rPr>
        <w:t xml:space="preserve">ilik </w:t>
      </w:r>
      <w:r w:rsidR="006C0ADE" w:rsidRPr="00145374">
        <w:rPr>
          <w:rFonts w:ascii="Bookman Old Style" w:hAnsi="Bookman Old Style"/>
          <w:sz w:val="24"/>
          <w:szCs w:val="24"/>
          <w:lang w:val="id-ID"/>
        </w:rPr>
        <w:t>J</w:t>
      </w:r>
      <w:r w:rsidRPr="00145374">
        <w:rPr>
          <w:rFonts w:ascii="Bookman Old Style" w:hAnsi="Bookman Old Style"/>
          <w:sz w:val="24"/>
          <w:szCs w:val="24"/>
        </w:rPr>
        <w:t xml:space="preserve">alan </w:t>
      </w:r>
      <w:r w:rsidR="005B2DAD" w:rsidRPr="00145374">
        <w:rPr>
          <w:rFonts w:ascii="Bookman Old Style" w:hAnsi="Bookman Old Style"/>
          <w:sz w:val="24"/>
          <w:szCs w:val="24"/>
          <w:lang w:val="id-ID"/>
        </w:rPr>
        <w:t xml:space="preserve">(on street Parking) </w:t>
      </w:r>
      <w:r w:rsidR="006C0ADE" w:rsidRPr="00145374">
        <w:rPr>
          <w:rFonts w:ascii="Bookman Old Style" w:hAnsi="Bookman Old Style"/>
          <w:sz w:val="24"/>
          <w:szCs w:val="24"/>
          <w:lang w:val="id-ID"/>
        </w:rPr>
        <w:t xml:space="preserve">atau </w:t>
      </w:r>
      <w:r w:rsidR="005B2DAD" w:rsidRPr="00145374">
        <w:rPr>
          <w:rFonts w:ascii="Bookman Old Style" w:hAnsi="Bookman Old Style"/>
          <w:sz w:val="24"/>
          <w:szCs w:val="24"/>
          <w:lang w:val="id-ID"/>
        </w:rPr>
        <w:t xml:space="preserve">Parkir </w:t>
      </w:r>
      <w:r w:rsidR="006C0ADE" w:rsidRPr="00145374">
        <w:rPr>
          <w:rFonts w:ascii="Bookman Old Style" w:hAnsi="Bookman Old Style"/>
          <w:sz w:val="24"/>
          <w:szCs w:val="24"/>
          <w:lang w:val="id-ID"/>
        </w:rPr>
        <w:t xml:space="preserve">Tepi Jalan Umum </w:t>
      </w:r>
      <w:r w:rsidRPr="00145374">
        <w:rPr>
          <w:rFonts w:ascii="Bookman Old Style" w:hAnsi="Bookman Old Style"/>
          <w:sz w:val="24"/>
          <w:szCs w:val="24"/>
        </w:rPr>
        <w:t>wajib:</w:t>
      </w:r>
    </w:p>
    <w:p w14:paraId="1DFC1B77" w14:textId="77777777" w:rsidR="00C711ED" w:rsidRPr="00145374" w:rsidRDefault="00C711ED" w:rsidP="00C711ED">
      <w:pPr>
        <w:pStyle w:val="ListParagraph"/>
        <w:numPr>
          <w:ilvl w:val="0"/>
          <w:numId w:val="10"/>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menyimpan tanda bukti Parkir atas pemakaian satuan ruang parkir;</w:t>
      </w:r>
    </w:p>
    <w:p w14:paraId="6BB65BE6" w14:textId="77777777" w:rsidR="00C711ED" w:rsidRPr="00145374" w:rsidRDefault="00C711ED" w:rsidP="00C711ED">
      <w:pPr>
        <w:pStyle w:val="ListParagraph"/>
        <w:numPr>
          <w:ilvl w:val="0"/>
          <w:numId w:val="10"/>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mematuhi rambu parkir, satuan ruang parkir, tanda isyarat Parkir dan ketentuan Parkir lain;</w:t>
      </w:r>
    </w:p>
    <w:p w14:paraId="4DF0852F" w14:textId="77777777" w:rsidR="00C711ED" w:rsidRPr="00145374" w:rsidRDefault="00C711ED" w:rsidP="00C711ED">
      <w:pPr>
        <w:pStyle w:val="ListParagraph"/>
        <w:numPr>
          <w:ilvl w:val="0"/>
          <w:numId w:val="10"/>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memastikan kendaraan terkunci dengan baik;</w:t>
      </w:r>
    </w:p>
    <w:p w14:paraId="1F323504" w14:textId="77777777" w:rsidR="00C711ED" w:rsidRPr="00145374" w:rsidRDefault="00C711ED" w:rsidP="00C711ED">
      <w:pPr>
        <w:pStyle w:val="ListParagraph"/>
        <w:numPr>
          <w:ilvl w:val="0"/>
          <w:numId w:val="10"/>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tidak meninggalkan barang berharga dan tanda bukti Parkir di dalam kendaraannya;</w:t>
      </w:r>
    </w:p>
    <w:p w14:paraId="6428A53B" w14:textId="77777777" w:rsidR="00C711ED" w:rsidRPr="00145374" w:rsidRDefault="00C711ED" w:rsidP="00C711ED">
      <w:pPr>
        <w:pStyle w:val="ListParagraph"/>
        <w:numPr>
          <w:ilvl w:val="0"/>
          <w:numId w:val="10"/>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mematuhi ketentuan tentang tata cara Parkir d</w:t>
      </w:r>
      <w:r w:rsidR="00FA7495">
        <w:rPr>
          <w:rFonts w:ascii="Bookman Old Style" w:hAnsi="Bookman Old Style"/>
          <w:sz w:val="24"/>
          <w:szCs w:val="24"/>
        </w:rPr>
        <w:t>an tata cara berlalu lintas;</w:t>
      </w:r>
      <w:r w:rsidR="00FA7495">
        <w:rPr>
          <w:rFonts w:ascii="Bookman Old Style" w:hAnsi="Bookman Old Style"/>
          <w:sz w:val="24"/>
          <w:szCs w:val="24"/>
          <w:lang w:val="id-ID"/>
        </w:rPr>
        <w:t xml:space="preserve"> dan</w:t>
      </w:r>
    </w:p>
    <w:p w14:paraId="0657ACEB" w14:textId="77777777" w:rsidR="00FA7495" w:rsidRPr="00FA7495" w:rsidRDefault="00C711ED" w:rsidP="00FA7495">
      <w:pPr>
        <w:pStyle w:val="ListParagraph"/>
        <w:numPr>
          <w:ilvl w:val="0"/>
          <w:numId w:val="10"/>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mematuhi tata tertib yang dikelu</w:t>
      </w:r>
      <w:r w:rsidR="00FA7495">
        <w:rPr>
          <w:rFonts w:ascii="Bookman Old Style" w:hAnsi="Bookman Old Style"/>
          <w:sz w:val="24"/>
          <w:szCs w:val="24"/>
        </w:rPr>
        <w:t>arkan oleh penyelenggara parker</w:t>
      </w:r>
      <w:r w:rsidR="00FA7495">
        <w:rPr>
          <w:rFonts w:ascii="Bookman Old Style" w:hAnsi="Bookman Old Style"/>
          <w:sz w:val="24"/>
          <w:szCs w:val="24"/>
          <w:lang w:val="id-ID"/>
        </w:rPr>
        <w:t>;</w:t>
      </w:r>
    </w:p>
    <w:p w14:paraId="6C9156BC" w14:textId="77777777" w:rsidR="00C711ED" w:rsidRPr="00145374" w:rsidRDefault="006C0ADE" w:rsidP="006C0ADE">
      <w:pPr>
        <w:spacing w:line="276" w:lineRule="auto"/>
        <w:jc w:val="both"/>
        <w:rPr>
          <w:rFonts w:ascii="Bookman Old Style" w:hAnsi="Bookman Old Style"/>
          <w:sz w:val="24"/>
          <w:szCs w:val="24"/>
          <w:lang w:val="id-ID"/>
        </w:rPr>
      </w:pPr>
      <w:r w:rsidRPr="00145374">
        <w:rPr>
          <w:rFonts w:ascii="Bookman Old Style" w:hAnsi="Bookman Old Style"/>
          <w:sz w:val="24"/>
          <w:szCs w:val="24"/>
          <w:lang w:val="id-ID"/>
        </w:rPr>
        <w:t xml:space="preserve"> </w:t>
      </w:r>
    </w:p>
    <w:p w14:paraId="1EB96050" w14:textId="77777777" w:rsidR="00C711ED" w:rsidRPr="00145374" w:rsidRDefault="00C711ED" w:rsidP="002A38C9">
      <w:pPr>
        <w:spacing w:line="276" w:lineRule="auto"/>
        <w:jc w:val="center"/>
        <w:rPr>
          <w:rFonts w:ascii="Bookman Old Style" w:hAnsi="Bookman Old Style"/>
          <w:sz w:val="24"/>
          <w:szCs w:val="24"/>
          <w:lang w:val="id-ID"/>
        </w:rPr>
      </w:pPr>
      <w:r w:rsidRPr="00145374">
        <w:rPr>
          <w:rFonts w:ascii="Bookman Old Style" w:hAnsi="Bookman Old Style"/>
          <w:sz w:val="24"/>
          <w:szCs w:val="24"/>
        </w:rPr>
        <w:t xml:space="preserve">Pasal </w:t>
      </w:r>
      <w:r w:rsidRPr="00145374">
        <w:rPr>
          <w:rFonts w:ascii="Bookman Old Style" w:hAnsi="Bookman Old Style"/>
          <w:sz w:val="24"/>
          <w:szCs w:val="24"/>
          <w:lang w:val="id-ID"/>
        </w:rPr>
        <w:t>1</w:t>
      </w:r>
      <w:r w:rsidR="002A38C9" w:rsidRPr="00145374">
        <w:rPr>
          <w:rFonts w:ascii="Bookman Old Style" w:hAnsi="Bookman Old Style"/>
          <w:sz w:val="24"/>
          <w:szCs w:val="24"/>
          <w:lang w:val="id-ID"/>
        </w:rPr>
        <w:t>2</w:t>
      </w:r>
    </w:p>
    <w:p w14:paraId="48B093D6" w14:textId="77777777" w:rsidR="00C711ED" w:rsidRPr="00145374" w:rsidRDefault="00156554" w:rsidP="00C711ED">
      <w:pPr>
        <w:pStyle w:val="ListParagraph"/>
        <w:numPr>
          <w:ilvl w:val="0"/>
          <w:numId w:val="11"/>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lang w:val="id-ID"/>
        </w:rPr>
        <w:t>Penetapan F</w:t>
      </w:r>
      <w:r w:rsidR="00C711ED" w:rsidRPr="00145374">
        <w:rPr>
          <w:rFonts w:ascii="Bookman Old Style" w:hAnsi="Bookman Old Style"/>
          <w:sz w:val="24"/>
          <w:szCs w:val="24"/>
        </w:rPr>
        <w:t xml:space="preserve">asilitas Parkir di dalam </w:t>
      </w:r>
      <w:r w:rsidR="00C711ED" w:rsidRPr="00145374">
        <w:rPr>
          <w:rFonts w:ascii="Bookman Old Style" w:hAnsi="Bookman Old Style"/>
          <w:sz w:val="24"/>
          <w:szCs w:val="24"/>
          <w:lang w:val="id-ID"/>
        </w:rPr>
        <w:t>R</w:t>
      </w:r>
      <w:r w:rsidR="00C711ED" w:rsidRPr="00145374">
        <w:rPr>
          <w:rFonts w:ascii="Bookman Old Style" w:hAnsi="Bookman Old Style"/>
          <w:sz w:val="24"/>
          <w:szCs w:val="24"/>
        </w:rPr>
        <w:t xml:space="preserve">uang </w:t>
      </w:r>
      <w:r w:rsidR="00C711ED" w:rsidRPr="00145374">
        <w:rPr>
          <w:rFonts w:ascii="Bookman Old Style" w:hAnsi="Bookman Old Style"/>
          <w:sz w:val="24"/>
          <w:szCs w:val="24"/>
          <w:lang w:val="id-ID"/>
        </w:rPr>
        <w:t>M</w:t>
      </w:r>
      <w:r w:rsidR="00C711ED" w:rsidRPr="00145374">
        <w:rPr>
          <w:rFonts w:ascii="Bookman Old Style" w:hAnsi="Bookman Old Style"/>
          <w:sz w:val="24"/>
          <w:szCs w:val="24"/>
        </w:rPr>
        <w:t xml:space="preserve">ilik </w:t>
      </w:r>
      <w:r w:rsidR="00C711ED" w:rsidRPr="00145374">
        <w:rPr>
          <w:rFonts w:ascii="Bookman Old Style" w:hAnsi="Bookman Old Style"/>
          <w:sz w:val="24"/>
          <w:szCs w:val="24"/>
          <w:lang w:val="id-ID"/>
        </w:rPr>
        <w:t>J</w:t>
      </w:r>
      <w:r w:rsidR="00C711ED" w:rsidRPr="00145374">
        <w:rPr>
          <w:rFonts w:ascii="Bookman Old Style" w:hAnsi="Bookman Old Style"/>
          <w:sz w:val="24"/>
          <w:szCs w:val="24"/>
        </w:rPr>
        <w:t xml:space="preserve">alan </w:t>
      </w:r>
      <w:r w:rsidR="00C606D6" w:rsidRPr="00145374">
        <w:rPr>
          <w:rFonts w:ascii="Bookman Old Style" w:hAnsi="Bookman Old Style"/>
          <w:sz w:val="24"/>
          <w:szCs w:val="24"/>
          <w:lang w:val="id-ID"/>
        </w:rPr>
        <w:t xml:space="preserve">(on street parking) </w:t>
      </w:r>
      <w:r w:rsidRPr="00145374">
        <w:rPr>
          <w:rFonts w:ascii="Bookman Old Style" w:hAnsi="Bookman Old Style"/>
          <w:sz w:val="24"/>
          <w:szCs w:val="24"/>
          <w:lang w:val="id-ID"/>
        </w:rPr>
        <w:t xml:space="preserve">atau </w:t>
      </w:r>
      <w:r w:rsidR="00C606D6" w:rsidRPr="00145374">
        <w:rPr>
          <w:rFonts w:ascii="Bookman Old Style" w:hAnsi="Bookman Old Style"/>
          <w:sz w:val="24"/>
          <w:szCs w:val="24"/>
          <w:lang w:val="id-ID"/>
        </w:rPr>
        <w:t xml:space="preserve">Parkir </w:t>
      </w:r>
      <w:r w:rsidRPr="00145374">
        <w:rPr>
          <w:rFonts w:ascii="Bookman Old Style" w:hAnsi="Bookman Old Style"/>
          <w:sz w:val="24"/>
          <w:szCs w:val="24"/>
          <w:lang w:val="id-ID"/>
        </w:rPr>
        <w:t xml:space="preserve">Tepi Jalan Umum </w:t>
      </w:r>
      <w:r w:rsidR="00C711ED" w:rsidRPr="00145374">
        <w:rPr>
          <w:rFonts w:ascii="Bookman Old Style" w:hAnsi="Bookman Old Style"/>
          <w:sz w:val="24"/>
          <w:szCs w:val="24"/>
        </w:rPr>
        <w:t>dievaluasi paling lama 1 (satu) tahun.</w:t>
      </w:r>
    </w:p>
    <w:p w14:paraId="39244A1D" w14:textId="77777777" w:rsidR="00C711ED" w:rsidRPr="00145374" w:rsidRDefault="00C711ED" w:rsidP="00C711ED">
      <w:pPr>
        <w:pStyle w:val="ListParagraph"/>
        <w:numPr>
          <w:ilvl w:val="0"/>
          <w:numId w:val="11"/>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Evaluasi sebagaimana dimaksud pada ayat (1) dilakukan oleh Perangkat Daerah</w:t>
      </w:r>
      <w:r w:rsidRPr="00145374">
        <w:rPr>
          <w:rFonts w:ascii="Bookman Old Style" w:hAnsi="Bookman Old Style"/>
          <w:sz w:val="24"/>
          <w:szCs w:val="24"/>
          <w:lang w:val="id-ID"/>
        </w:rPr>
        <w:t xml:space="preserve"> yang menyelenggarakan urusan perhubungan</w:t>
      </w:r>
      <w:r w:rsidRPr="00145374">
        <w:rPr>
          <w:rFonts w:ascii="Bookman Old Style" w:hAnsi="Bookman Old Style"/>
          <w:sz w:val="24"/>
          <w:szCs w:val="24"/>
        </w:rPr>
        <w:t>.</w:t>
      </w:r>
    </w:p>
    <w:p w14:paraId="403C1E6A" w14:textId="77777777" w:rsidR="00C711ED" w:rsidRPr="00145374" w:rsidRDefault="00C711ED" w:rsidP="00C711ED">
      <w:pPr>
        <w:pStyle w:val="ListParagraph"/>
        <w:numPr>
          <w:ilvl w:val="0"/>
          <w:numId w:val="11"/>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 xml:space="preserve">Bupati </w:t>
      </w:r>
      <w:r w:rsidR="00C606D6" w:rsidRPr="00145374">
        <w:rPr>
          <w:rFonts w:ascii="Bookman Old Style" w:hAnsi="Bookman Old Style"/>
          <w:sz w:val="24"/>
          <w:szCs w:val="24"/>
          <w:lang w:val="id-ID"/>
        </w:rPr>
        <w:t>atau pejabat yang ditunjuk</w:t>
      </w:r>
      <w:r w:rsidR="002A38C9" w:rsidRPr="00145374">
        <w:rPr>
          <w:rFonts w:ascii="Bookman Old Style" w:hAnsi="Bookman Old Style"/>
          <w:sz w:val="24"/>
          <w:szCs w:val="24"/>
          <w:lang w:val="id-ID"/>
        </w:rPr>
        <w:t xml:space="preserve"> </w:t>
      </w:r>
      <w:r w:rsidR="00B244B4" w:rsidRPr="00145374">
        <w:rPr>
          <w:rFonts w:ascii="Bookman Old Style" w:hAnsi="Bookman Old Style"/>
          <w:sz w:val="24"/>
          <w:szCs w:val="24"/>
          <w:lang w:val="id-ID"/>
        </w:rPr>
        <w:t xml:space="preserve">dapat </w:t>
      </w:r>
      <w:r w:rsidRPr="00145374">
        <w:rPr>
          <w:rFonts w:ascii="Bookman Old Style" w:hAnsi="Bookman Old Style"/>
          <w:sz w:val="24"/>
          <w:szCs w:val="24"/>
        </w:rPr>
        <w:t xml:space="preserve">mencabut penetapan fasilitas Parkir di dalam </w:t>
      </w:r>
      <w:r w:rsidRPr="00145374">
        <w:rPr>
          <w:rFonts w:ascii="Bookman Old Style" w:hAnsi="Bookman Old Style"/>
          <w:sz w:val="24"/>
          <w:szCs w:val="24"/>
          <w:lang w:val="id-ID"/>
        </w:rPr>
        <w:t>R</w:t>
      </w:r>
      <w:r w:rsidRPr="00145374">
        <w:rPr>
          <w:rFonts w:ascii="Bookman Old Style" w:hAnsi="Bookman Old Style"/>
          <w:sz w:val="24"/>
          <w:szCs w:val="24"/>
        </w:rPr>
        <w:t xml:space="preserve">uang </w:t>
      </w:r>
      <w:r w:rsidRPr="00145374">
        <w:rPr>
          <w:rFonts w:ascii="Bookman Old Style" w:hAnsi="Bookman Old Style"/>
          <w:sz w:val="24"/>
          <w:szCs w:val="24"/>
          <w:lang w:val="id-ID"/>
        </w:rPr>
        <w:t>M</w:t>
      </w:r>
      <w:r w:rsidRPr="00145374">
        <w:rPr>
          <w:rFonts w:ascii="Bookman Old Style" w:hAnsi="Bookman Old Style"/>
          <w:sz w:val="24"/>
          <w:szCs w:val="24"/>
        </w:rPr>
        <w:t xml:space="preserve">ilik </w:t>
      </w:r>
      <w:r w:rsidRPr="00145374">
        <w:rPr>
          <w:rFonts w:ascii="Bookman Old Style" w:hAnsi="Bookman Old Style"/>
          <w:sz w:val="24"/>
          <w:szCs w:val="24"/>
          <w:lang w:val="id-ID"/>
        </w:rPr>
        <w:t>J</w:t>
      </w:r>
      <w:r w:rsidRPr="00145374">
        <w:rPr>
          <w:rFonts w:ascii="Bookman Old Style" w:hAnsi="Bookman Old Style"/>
          <w:sz w:val="24"/>
          <w:szCs w:val="24"/>
        </w:rPr>
        <w:t>alan apabila hasil evaluasi sebagaimana dimaksud pada ayat (1), mengganggu keselamatan, ketertiban dan kelancaran lalu lintas.</w:t>
      </w:r>
    </w:p>
    <w:p w14:paraId="5D67A737" w14:textId="77777777" w:rsidR="00C711ED" w:rsidRPr="00145374" w:rsidRDefault="00C711ED" w:rsidP="00C711ED">
      <w:pPr>
        <w:spacing w:line="276" w:lineRule="auto"/>
        <w:jc w:val="center"/>
        <w:rPr>
          <w:rFonts w:ascii="Bookman Old Style" w:hAnsi="Bookman Old Style"/>
          <w:sz w:val="24"/>
          <w:szCs w:val="24"/>
          <w:lang w:val="id-ID"/>
        </w:rPr>
      </w:pPr>
    </w:p>
    <w:p w14:paraId="6C86D998" w14:textId="77777777" w:rsidR="00C711ED" w:rsidRPr="00145374" w:rsidRDefault="00C711ED" w:rsidP="00C711ED">
      <w:pPr>
        <w:spacing w:line="276" w:lineRule="auto"/>
        <w:jc w:val="center"/>
        <w:rPr>
          <w:rFonts w:ascii="Bookman Old Style" w:hAnsi="Bookman Old Style"/>
          <w:sz w:val="24"/>
          <w:szCs w:val="24"/>
          <w:lang w:val="id-ID"/>
        </w:rPr>
      </w:pPr>
      <w:r w:rsidRPr="00145374">
        <w:rPr>
          <w:rFonts w:ascii="Bookman Old Style" w:hAnsi="Bookman Old Style"/>
          <w:sz w:val="24"/>
          <w:szCs w:val="24"/>
        </w:rPr>
        <w:t>Pasal 1</w:t>
      </w:r>
      <w:r w:rsidR="002A38C9" w:rsidRPr="00145374">
        <w:rPr>
          <w:rFonts w:ascii="Bookman Old Style" w:hAnsi="Bookman Old Style"/>
          <w:sz w:val="24"/>
          <w:szCs w:val="24"/>
          <w:lang w:val="id-ID"/>
        </w:rPr>
        <w:t>3</w:t>
      </w:r>
    </w:p>
    <w:p w14:paraId="0C569CA6" w14:textId="77777777" w:rsidR="00C711ED" w:rsidRPr="00145374" w:rsidRDefault="00C711ED" w:rsidP="00C711ED">
      <w:pPr>
        <w:pStyle w:val="ListParagraph"/>
        <w:numPr>
          <w:ilvl w:val="0"/>
          <w:numId w:val="12"/>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 xml:space="preserve">Setiap </w:t>
      </w:r>
      <w:r w:rsidRPr="00145374">
        <w:rPr>
          <w:rFonts w:ascii="Bookman Old Style" w:hAnsi="Bookman Old Style"/>
          <w:sz w:val="24"/>
          <w:szCs w:val="24"/>
          <w:lang w:val="id-ID"/>
        </w:rPr>
        <w:t>O</w:t>
      </w:r>
      <w:r w:rsidRPr="00145374">
        <w:rPr>
          <w:rFonts w:ascii="Bookman Old Style" w:hAnsi="Bookman Old Style"/>
          <w:sz w:val="24"/>
          <w:szCs w:val="24"/>
        </w:rPr>
        <w:t xml:space="preserve">rang atau </w:t>
      </w:r>
      <w:r w:rsidRPr="00145374">
        <w:rPr>
          <w:rFonts w:ascii="Bookman Old Style" w:hAnsi="Bookman Old Style"/>
          <w:sz w:val="24"/>
          <w:szCs w:val="24"/>
          <w:lang w:val="id-ID"/>
        </w:rPr>
        <w:t>B</w:t>
      </w:r>
      <w:r w:rsidRPr="00145374">
        <w:rPr>
          <w:rFonts w:ascii="Bookman Old Style" w:hAnsi="Bookman Old Style"/>
          <w:sz w:val="24"/>
          <w:szCs w:val="24"/>
        </w:rPr>
        <w:t xml:space="preserve">adan yang akan menggunakan </w:t>
      </w:r>
      <w:r w:rsidRPr="00145374">
        <w:rPr>
          <w:rFonts w:ascii="Bookman Old Style" w:hAnsi="Bookman Old Style"/>
          <w:sz w:val="24"/>
          <w:szCs w:val="24"/>
          <w:lang w:val="id-ID"/>
        </w:rPr>
        <w:t>R</w:t>
      </w:r>
      <w:r w:rsidRPr="00145374">
        <w:rPr>
          <w:rFonts w:ascii="Bookman Old Style" w:hAnsi="Bookman Old Style"/>
          <w:sz w:val="24"/>
          <w:szCs w:val="24"/>
        </w:rPr>
        <w:t xml:space="preserve">uang </w:t>
      </w:r>
      <w:r w:rsidRPr="00145374">
        <w:rPr>
          <w:rFonts w:ascii="Bookman Old Style" w:hAnsi="Bookman Old Style"/>
          <w:sz w:val="24"/>
          <w:szCs w:val="24"/>
          <w:lang w:val="id-ID"/>
        </w:rPr>
        <w:t>M</w:t>
      </w:r>
      <w:r w:rsidRPr="00145374">
        <w:rPr>
          <w:rFonts w:ascii="Bookman Old Style" w:hAnsi="Bookman Old Style"/>
          <w:sz w:val="24"/>
          <w:szCs w:val="24"/>
        </w:rPr>
        <w:t xml:space="preserve">ilik </w:t>
      </w:r>
      <w:r w:rsidRPr="00145374">
        <w:rPr>
          <w:rFonts w:ascii="Bookman Old Style" w:hAnsi="Bookman Old Style"/>
          <w:sz w:val="24"/>
          <w:szCs w:val="24"/>
          <w:lang w:val="id-ID"/>
        </w:rPr>
        <w:t>J</w:t>
      </w:r>
      <w:r w:rsidRPr="00145374">
        <w:rPr>
          <w:rFonts w:ascii="Bookman Old Style" w:hAnsi="Bookman Old Style"/>
          <w:sz w:val="24"/>
          <w:szCs w:val="24"/>
        </w:rPr>
        <w:t>alan sebagai tempat Parkir untuk kegiatan tertentu yang bersifat insidentil, wajib mendapatkan izin dari Bupati</w:t>
      </w:r>
      <w:r w:rsidRPr="00145374">
        <w:rPr>
          <w:rFonts w:ascii="Bookman Old Style" w:hAnsi="Bookman Old Style"/>
          <w:sz w:val="24"/>
          <w:szCs w:val="24"/>
          <w:lang w:val="id-ID"/>
        </w:rPr>
        <w:t xml:space="preserve"> atau pejabat yang ditunjuk</w:t>
      </w:r>
      <w:r w:rsidRPr="00145374">
        <w:rPr>
          <w:rFonts w:ascii="Bookman Old Style" w:hAnsi="Bookman Old Style"/>
          <w:sz w:val="24"/>
          <w:szCs w:val="24"/>
        </w:rPr>
        <w:t>.</w:t>
      </w:r>
    </w:p>
    <w:p w14:paraId="71C44CAA" w14:textId="77777777" w:rsidR="00C711ED" w:rsidRPr="00145374" w:rsidRDefault="00C711ED" w:rsidP="00C711ED">
      <w:pPr>
        <w:pStyle w:val="ListParagraph"/>
        <w:numPr>
          <w:ilvl w:val="0"/>
          <w:numId w:val="12"/>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Pemberian izin sebagaimana dimaksud pada ayat (1) didelegasikan kepada Kepala Perangkat Daerah yang membidangi perizinan atas rekomendasi Kepala Perangkat Daerah</w:t>
      </w:r>
      <w:r w:rsidRPr="00145374">
        <w:rPr>
          <w:rFonts w:ascii="Bookman Old Style" w:hAnsi="Bookman Old Style"/>
          <w:sz w:val="24"/>
          <w:szCs w:val="24"/>
          <w:lang w:val="id-ID"/>
        </w:rPr>
        <w:t xml:space="preserve"> yang menyelenggarakan urusan perhubungan</w:t>
      </w:r>
      <w:r w:rsidRPr="00145374">
        <w:rPr>
          <w:rFonts w:ascii="Bookman Old Style" w:hAnsi="Bookman Old Style"/>
          <w:sz w:val="24"/>
          <w:szCs w:val="24"/>
        </w:rPr>
        <w:t>.</w:t>
      </w:r>
    </w:p>
    <w:p w14:paraId="12BE1716" w14:textId="77777777" w:rsidR="00C711ED" w:rsidRPr="00C84CB8" w:rsidRDefault="00C711ED" w:rsidP="00B244B4">
      <w:pPr>
        <w:pStyle w:val="ListParagraph"/>
        <w:numPr>
          <w:ilvl w:val="0"/>
          <w:numId w:val="12"/>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 xml:space="preserve">Penyelenggara kegiatan yang menggunakan </w:t>
      </w:r>
      <w:r w:rsidRPr="00145374">
        <w:rPr>
          <w:rFonts w:ascii="Bookman Old Style" w:hAnsi="Bookman Old Style"/>
          <w:sz w:val="24"/>
          <w:szCs w:val="24"/>
          <w:lang w:val="id-ID"/>
        </w:rPr>
        <w:t>R</w:t>
      </w:r>
      <w:r w:rsidRPr="00145374">
        <w:rPr>
          <w:rFonts w:ascii="Bookman Old Style" w:hAnsi="Bookman Old Style"/>
          <w:sz w:val="24"/>
          <w:szCs w:val="24"/>
        </w:rPr>
        <w:t xml:space="preserve">uang </w:t>
      </w:r>
      <w:r w:rsidRPr="00145374">
        <w:rPr>
          <w:rFonts w:ascii="Bookman Old Style" w:hAnsi="Bookman Old Style"/>
          <w:sz w:val="24"/>
          <w:szCs w:val="24"/>
          <w:lang w:val="id-ID"/>
        </w:rPr>
        <w:t>M</w:t>
      </w:r>
      <w:r w:rsidRPr="00145374">
        <w:rPr>
          <w:rFonts w:ascii="Bookman Old Style" w:hAnsi="Bookman Old Style"/>
          <w:sz w:val="24"/>
          <w:szCs w:val="24"/>
        </w:rPr>
        <w:t xml:space="preserve">ilik </w:t>
      </w:r>
      <w:r w:rsidRPr="00145374">
        <w:rPr>
          <w:rFonts w:ascii="Bookman Old Style" w:hAnsi="Bookman Old Style"/>
          <w:sz w:val="24"/>
          <w:szCs w:val="24"/>
          <w:lang w:val="id-ID"/>
        </w:rPr>
        <w:t>J</w:t>
      </w:r>
      <w:r w:rsidRPr="00145374">
        <w:rPr>
          <w:rFonts w:ascii="Bookman Old Style" w:hAnsi="Bookman Old Style"/>
          <w:sz w:val="24"/>
          <w:szCs w:val="24"/>
        </w:rPr>
        <w:t>alan sebagai tempat Parkir untuk kegiatan tertentu sebagaimana dimaksud pada ayat (1), harus menempatkan petugas sesuai kebutuhan.</w:t>
      </w:r>
    </w:p>
    <w:p w14:paraId="21886E40" w14:textId="77777777" w:rsidR="000D0E4E" w:rsidRPr="00621326" w:rsidRDefault="000D0E4E" w:rsidP="00621326">
      <w:pPr>
        <w:spacing w:line="276" w:lineRule="auto"/>
        <w:rPr>
          <w:rFonts w:ascii="Bookman Old Style" w:hAnsi="Bookman Old Style"/>
          <w:sz w:val="24"/>
          <w:szCs w:val="24"/>
          <w:lang w:val="id-ID"/>
        </w:rPr>
      </w:pPr>
    </w:p>
    <w:p w14:paraId="09FA5D21" w14:textId="77777777" w:rsidR="00C711ED" w:rsidRPr="00145374" w:rsidRDefault="00C711ED" w:rsidP="00C711ED">
      <w:pPr>
        <w:spacing w:line="276" w:lineRule="auto"/>
        <w:jc w:val="center"/>
        <w:rPr>
          <w:rFonts w:ascii="Bookman Old Style" w:hAnsi="Bookman Old Style"/>
          <w:sz w:val="24"/>
          <w:szCs w:val="24"/>
          <w:lang w:val="id-ID"/>
        </w:rPr>
      </w:pPr>
      <w:r w:rsidRPr="00145374">
        <w:rPr>
          <w:rFonts w:ascii="Bookman Old Style" w:hAnsi="Bookman Old Style"/>
          <w:sz w:val="24"/>
          <w:szCs w:val="24"/>
        </w:rPr>
        <w:t>Pasal 1</w:t>
      </w:r>
      <w:r w:rsidR="002A38C9" w:rsidRPr="00145374">
        <w:rPr>
          <w:rFonts w:ascii="Bookman Old Style" w:hAnsi="Bookman Old Style"/>
          <w:sz w:val="24"/>
          <w:szCs w:val="24"/>
          <w:lang w:val="id-ID"/>
        </w:rPr>
        <w:t>4</w:t>
      </w:r>
    </w:p>
    <w:p w14:paraId="64D3603A" w14:textId="77777777" w:rsidR="00C711ED" w:rsidRPr="00145374" w:rsidRDefault="00C711ED" w:rsidP="00C711ED">
      <w:pPr>
        <w:spacing w:line="276" w:lineRule="auto"/>
        <w:ind w:left="1843"/>
        <w:jc w:val="both"/>
        <w:rPr>
          <w:rFonts w:ascii="Bookman Old Style" w:hAnsi="Bookman Old Style"/>
          <w:sz w:val="24"/>
          <w:szCs w:val="24"/>
          <w:lang w:val="id-ID"/>
        </w:rPr>
      </w:pPr>
      <w:r w:rsidRPr="00145374">
        <w:rPr>
          <w:rFonts w:ascii="Bookman Old Style" w:hAnsi="Bookman Old Style"/>
          <w:sz w:val="24"/>
          <w:szCs w:val="24"/>
        </w:rPr>
        <w:lastRenderedPageBreak/>
        <w:t xml:space="preserve">Ketentuan lebih lanjut mengenai penyelenggaraan </w:t>
      </w:r>
      <w:r w:rsidR="00424F07" w:rsidRPr="00145374">
        <w:rPr>
          <w:rFonts w:ascii="Bookman Old Style" w:hAnsi="Bookman Old Style"/>
          <w:sz w:val="24"/>
          <w:szCs w:val="24"/>
          <w:lang w:val="id-ID"/>
        </w:rPr>
        <w:t>Fasil</w:t>
      </w:r>
      <w:r w:rsidR="00B244B4" w:rsidRPr="00145374">
        <w:rPr>
          <w:rFonts w:ascii="Bookman Old Style" w:hAnsi="Bookman Old Style"/>
          <w:sz w:val="24"/>
          <w:szCs w:val="24"/>
          <w:lang w:val="id-ID"/>
        </w:rPr>
        <w:t xml:space="preserve">itas </w:t>
      </w:r>
      <w:r w:rsidRPr="00145374">
        <w:rPr>
          <w:rFonts w:ascii="Bookman Old Style" w:hAnsi="Bookman Old Style"/>
          <w:sz w:val="24"/>
          <w:szCs w:val="24"/>
        </w:rPr>
        <w:t xml:space="preserve">Parkir di dalam </w:t>
      </w:r>
      <w:r w:rsidRPr="00145374">
        <w:rPr>
          <w:rFonts w:ascii="Bookman Old Style" w:hAnsi="Bookman Old Style"/>
          <w:sz w:val="24"/>
          <w:szCs w:val="24"/>
          <w:lang w:val="id-ID"/>
        </w:rPr>
        <w:t>R</w:t>
      </w:r>
      <w:r w:rsidRPr="00145374">
        <w:rPr>
          <w:rFonts w:ascii="Bookman Old Style" w:hAnsi="Bookman Old Style"/>
          <w:sz w:val="24"/>
          <w:szCs w:val="24"/>
        </w:rPr>
        <w:t xml:space="preserve">uang </w:t>
      </w:r>
      <w:r w:rsidRPr="00145374">
        <w:rPr>
          <w:rFonts w:ascii="Bookman Old Style" w:hAnsi="Bookman Old Style"/>
          <w:sz w:val="24"/>
          <w:szCs w:val="24"/>
          <w:lang w:val="id-ID"/>
        </w:rPr>
        <w:t>M</w:t>
      </w:r>
      <w:r w:rsidRPr="00145374">
        <w:rPr>
          <w:rFonts w:ascii="Bookman Old Style" w:hAnsi="Bookman Old Style"/>
          <w:sz w:val="24"/>
          <w:szCs w:val="24"/>
        </w:rPr>
        <w:t xml:space="preserve">ilik </w:t>
      </w:r>
      <w:r w:rsidRPr="00145374">
        <w:rPr>
          <w:rFonts w:ascii="Bookman Old Style" w:hAnsi="Bookman Old Style"/>
          <w:sz w:val="24"/>
          <w:szCs w:val="24"/>
          <w:lang w:val="id-ID"/>
        </w:rPr>
        <w:t>J</w:t>
      </w:r>
      <w:r w:rsidRPr="00145374">
        <w:rPr>
          <w:rFonts w:ascii="Bookman Old Style" w:hAnsi="Bookman Old Style"/>
          <w:sz w:val="24"/>
          <w:szCs w:val="24"/>
        </w:rPr>
        <w:t xml:space="preserve">alan </w:t>
      </w:r>
      <w:r w:rsidR="00355130" w:rsidRPr="00145374">
        <w:rPr>
          <w:rFonts w:ascii="Bookman Old Style" w:hAnsi="Bookman Old Style"/>
          <w:sz w:val="24"/>
          <w:szCs w:val="24"/>
          <w:lang w:val="id-ID"/>
        </w:rPr>
        <w:t xml:space="preserve">(on street parking) </w:t>
      </w:r>
      <w:r w:rsidR="00B244B4" w:rsidRPr="00145374">
        <w:rPr>
          <w:rFonts w:ascii="Bookman Old Style" w:hAnsi="Bookman Old Style"/>
          <w:sz w:val="24"/>
          <w:szCs w:val="24"/>
          <w:lang w:val="id-ID"/>
        </w:rPr>
        <w:t xml:space="preserve">atau </w:t>
      </w:r>
      <w:r w:rsidR="003511DE" w:rsidRPr="00145374">
        <w:rPr>
          <w:rFonts w:ascii="Bookman Old Style" w:hAnsi="Bookman Old Style"/>
          <w:sz w:val="24"/>
          <w:szCs w:val="24"/>
          <w:lang w:val="id-ID"/>
        </w:rPr>
        <w:t xml:space="preserve">Parkir </w:t>
      </w:r>
      <w:r w:rsidR="00B244B4" w:rsidRPr="00145374">
        <w:rPr>
          <w:rFonts w:ascii="Bookman Old Style" w:hAnsi="Bookman Old Style"/>
          <w:sz w:val="24"/>
          <w:szCs w:val="24"/>
          <w:lang w:val="id-ID"/>
        </w:rPr>
        <w:t xml:space="preserve">Tepi Jalan Umum </w:t>
      </w:r>
      <w:r w:rsidRPr="00145374">
        <w:rPr>
          <w:rFonts w:ascii="Bookman Old Style" w:hAnsi="Bookman Old Style"/>
          <w:sz w:val="24"/>
          <w:szCs w:val="24"/>
        </w:rPr>
        <w:t>diatur dalam Peraturan Bupati.</w:t>
      </w:r>
    </w:p>
    <w:p w14:paraId="1C1F757A" w14:textId="77777777" w:rsidR="00B244B4" w:rsidRPr="00B244B4" w:rsidRDefault="00B244B4" w:rsidP="00C84CB8">
      <w:pPr>
        <w:spacing w:line="276" w:lineRule="auto"/>
        <w:jc w:val="both"/>
        <w:rPr>
          <w:rFonts w:ascii="Bookman Old Style" w:hAnsi="Bookman Old Style"/>
          <w:sz w:val="24"/>
          <w:szCs w:val="24"/>
          <w:lang w:val="id-ID"/>
        </w:rPr>
      </w:pPr>
    </w:p>
    <w:p w14:paraId="7DEA8C14"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Bagian Ke</w:t>
      </w:r>
      <w:r w:rsidRPr="00115082">
        <w:rPr>
          <w:rFonts w:ascii="Bookman Old Style" w:hAnsi="Bookman Old Style"/>
          <w:sz w:val="24"/>
          <w:szCs w:val="24"/>
          <w:lang w:val="id-ID"/>
        </w:rPr>
        <w:t>tig</w:t>
      </w:r>
      <w:r w:rsidRPr="00115082">
        <w:rPr>
          <w:rFonts w:ascii="Bookman Old Style" w:hAnsi="Bookman Old Style"/>
          <w:sz w:val="24"/>
          <w:szCs w:val="24"/>
        </w:rPr>
        <w:t>a</w:t>
      </w:r>
    </w:p>
    <w:p w14:paraId="2A0CD567" w14:textId="77777777" w:rsidR="00C711ED"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Fasilitas Parkir di Luar Ruang Milik Jalan</w:t>
      </w:r>
    </w:p>
    <w:p w14:paraId="496386E4" w14:textId="77777777" w:rsidR="001728D2" w:rsidRPr="001728D2" w:rsidRDefault="001728D2" w:rsidP="00C711ED">
      <w:pPr>
        <w:spacing w:line="276" w:lineRule="auto"/>
        <w:jc w:val="center"/>
        <w:rPr>
          <w:rFonts w:ascii="Bookman Old Style" w:hAnsi="Bookman Old Style"/>
          <w:sz w:val="24"/>
          <w:szCs w:val="24"/>
          <w:lang w:val="id-ID"/>
        </w:rPr>
      </w:pPr>
    </w:p>
    <w:p w14:paraId="0A3AB4B2" w14:textId="77777777" w:rsidR="004341C3" w:rsidRPr="00145374" w:rsidRDefault="00C606D6" w:rsidP="00C711ED">
      <w:pPr>
        <w:spacing w:line="276" w:lineRule="auto"/>
        <w:jc w:val="center"/>
        <w:rPr>
          <w:rFonts w:ascii="Bookman Old Style" w:hAnsi="Bookman Old Style"/>
          <w:sz w:val="24"/>
          <w:szCs w:val="24"/>
          <w:lang w:val="id-ID"/>
        </w:rPr>
      </w:pPr>
      <w:r w:rsidRPr="00145374">
        <w:rPr>
          <w:rFonts w:ascii="Bookman Old Style" w:hAnsi="Bookman Old Style"/>
          <w:sz w:val="24"/>
          <w:szCs w:val="24"/>
          <w:lang w:val="id-ID"/>
        </w:rPr>
        <w:t>Pasal  15</w:t>
      </w:r>
    </w:p>
    <w:p w14:paraId="0932B84E" w14:textId="77777777" w:rsidR="004341C3" w:rsidRPr="00145374" w:rsidRDefault="006F260F" w:rsidP="00BD7C04">
      <w:pPr>
        <w:pStyle w:val="ListParagraph"/>
        <w:numPr>
          <w:ilvl w:val="0"/>
          <w:numId w:val="56"/>
        </w:numPr>
        <w:spacing w:line="276" w:lineRule="auto"/>
        <w:ind w:left="2268"/>
        <w:jc w:val="both"/>
        <w:rPr>
          <w:rFonts w:ascii="Bookman Old Style" w:hAnsi="Bookman Old Style"/>
          <w:sz w:val="24"/>
          <w:szCs w:val="24"/>
          <w:lang w:val="id-ID"/>
        </w:rPr>
      </w:pPr>
      <w:r w:rsidRPr="00145374">
        <w:rPr>
          <w:rFonts w:ascii="Bookman Old Style" w:hAnsi="Bookman Old Style"/>
          <w:sz w:val="24"/>
          <w:szCs w:val="24"/>
          <w:lang w:val="id-ID"/>
        </w:rPr>
        <w:t xml:space="preserve">Fasilitas Parkir di luar Ruang Milik Jalan (off street parking) atau Tempat Khusus Parkir </w:t>
      </w:r>
      <w:r w:rsidR="005B2DAD" w:rsidRPr="00145374">
        <w:rPr>
          <w:rFonts w:ascii="Bookman Old Style" w:hAnsi="Bookman Old Style"/>
          <w:sz w:val="24"/>
          <w:szCs w:val="24"/>
          <w:lang w:val="id-ID"/>
        </w:rPr>
        <w:t xml:space="preserve">dapat </w:t>
      </w:r>
      <w:r w:rsidRPr="00145374">
        <w:rPr>
          <w:rFonts w:ascii="Bookman Old Style" w:hAnsi="Bookman Old Style"/>
          <w:sz w:val="24"/>
          <w:szCs w:val="24"/>
          <w:lang w:val="id-ID"/>
        </w:rPr>
        <w:t>diselenggarakan sebagai Fasilitas Parkir untuk umum</w:t>
      </w:r>
      <w:r w:rsidR="00BD7C04" w:rsidRPr="00145374">
        <w:rPr>
          <w:rFonts w:ascii="Bookman Old Style" w:hAnsi="Bookman Old Style"/>
          <w:sz w:val="24"/>
          <w:szCs w:val="24"/>
          <w:lang w:val="id-ID"/>
        </w:rPr>
        <w:t>.</w:t>
      </w:r>
    </w:p>
    <w:p w14:paraId="79D53F2E" w14:textId="77777777" w:rsidR="00443725" w:rsidRPr="00145374" w:rsidRDefault="00443725" w:rsidP="00C31045">
      <w:pPr>
        <w:pStyle w:val="ListParagraph"/>
        <w:numPr>
          <w:ilvl w:val="0"/>
          <w:numId w:val="56"/>
        </w:numPr>
        <w:spacing w:line="276" w:lineRule="auto"/>
        <w:ind w:left="2268"/>
        <w:jc w:val="both"/>
        <w:rPr>
          <w:rFonts w:ascii="Bookman Old Style" w:hAnsi="Bookman Old Style"/>
          <w:sz w:val="24"/>
          <w:szCs w:val="24"/>
          <w:lang w:val="id-ID"/>
        </w:rPr>
      </w:pPr>
      <w:r w:rsidRPr="00145374">
        <w:rPr>
          <w:rFonts w:ascii="Bookman Old Style" w:hAnsi="Bookman Old Style"/>
          <w:sz w:val="24"/>
          <w:szCs w:val="24"/>
          <w:lang w:val="id-ID"/>
        </w:rPr>
        <w:t xml:space="preserve">Penyediaan </w:t>
      </w:r>
      <w:r w:rsidR="00331F02" w:rsidRPr="00145374">
        <w:rPr>
          <w:rFonts w:ascii="Bookman Old Style" w:hAnsi="Bookman Old Style"/>
          <w:sz w:val="24"/>
          <w:szCs w:val="24"/>
          <w:lang w:val="id-ID"/>
        </w:rPr>
        <w:t>p</w:t>
      </w:r>
      <w:r w:rsidRPr="00145374">
        <w:rPr>
          <w:rFonts w:ascii="Bookman Old Style" w:hAnsi="Bookman Old Style"/>
          <w:sz w:val="24"/>
          <w:szCs w:val="24"/>
          <w:lang w:val="id-ID"/>
        </w:rPr>
        <w:t xml:space="preserve">enyelenggaraan Fasilitas Parkir untuk umum </w:t>
      </w:r>
      <w:r w:rsidR="005E0F8C" w:rsidRPr="00145374">
        <w:rPr>
          <w:rFonts w:ascii="Bookman Old Style" w:hAnsi="Bookman Old Style"/>
          <w:sz w:val="24"/>
          <w:szCs w:val="24"/>
          <w:lang w:val="id-ID"/>
        </w:rPr>
        <w:t xml:space="preserve">sebagaimana dimaksud ayat (1) </w:t>
      </w:r>
      <w:r w:rsidR="007D1EAD" w:rsidRPr="00145374">
        <w:rPr>
          <w:rFonts w:ascii="Bookman Old Style" w:hAnsi="Bookman Old Style"/>
          <w:sz w:val="24"/>
          <w:szCs w:val="24"/>
          <w:lang w:val="id-ID"/>
        </w:rPr>
        <w:t>wajib</w:t>
      </w:r>
      <w:r w:rsidRPr="00145374">
        <w:rPr>
          <w:rFonts w:ascii="Bookman Old Style" w:hAnsi="Bookman Old Style"/>
          <w:sz w:val="24"/>
          <w:szCs w:val="24"/>
          <w:lang w:val="id-ID"/>
        </w:rPr>
        <w:t xml:space="preserve"> mendapat i</w:t>
      </w:r>
      <w:r w:rsidR="00331F02" w:rsidRPr="00145374">
        <w:rPr>
          <w:rFonts w:ascii="Bookman Old Style" w:hAnsi="Bookman Old Style"/>
          <w:sz w:val="24"/>
          <w:szCs w:val="24"/>
          <w:lang w:val="id-ID"/>
        </w:rPr>
        <w:t>z</w:t>
      </w:r>
      <w:r w:rsidRPr="00145374">
        <w:rPr>
          <w:rFonts w:ascii="Bookman Old Style" w:hAnsi="Bookman Old Style"/>
          <w:sz w:val="24"/>
          <w:szCs w:val="24"/>
          <w:lang w:val="id-ID"/>
        </w:rPr>
        <w:t>in dari Bupati</w:t>
      </w:r>
      <w:r w:rsidR="001728D2" w:rsidRPr="00145374">
        <w:rPr>
          <w:rFonts w:ascii="Bookman Old Style" w:hAnsi="Bookman Old Style"/>
          <w:sz w:val="24"/>
          <w:szCs w:val="24"/>
          <w:lang w:val="id-ID"/>
        </w:rPr>
        <w:t xml:space="preserve"> atau pejabat yang ditunjuk.</w:t>
      </w:r>
    </w:p>
    <w:p w14:paraId="04E5C66B" w14:textId="77777777" w:rsidR="00331F02" w:rsidRPr="00145374" w:rsidRDefault="00424F07" w:rsidP="00C31045">
      <w:pPr>
        <w:pStyle w:val="ListParagraph"/>
        <w:numPr>
          <w:ilvl w:val="0"/>
          <w:numId w:val="56"/>
        </w:numPr>
        <w:spacing w:line="276" w:lineRule="auto"/>
        <w:ind w:left="2268"/>
        <w:jc w:val="both"/>
        <w:rPr>
          <w:rFonts w:ascii="Bookman Old Style" w:hAnsi="Bookman Old Style"/>
          <w:sz w:val="24"/>
          <w:szCs w:val="24"/>
          <w:lang w:val="id-ID"/>
        </w:rPr>
      </w:pPr>
      <w:r w:rsidRPr="00145374">
        <w:rPr>
          <w:rFonts w:ascii="Bookman Old Style" w:hAnsi="Bookman Old Style"/>
          <w:sz w:val="24"/>
          <w:szCs w:val="24"/>
          <w:lang w:val="id-ID"/>
        </w:rPr>
        <w:t>P</w:t>
      </w:r>
      <w:r w:rsidR="00BD7C04" w:rsidRPr="00145374">
        <w:rPr>
          <w:rFonts w:ascii="Bookman Old Style" w:hAnsi="Bookman Old Style"/>
          <w:sz w:val="24"/>
          <w:szCs w:val="24"/>
          <w:lang w:val="id-ID"/>
        </w:rPr>
        <w:t>enyediaan fasilitas p</w:t>
      </w:r>
      <w:r w:rsidR="00331F02" w:rsidRPr="00145374">
        <w:rPr>
          <w:rFonts w:ascii="Bookman Old Style" w:hAnsi="Bookman Old Style"/>
          <w:sz w:val="24"/>
          <w:szCs w:val="24"/>
          <w:lang w:val="id-ID"/>
        </w:rPr>
        <w:t xml:space="preserve">arkir </w:t>
      </w:r>
      <w:r w:rsidR="001728D2" w:rsidRPr="00145374">
        <w:rPr>
          <w:rFonts w:ascii="Bookman Old Style" w:hAnsi="Bookman Old Style"/>
          <w:sz w:val="24"/>
          <w:szCs w:val="24"/>
          <w:lang w:val="id-ID"/>
        </w:rPr>
        <w:t xml:space="preserve">untuk umum </w:t>
      </w:r>
      <w:r w:rsidR="00331F02" w:rsidRPr="00145374">
        <w:rPr>
          <w:rFonts w:ascii="Bookman Old Style" w:hAnsi="Bookman Old Style"/>
          <w:sz w:val="24"/>
          <w:szCs w:val="24"/>
          <w:lang w:val="id-ID"/>
        </w:rPr>
        <w:t>di luar Milik Jalan atau Tempat Khusus Parkir dapa</w:t>
      </w:r>
      <w:r w:rsidR="00BD7C04" w:rsidRPr="00145374">
        <w:rPr>
          <w:rFonts w:ascii="Bookman Old Style" w:hAnsi="Bookman Old Style"/>
          <w:sz w:val="24"/>
          <w:szCs w:val="24"/>
          <w:lang w:val="id-ID"/>
        </w:rPr>
        <w:t xml:space="preserve">t </w:t>
      </w:r>
      <w:r w:rsidR="00331F02" w:rsidRPr="00145374">
        <w:rPr>
          <w:rFonts w:ascii="Bookman Old Style" w:hAnsi="Bookman Old Style"/>
          <w:sz w:val="24"/>
          <w:szCs w:val="24"/>
          <w:lang w:val="id-ID"/>
        </w:rPr>
        <w:t>berupa :</w:t>
      </w:r>
    </w:p>
    <w:p w14:paraId="7DF9B056" w14:textId="77777777" w:rsidR="00331F02" w:rsidRPr="00145374" w:rsidRDefault="005E0F8C" w:rsidP="00C31045">
      <w:pPr>
        <w:pStyle w:val="ListParagraph"/>
        <w:numPr>
          <w:ilvl w:val="0"/>
          <w:numId w:val="57"/>
        </w:numPr>
        <w:spacing w:line="276" w:lineRule="auto"/>
        <w:ind w:left="2552" w:hanging="284"/>
        <w:jc w:val="both"/>
        <w:rPr>
          <w:rFonts w:ascii="Bookman Old Style" w:hAnsi="Bookman Old Style"/>
          <w:sz w:val="24"/>
          <w:szCs w:val="24"/>
          <w:lang w:val="id-ID"/>
        </w:rPr>
      </w:pPr>
      <w:r w:rsidRPr="00145374">
        <w:rPr>
          <w:rFonts w:ascii="Bookman Old Style" w:hAnsi="Bookman Old Style"/>
          <w:sz w:val="24"/>
          <w:szCs w:val="24"/>
          <w:lang w:val="id-ID"/>
        </w:rPr>
        <w:t>usaha khusus perparkiran</w:t>
      </w:r>
    </w:p>
    <w:p w14:paraId="6EEEDFA8" w14:textId="77777777" w:rsidR="005E0F8C" w:rsidRPr="00145374" w:rsidRDefault="005E0F8C" w:rsidP="00C31045">
      <w:pPr>
        <w:pStyle w:val="ListParagraph"/>
        <w:numPr>
          <w:ilvl w:val="0"/>
          <w:numId w:val="57"/>
        </w:numPr>
        <w:spacing w:line="276" w:lineRule="auto"/>
        <w:ind w:left="2552" w:hanging="284"/>
        <w:jc w:val="both"/>
        <w:rPr>
          <w:rFonts w:ascii="Bookman Old Style" w:hAnsi="Bookman Old Style"/>
          <w:sz w:val="24"/>
          <w:szCs w:val="24"/>
          <w:lang w:val="id-ID"/>
        </w:rPr>
      </w:pPr>
      <w:r w:rsidRPr="00145374">
        <w:rPr>
          <w:rFonts w:ascii="Bookman Old Style" w:hAnsi="Bookman Old Style"/>
          <w:sz w:val="24"/>
          <w:szCs w:val="24"/>
          <w:lang w:val="id-ID"/>
        </w:rPr>
        <w:t>usaha khusu</w:t>
      </w:r>
      <w:r w:rsidR="001728D2" w:rsidRPr="00145374">
        <w:rPr>
          <w:rFonts w:ascii="Bookman Old Style" w:hAnsi="Bookman Old Style"/>
          <w:sz w:val="24"/>
          <w:szCs w:val="24"/>
          <w:lang w:val="id-ID"/>
        </w:rPr>
        <w:t>s</w:t>
      </w:r>
      <w:r w:rsidRPr="00145374">
        <w:rPr>
          <w:rFonts w:ascii="Bookman Old Style" w:hAnsi="Bookman Old Style"/>
          <w:sz w:val="24"/>
          <w:szCs w:val="24"/>
          <w:lang w:val="id-ID"/>
        </w:rPr>
        <w:t xml:space="preserve"> penitipan kendaraan; atau</w:t>
      </w:r>
    </w:p>
    <w:p w14:paraId="5D071927" w14:textId="77777777" w:rsidR="00C711ED" w:rsidRPr="00145374" w:rsidRDefault="002A38C9" w:rsidP="002A38C9">
      <w:pPr>
        <w:pStyle w:val="ListParagraph"/>
        <w:numPr>
          <w:ilvl w:val="0"/>
          <w:numId w:val="57"/>
        </w:numPr>
        <w:spacing w:line="276" w:lineRule="auto"/>
        <w:ind w:left="2552" w:hanging="284"/>
        <w:jc w:val="both"/>
        <w:rPr>
          <w:rFonts w:ascii="Bookman Old Style" w:hAnsi="Bookman Old Style"/>
          <w:sz w:val="24"/>
          <w:szCs w:val="24"/>
          <w:lang w:val="id-ID"/>
        </w:rPr>
      </w:pPr>
      <w:r w:rsidRPr="00145374">
        <w:rPr>
          <w:rFonts w:ascii="Bookman Old Style" w:hAnsi="Bookman Old Style"/>
          <w:sz w:val="24"/>
          <w:szCs w:val="24"/>
          <w:lang w:val="id-ID"/>
        </w:rPr>
        <w:t xml:space="preserve">tempat parkir sebagai </w:t>
      </w:r>
      <w:r w:rsidR="005E0F8C" w:rsidRPr="00145374">
        <w:rPr>
          <w:rFonts w:ascii="Bookman Old Style" w:hAnsi="Bookman Old Style"/>
          <w:sz w:val="24"/>
          <w:szCs w:val="24"/>
          <w:lang w:val="id-ID"/>
        </w:rPr>
        <w:t>penunjang usaha pokok.</w:t>
      </w:r>
    </w:p>
    <w:p w14:paraId="745CE760" w14:textId="77777777" w:rsidR="00C711ED" w:rsidRPr="00145374" w:rsidRDefault="00C711ED" w:rsidP="00F81608">
      <w:pPr>
        <w:spacing w:line="276" w:lineRule="auto"/>
        <w:rPr>
          <w:rFonts w:ascii="Bookman Old Style" w:hAnsi="Bookman Old Style"/>
          <w:i/>
          <w:sz w:val="24"/>
          <w:szCs w:val="24"/>
          <w:lang w:val="id-ID"/>
        </w:rPr>
      </w:pPr>
    </w:p>
    <w:p w14:paraId="2B253188" w14:textId="77777777" w:rsidR="00F81608" w:rsidRPr="00145374" w:rsidRDefault="00C711ED" w:rsidP="004341C3">
      <w:pPr>
        <w:spacing w:line="276" w:lineRule="auto"/>
        <w:jc w:val="center"/>
        <w:rPr>
          <w:rFonts w:ascii="Bookman Old Style" w:hAnsi="Bookman Old Style"/>
          <w:sz w:val="24"/>
          <w:szCs w:val="24"/>
          <w:lang w:val="id-ID"/>
        </w:rPr>
      </w:pPr>
      <w:r w:rsidRPr="00145374">
        <w:rPr>
          <w:rFonts w:ascii="Bookman Old Style" w:hAnsi="Bookman Old Style"/>
          <w:sz w:val="24"/>
          <w:szCs w:val="24"/>
        </w:rPr>
        <w:t>Pasal 1</w:t>
      </w:r>
      <w:r w:rsidR="00291931" w:rsidRPr="00145374">
        <w:rPr>
          <w:rFonts w:ascii="Bookman Old Style" w:hAnsi="Bookman Old Style"/>
          <w:sz w:val="24"/>
          <w:szCs w:val="24"/>
          <w:lang w:val="id-ID"/>
        </w:rPr>
        <w:t>6</w:t>
      </w:r>
    </w:p>
    <w:p w14:paraId="4CE9F85C" w14:textId="77777777" w:rsidR="00C711ED" w:rsidRPr="00145374" w:rsidRDefault="00BD7C04" w:rsidP="00C711ED">
      <w:pPr>
        <w:pStyle w:val="ListParagraph"/>
        <w:numPr>
          <w:ilvl w:val="0"/>
          <w:numId w:val="13"/>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lang w:val="id-ID"/>
        </w:rPr>
        <w:t xml:space="preserve">Bentuk </w:t>
      </w:r>
      <w:r w:rsidR="00C711ED" w:rsidRPr="00145374">
        <w:rPr>
          <w:rFonts w:ascii="Bookman Old Style" w:hAnsi="Bookman Old Style"/>
          <w:sz w:val="24"/>
          <w:szCs w:val="24"/>
        </w:rPr>
        <w:t>Fasilitas Parkir untuk umum di luar ruang milik jalan dapat berupa</w:t>
      </w:r>
      <w:r w:rsidRPr="00145374">
        <w:rPr>
          <w:rFonts w:ascii="Bookman Old Style" w:hAnsi="Bookman Old Style"/>
          <w:sz w:val="24"/>
          <w:szCs w:val="24"/>
          <w:lang w:val="id-ID"/>
        </w:rPr>
        <w:t xml:space="preserve"> :</w:t>
      </w:r>
    </w:p>
    <w:p w14:paraId="46E9C5FA" w14:textId="77777777" w:rsidR="00C711ED" w:rsidRPr="00145374" w:rsidRDefault="00C711ED" w:rsidP="00C711ED">
      <w:pPr>
        <w:pStyle w:val="ListParagraph"/>
        <w:spacing w:line="276" w:lineRule="auto"/>
        <w:ind w:left="567" w:firstLine="1701"/>
        <w:jc w:val="both"/>
        <w:rPr>
          <w:rFonts w:ascii="Bookman Old Style" w:hAnsi="Bookman Old Style"/>
          <w:sz w:val="24"/>
          <w:szCs w:val="24"/>
          <w:lang w:val="id-ID"/>
        </w:rPr>
      </w:pPr>
      <w:r w:rsidRPr="00145374">
        <w:rPr>
          <w:rFonts w:ascii="Bookman Old Style" w:hAnsi="Bookman Old Style"/>
          <w:sz w:val="24"/>
          <w:szCs w:val="24"/>
          <w:lang w:val="id-ID"/>
        </w:rPr>
        <w:t>a. pelataran parkir;</w:t>
      </w:r>
    </w:p>
    <w:p w14:paraId="115CD885" w14:textId="77777777" w:rsidR="00C711ED" w:rsidRPr="00145374" w:rsidRDefault="00C711ED" w:rsidP="00C711ED">
      <w:pPr>
        <w:pStyle w:val="ListParagraph"/>
        <w:spacing w:line="276" w:lineRule="auto"/>
        <w:ind w:left="567" w:firstLine="1701"/>
        <w:jc w:val="both"/>
        <w:rPr>
          <w:rFonts w:ascii="Bookman Old Style" w:hAnsi="Bookman Old Style"/>
          <w:sz w:val="24"/>
          <w:szCs w:val="24"/>
          <w:lang w:val="id-ID"/>
        </w:rPr>
      </w:pPr>
      <w:r w:rsidRPr="00145374">
        <w:rPr>
          <w:rFonts w:ascii="Bookman Old Style" w:hAnsi="Bookman Old Style"/>
          <w:sz w:val="24"/>
          <w:szCs w:val="24"/>
          <w:lang w:val="id-ID"/>
        </w:rPr>
        <w:t xml:space="preserve">b. </w:t>
      </w:r>
      <w:r w:rsidRPr="00145374">
        <w:rPr>
          <w:rFonts w:ascii="Bookman Old Style" w:hAnsi="Bookman Old Style"/>
          <w:sz w:val="24"/>
          <w:szCs w:val="24"/>
        </w:rPr>
        <w:t>taman Parkir</w:t>
      </w:r>
      <w:r w:rsidRPr="00145374">
        <w:rPr>
          <w:rFonts w:ascii="Bookman Old Style" w:hAnsi="Bookman Old Style"/>
          <w:sz w:val="24"/>
          <w:szCs w:val="24"/>
          <w:lang w:val="id-ID"/>
        </w:rPr>
        <w:t>;</w:t>
      </w:r>
      <w:r w:rsidRPr="00145374">
        <w:rPr>
          <w:rFonts w:ascii="Bookman Old Style" w:hAnsi="Bookman Old Style"/>
          <w:sz w:val="24"/>
          <w:szCs w:val="24"/>
        </w:rPr>
        <w:t xml:space="preserve"> dan/atau </w:t>
      </w:r>
    </w:p>
    <w:p w14:paraId="31EB31D8" w14:textId="77777777" w:rsidR="00C711ED" w:rsidRPr="00145374" w:rsidRDefault="00C711ED" w:rsidP="00C711ED">
      <w:pPr>
        <w:pStyle w:val="ListParagraph"/>
        <w:spacing w:line="276" w:lineRule="auto"/>
        <w:ind w:left="567" w:firstLine="1701"/>
        <w:jc w:val="both"/>
        <w:rPr>
          <w:rFonts w:ascii="Bookman Old Style" w:hAnsi="Bookman Old Style"/>
          <w:sz w:val="24"/>
          <w:szCs w:val="24"/>
        </w:rPr>
      </w:pPr>
      <w:r w:rsidRPr="00145374">
        <w:rPr>
          <w:rFonts w:ascii="Bookman Old Style" w:hAnsi="Bookman Old Style"/>
          <w:sz w:val="24"/>
          <w:szCs w:val="24"/>
          <w:lang w:val="id-ID"/>
        </w:rPr>
        <w:t xml:space="preserve">c. </w:t>
      </w:r>
      <w:r w:rsidRPr="00145374">
        <w:rPr>
          <w:rFonts w:ascii="Bookman Old Style" w:hAnsi="Bookman Old Style"/>
          <w:sz w:val="24"/>
          <w:szCs w:val="24"/>
        </w:rPr>
        <w:t>gedung parkir.</w:t>
      </w:r>
    </w:p>
    <w:p w14:paraId="26E408E8" w14:textId="77777777" w:rsidR="00C711ED" w:rsidRPr="00145374" w:rsidRDefault="00C711ED" w:rsidP="00C711ED">
      <w:pPr>
        <w:pStyle w:val="ListParagraph"/>
        <w:numPr>
          <w:ilvl w:val="0"/>
          <w:numId w:val="13"/>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 xml:space="preserve">Fasilitas Parkir untuk umum di luar ruang milik jalan sebagaimana dimaksud pada ayat (1) diperuntukkan </w:t>
      </w:r>
      <w:r w:rsidR="009E61F2" w:rsidRPr="00145374">
        <w:rPr>
          <w:rFonts w:ascii="Bookman Old Style" w:hAnsi="Bookman Old Style"/>
          <w:sz w:val="24"/>
          <w:szCs w:val="24"/>
          <w:lang w:val="id-ID"/>
        </w:rPr>
        <w:t>khusus sebagai tempat parkir kendaraan</w:t>
      </w:r>
    </w:p>
    <w:p w14:paraId="1536732B" w14:textId="77777777" w:rsidR="00C711ED" w:rsidRPr="00145374" w:rsidRDefault="00C711ED" w:rsidP="00C711ED">
      <w:pPr>
        <w:pStyle w:val="ListParagraph"/>
        <w:numPr>
          <w:ilvl w:val="0"/>
          <w:numId w:val="13"/>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Fasilitas Parkir sebagaimana  dimaksud  pada  ayat  (1) diatur sirkulasi dan posisi parkir Kendaraan yang  dinyatakan dengan rambu Lalu Lintas atau marka Jalan, dan diberi tanda berupa huruf atau angka yang memberikan kemudahan bagi</w:t>
      </w:r>
      <w:r w:rsidR="00C15039" w:rsidRPr="00145374">
        <w:rPr>
          <w:rFonts w:ascii="Bookman Old Style" w:hAnsi="Bookman Old Style"/>
          <w:sz w:val="24"/>
          <w:szCs w:val="24"/>
        </w:rPr>
        <w:t xml:space="preserve"> pengguna jasa untuk menemukan </w:t>
      </w:r>
      <w:r w:rsidR="00C15039" w:rsidRPr="00145374">
        <w:rPr>
          <w:rFonts w:ascii="Bookman Old Style" w:hAnsi="Bookman Old Style"/>
          <w:sz w:val="24"/>
          <w:szCs w:val="24"/>
          <w:lang w:val="id-ID"/>
        </w:rPr>
        <w:t>k</w:t>
      </w:r>
      <w:r w:rsidRPr="00145374">
        <w:rPr>
          <w:rFonts w:ascii="Bookman Old Style" w:hAnsi="Bookman Old Style"/>
          <w:sz w:val="24"/>
          <w:szCs w:val="24"/>
        </w:rPr>
        <w:t>endaraannya.</w:t>
      </w:r>
    </w:p>
    <w:p w14:paraId="64ECE5A7" w14:textId="77777777" w:rsidR="00C711ED" w:rsidRPr="00145374" w:rsidRDefault="00C711ED" w:rsidP="00C711ED">
      <w:pPr>
        <w:pStyle w:val="ListParagraph"/>
        <w:numPr>
          <w:ilvl w:val="0"/>
          <w:numId w:val="13"/>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Fasilitas Parkir</w:t>
      </w:r>
      <w:r w:rsidR="002A38C9" w:rsidRPr="00145374">
        <w:rPr>
          <w:rFonts w:ascii="Bookman Old Style" w:hAnsi="Bookman Old Style"/>
          <w:sz w:val="24"/>
          <w:szCs w:val="24"/>
          <w:lang w:val="id-ID"/>
        </w:rPr>
        <w:t xml:space="preserve"> </w:t>
      </w:r>
      <w:r w:rsidRPr="00145374">
        <w:rPr>
          <w:rFonts w:ascii="Bookman Old Style" w:hAnsi="Bookman Old Style"/>
          <w:sz w:val="24"/>
          <w:szCs w:val="24"/>
        </w:rPr>
        <w:t>sebagaimana dimaksud pada ayat (</w:t>
      </w:r>
      <w:r w:rsidRPr="00145374">
        <w:rPr>
          <w:rFonts w:ascii="Bookman Old Style" w:hAnsi="Bookman Old Style"/>
          <w:sz w:val="24"/>
          <w:szCs w:val="24"/>
          <w:lang w:val="id-ID"/>
        </w:rPr>
        <w:t>3</w:t>
      </w:r>
      <w:r w:rsidRPr="00145374">
        <w:rPr>
          <w:rFonts w:ascii="Bookman Old Style" w:hAnsi="Bookman Old Style"/>
          <w:sz w:val="24"/>
          <w:szCs w:val="24"/>
        </w:rPr>
        <w:t>) harus berupa lokasi yang mudah diakses, aman, dan nyaman.</w:t>
      </w:r>
    </w:p>
    <w:p w14:paraId="6F3317E0" w14:textId="77777777" w:rsidR="00C711ED" w:rsidRPr="00145374" w:rsidRDefault="00C711ED" w:rsidP="00C711ED">
      <w:pPr>
        <w:pStyle w:val="ListParagraph"/>
        <w:numPr>
          <w:ilvl w:val="0"/>
          <w:numId w:val="13"/>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Pelataran parkir dan taman parkir sebagaimana dimaksud pada ayat (1) huruf a dan huruf b harus memiliki batas-batas tertentu</w:t>
      </w:r>
      <w:r w:rsidRPr="00145374">
        <w:rPr>
          <w:rFonts w:ascii="Bookman Old Style" w:hAnsi="Bookman Old Style"/>
          <w:sz w:val="24"/>
          <w:szCs w:val="24"/>
          <w:lang w:val="id-ID"/>
        </w:rPr>
        <w:t>.</w:t>
      </w:r>
    </w:p>
    <w:p w14:paraId="1627CEE9" w14:textId="77777777" w:rsidR="00C15039" w:rsidRPr="00621326" w:rsidRDefault="00C711ED" w:rsidP="001F0501">
      <w:pPr>
        <w:pStyle w:val="ListParagraph"/>
        <w:numPr>
          <w:ilvl w:val="0"/>
          <w:numId w:val="13"/>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Gedung parkir sebagaimana dimaksud pada ayat (1) huruf c harus memenuhi persyaratan konstruksi  sesuai  peraturan  perundang-undangan</w:t>
      </w:r>
      <w:r w:rsidRPr="00145374">
        <w:rPr>
          <w:rFonts w:ascii="Bookman Old Style" w:hAnsi="Bookman Old Style"/>
          <w:sz w:val="24"/>
          <w:szCs w:val="24"/>
          <w:lang w:val="id-ID"/>
        </w:rPr>
        <w:t>.</w:t>
      </w:r>
    </w:p>
    <w:p w14:paraId="10396EBB" w14:textId="77777777" w:rsidR="00621326" w:rsidRPr="001F0501" w:rsidRDefault="00621326" w:rsidP="00621326">
      <w:pPr>
        <w:pStyle w:val="ListParagraph"/>
        <w:spacing w:line="276" w:lineRule="auto"/>
        <w:ind w:left="2268"/>
        <w:jc w:val="both"/>
        <w:rPr>
          <w:rFonts w:ascii="Bookman Old Style" w:hAnsi="Bookman Old Style"/>
          <w:sz w:val="24"/>
          <w:szCs w:val="24"/>
        </w:rPr>
      </w:pPr>
    </w:p>
    <w:p w14:paraId="0659A440" w14:textId="77777777" w:rsidR="001154CD" w:rsidRPr="00145374" w:rsidRDefault="00CE249C" w:rsidP="002A38C9">
      <w:pPr>
        <w:spacing w:line="276" w:lineRule="auto"/>
        <w:jc w:val="center"/>
        <w:rPr>
          <w:rFonts w:ascii="Bookman Old Style" w:hAnsi="Bookman Old Style"/>
          <w:sz w:val="24"/>
          <w:szCs w:val="24"/>
          <w:lang w:val="id-ID"/>
        </w:rPr>
      </w:pPr>
      <w:r w:rsidRPr="00145374">
        <w:rPr>
          <w:rFonts w:ascii="Bookman Old Style" w:hAnsi="Bookman Old Style"/>
          <w:sz w:val="24"/>
          <w:szCs w:val="24"/>
          <w:lang w:val="id-ID"/>
        </w:rPr>
        <w:t xml:space="preserve">       </w:t>
      </w:r>
      <w:r w:rsidR="00C15039" w:rsidRPr="00145374">
        <w:rPr>
          <w:rFonts w:ascii="Bookman Old Style" w:hAnsi="Bookman Old Style"/>
          <w:sz w:val="24"/>
          <w:szCs w:val="24"/>
          <w:lang w:val="id-ID"/>
        </w:rPr>
        <w:t>Pasal 17</w:t>
      </w:r>
    </w:p>
    <w:p w14:paraId="37FED416" w14:textId="77777777" w:rsidR="00CE249C" w:rsidRPr="00145374" w:rsidRDefault="00CE249C" w:rsidP="002065F4">
      <w:pPr>
        <w:pStyle w:val="ListParagraph"/>
        <w:numPr>
          <w:ilvl w:val="0"/>
          <w:numId w:val="64"/>
        </w:numPr>
        <w:spacing w:line="276" w:lineRule="auto"/>
        <w:ind w:left="2268"/>
        <w:jc w:val="both"/>
        <w:rPr>
          <w:rFonts w:ascii="Bookman Old Style" w:hAnsi="Bookman Old Style"/>
          <w:sz w:val="24"/>
          <w:szCs w:val="24"/>
          <w:lang w:val="id-ID"/>
        </w:rPr>
      </w:pPr>
      <w:r w:rsidRPr="00145374">
        <w:rPr>
          <w:rFonts w:ascii="Bookman Old Style" w:hAnsi="Bookman Old Style"/>
          <w:sz w:val="24"/>
          <w:szCs w:val="24"/>
          <w:lang w:val="id-ID"/>
        </w:rPr>
        <w:t>Penetapan lokasi fasilitas parkir untuk umum sebagaimana dimasud Pasal 15 harus memperhatikan :</w:t>
      </w:r>
    </w:p>
    <w:p w14:paraId="461B299B" w14:textId="77777777" w:rsidR="00CE249C" w:rsidRPr="00145374" w:rsidRDefault="00CE249C" w:rsidP="002065F4">
      <w:pPr>
        <w:pStyle w:val="ListParagraph"/>
        <w:numPr>
          <w:ilvl w:val="0"/>
          <w:numId w:val="63"/>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lang w:val="id-ID"/>
        </w:rPr>
        <w:t>rencana umum tata ruang</w:t>
      </w:r>
    </w:p>
    <w:p w14:paraId="1B180271" w14:textId="77777777" w:rsidR="00CE249C" w:rsidRPr="00145374" w:rsidRDefault="00CE249C" w:rsidP="002065F4">
      <w:pPr>
        <w:pStyle w:val="ListParagraph"/>
        <w:numPr>
          <w:ilvl w:val="0"/>
          <w:numId w:val="63"/>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lang w:val="id-ID"/>
        </w:rPr>
        <w:lastRenderedPageBreak/>
        <w:t>analisis dampak lalu lintas</w:t>
      </w:r>
    </w:p>
    <w:p w14:paraId="03226872" w14:textId="77777777" w:rsidR="00CE249C" w:rsidRPr="00145374" w:rsidRDefault="00CE249C" w:rsidP="002065F4">
      <w:pPr>
        <w:pStyle w:val="ListParagraph"/>
        <w:numPr>
          <w:ilvl w:val="0"/>
          <w:numId w:val="63"/>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lang w:val="id-ID"/>
        </w:rPr>
        <w:t>kemudahan bagi pengguna jasa, dan</w:t>
      </w:r>
    </w:p>
    <w:p w14:paraId="5A0D8427" w14:textId="77777777" w:rsidR="00CE249C" w:rsidRPr="00145374" w:rsidRDefault="00CE249C" w:rsidP="002065F4">
      <w:pPr>
        <w:pStyle w:val="ListParagraph"/>
        <w:numPr>
          <w:ilvl w:val="0"/>
          <w:numId w:val="63"/>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lang w:val="id-ID"/>
        </w:rPr>
        <w:t>kelestarian lingkungan hidup.</w:t>
      </w:r>
    </w:p>
    <w:p w14:paraId="5393A27D" w14:textId="77777777" w:rsidR="002065F4" w:rsidRPr="00145374" w:rsidRDefault="002065F4" w:rsidP="002065F4">
      <w:pPr>
        <w:pStyle w:val="ListParagraph"/>
        <w:numPr>
          <w:ilvl w:val="0"/>
          <w:numId w:val="64"/>
        </w:numPr>
        <w:spacing w:line="276" w:lineRule="auto"/>
        <w:ind w:left="2268"/>
        <w:jc w:val="both"/>
        <w:rPr>
          <w:rFonts w:ascii="Bookman Old Style" w:hAnsi="Bookman Old Style"/>
          <w:sz w:val="24"/>
          <w:szCs w:val="24"/>
          <w:lang w:val="id-ID"/>
        </w:rPr>
      </w:pPr>
      <w:r w:rsidRPr="00145374">
        <w:rPr>
          <w:rFonts w:ascii="Bookman Old Style" w:hAnsi="Bookman Old Style"/>
          <w:sz w:val="24"/>
          <w:szCs w:val="24"/>
          <w:lang w:val="id-ID"/>
        </w:rPr>
        <w:t xml:space="preserve">Penetapan lokasi parkir untuk umum yang diselenggarakan Pemerintah Daerah </w:t>
      </w:r>
      <w:r w:rsidR="005814CC" w:rsidRPr="00145374">
        <w:rPr>
          <w:rFonts w:ascii="Bookman Old Style" w:hAnsi="Bookman Old Style"/>
          <w:sz w:val="24"/>
          <w:szCs w:val="24"/>
          <w:lang w:val="id-ID"/>
        </w:rPr>
        <w:t xml:space="preserve">ditetapkan </w:t>
      </w:r>
      <w:r w:rsidRPr="00145374">
        <w:rPr>
          <w:rFonts w:ascii="Bookman Old Style" w:hAnsi="Bookman Old Style"/>
          <w:sz w:val="24"/>
          <w:szCs w:val="24"/>
          <w:lang w:val="id-ID"/>
        </w:rPr>
        <w:t>oleh Bupati atau pejabat yang ditunjuk</w:t>
      </w:r>
    </w:p>
    <w:p w14:paraId="61CD697A" w14:textId="77777777" w:rsidR="00C15039" w:rsidRPr="00145374" w:rsidRDefault="00C15039" w:rsidP="002065F4">
      <w:pPr>
        <w:spacing w:line="276" w:lineRule="auto"/>
        <w:rPr>
          <w:rFonts w:ascii="Bookman Old Style" w:hAnsi="Bookman Old Style"/>
          <w:sz w:val="24"/>
          <w:szCs w:val="24"/>
          <w:lang w:val="id-ID"/>
        </w:rPr>
      </w:pPr>
    </w:p>
    <w:p w14:paraId="205465E2" w14:textId="77777777" w:rsidR="00C711ED" w:rsidRPr="00145374" w:rsidRDefault="00C711ED" w:rsidP="00C711ED">
      <w:pPr>
        <w:spacing w:line="276" w:lineRule="auto"/>
        <w:jc w:val="center"/>
        <w:rPr>
          <w:rFonts w:ascii="Bookman Old Style" w:hAnsi="Bookman Old Style"/>
          <w:sz w:val="24"/>
          <w:szCs w:val="24"/>
          <w:lang w:val="id-ID"/>
        </w:rPr>
      </w:pPr>
      <w:r w:rsidRPr="00145374">
        <w:rPr>
          <w:rFonts w:ascii="Bookman Old Style" w:hAnsi="Bookman Old Style"/>
          <w:sz w:val="24"/>
          <w:szCs w:val="24"/>
        </w:rPr>
        <w:t>Pasal 1</w:t>
      </w:r>
      <w:r w:rsidR="002A38C9" w:rsidRPr="00145374">
        <w:rPr>
          <w:rFonts w:ascii="Bookman Old Style" w:hAnsi="Bookman Old Style"/>
          <w:sz w:val="24"/>
          <w:szCs w:val="24"/>
          <w:lang w:val="id-ID"/>
        </w:rPr>
        <w:t>8</w:t>
      </w:r>
    </w:p>
    <w:p w14:paraId="60D54C8B" w14:textId="77777777" w:rsidR="00C711ED" w:rsidRPr="00145374" w:rsidRDefault="00C711ED" w:rsidP="00C711ED">
      <w:pPr>
        <w:pStyle w:val="ListParagraph"/>
        <w:numPr>
          <w:ilvl w:val="0"/>
          <w:numId w:val="15"/>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 xml:space="preserve">Setiap bangunan </w:t>
      </w:r>
      <w:r w:rsidR="005814CC" w:rsidRPr="00145374">
        <w:rPr>
          <w:rFonts w:ascii="Bookman Old Style" w:hAnsi="Bookman Old Style"/>
          <w:sz w:val="24"/>
          <w:szCs w:val="24"/>
          <w:lang w:val="id-ID"/>
        </w:rPr>
        <w:t xml:space="preserve">untuk kegiatan </w:t>
      </w:r>
      <w:r w:rsidRPr="00145374">
        <w:rPr>
          <w:rFonts w:ascii="Bookman Old Style" w:hAnsi="Bookman Old Style"/>
          <w:sz w:val="24"/>
          <w:szCs w:val="24"/>
        </w:rPr>
        <w:t xml:space="preserve">umum dan/atau </w:t>
      </w:r>
      <w:r w:rsidRPr="00145374">
        <w:rPr>
          <w:rFonts w:ascii="Bookman Old Style" w:hAnsi="Bookman Old Style"/>
          <w:i/>
          <w:sz w:val="24"/>
          <w:szCs w:val="24"/>
        </w:rPr>
        <w:t xml:space="preserve"> </w:t>
      </w:r>
      <w:r w:rsidRPr="00145374">
        <w:rPr>
          <w:rFonts w:ascii="Bookman Old Style" w:hAnsi="Bookman Old Style"/>
          <w:sz w:val="24"/>
          <w:szCs w:val="24"/>
        </w:rPr>
        <w:t xml:space="preserve">diperuntukkan untuk kegiatan usaha </w:t>
      </w:r>
      <w:r w:rsidR="007D1EAD" w:rsidRPr="00145374">
        <w:rPr>
          <w:rFonts w:ascii="Bookman Old Style" w:hAnsi="Bookman Old Style"/>
          <w:sz w:val="24"/>
          <w:szCs w:val="24"/>
          <w:lang w:val="id-ID"/>
        </w:rPr>
        <w:t>wajib</w:t>
      </w:r>
      <w:r w:rsidRPr="00145374">
        <w:rPr>
          <w:rFonts w:ascii="Bookman Old Style" w:hAnsi="Bookman Old Style"/>
          <w:sz w:val="24"/>
          <w:szCs w:val="24"/>
        </w:rPr>
        <w:t xml:space="preserve"> dilengkapi tempat Parkir sesuai kebutuhan </w:t>
      </w:r>
      <w:r w:rsidRPr="00145374">
        <w:rPr>
          <w:rFonts w:ascii="Bookman Old Style" w:hAnsi="Bookman Old Style"/>
          <w:sz w:val="24"/>
          <w:szCs w:val="24"/>
          <w:lang w:val="id-ID"/>
        </w:rPr>
        <w:t>S</w:t>
      </w:r>
      <w:r w:rsidRPr="00145374">
        <w:rPr>
          <w:rFonts w:ascii="Bookman Old Style" w:hAnsi="Bookman Old Style"/>
          <w:sz w:val="24"/>
          <w:szCs w:val="24"/>
        </w:rPr>
        <w:t xml:space="preserve">atuan </w:t>
      </w:r>
      <w:r w:rsidRPr="00145374">
        <w:rPr>
          <w:rFonts w:ascii="Bookman Old Style" w:hAnsi="Bookman Old Style"/>
          <w:sz w:val="24"/>
          <w:szCs w:val="24"/>
          <w:lang w:val="id-ID"/>
        </w:rPr>
        <w:t>R</w:t>
      </w:r>
      <w:r w:rsidRPr="00145374">
        <w:rPr>
          <w:rFonts w:ascii="Bookman Old Style" w:hAnsi="Bookman Old Style"/>
          <w:sz w:val="24"/>
          <w:szCs w:val="24"/>
        </w:rPr>
        <w:t xml:space="preserve">uang </w:t>
      </w:r>
      <w:r w:rsidRPr="00145374">
        <w:rPr>
          <w:rFonts w:ascii="Bookman Old Style" w:hAnsi="Bookman Old Style"/>
          <w:sz w:val="24"/>
          <w:szCs w:val="24"/>
          <w:lang w:val="id-ID"/>
        </w:rPr>
        <w:t>P</w:t>
      </w:r>
      <w:r w:rsidRPr="00145374">
        <w:rPr>
          <w:rFonts w:ascii="Bookman Old Style" w:hAnsi="Bookman Old Style"/>
          <w:sz w:val="24"/>
          <w:szCs w:val="24"/>
        </w:rPr>
        <w:t>arkir.</w:t>
      </w:r>
    </w:p>
    <w:p w14:paraId="71E6483C" w14:textId="77777777" w:rsidR="00C711ED" w:rsidRPr="00145374" w:rsidRDefault="00C711ED" w:rsidP="00C711ED">
      <w:pPr>
        <w:pStyle w:val="ListParagraph"/>
        <w:numPr>
          <w:ilvl w:val="0"/>
          <w:numId w:val="15"/>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Apabila penyediaan tempat Parkir sebagaimana dimaksud pada ayat (1), tidak memungkinkan dapat diupayakan secara kolektif atau bersama-sama dengan bangunan lain yang berdekatan.</w:t>
      </w:r>
    </w:p>
    <w:p w14:paraId="2A6E1A89" w14:textId="77777777" w:rsidR="00C711ED" w:rsidRPr="00145374" w:rsidRDefault="00C711ED" w:rsidP="00C711ED">
      <w:pPr>
        <w:pStyle w:val="ListParagraph"/>
        <w:numPr>
          <w:ilvl w:val="0"/>
          <w:numId w:val="15"/>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Penyediaan tempat Parkir secara kolektif atau bersama-sama sebagaimana dimaksud pada ayat (2), dituangkan dalam perjanjian kerjasama.</w:t>
      </w:r>
    </w:p>
    <w:p w14:paraId="5CFCD39B" w14:textId="77777777" w:rsidR="00C711ED" w:rsidRPr="00145374" w:rsidRDefault="00C711ED" w:rsidP="00C711ED">
      <w:pPr>
        <w:spacing w:line="276" w:lineRule="auto"/>
        <w:jc w:val="center"/>
        <w:rPr>
          <w:rFonts w:ascii="Bookman Old Style" w:hAnsi="Bookman Old Style"/>
          <w:sz w:val="24"/>
          <w:szCs w:val="24"/>
          <w:lang w:val="id-ID"/>
        </w:rPr>
      </w:pPr>
    </w:p>
    <w:p w14:paraId="6A4ED957" w14:textId="77777777" w:rsidR="00C711ED" w:rsidRPr="00145374" w:rsidRDefault="00C711ED" w:rsidP="00C711ED">
      <w:pPr>
        <w:spacing w:line="276" w:lineRule="auto"/>
        <w:jc w:val="center"/>
        <w:rPr>
          <w:rFonts w:ascii="Bookman Old Style" w:hAnsi="Bookman Old Style"/>
          <w:sz w:val="24"/>
          <w:szCs w:val="24"/>
          <w:lang w:val="id-ID"/>
        </w:rPr>
      </w:pPr>
      <w:r w:rsidRPr="00145374">
        <w:rPr>
          <w:rFonts w:ascii="Bookman Old Style" w:hAnsi="Bookman Old Style"/>
          <w:sz w:val="24"/>
          <w:szCs w:val="24"/>
        </w:rPr>
        <w:t>Pasal 1</w:t>
      </w:r>
      <w:r w:rsidR="002A38C9" w:rsidRPr="00145374">
        <w:rPr>
          <w:rFonts w:ascii="Bookman Old Style" w:hAnsi="Bookman Old Style"/>
          <w:sz w:val="24"/>
          <w:szCs w:val="24"/>
          <w:lang w:val="id-ID"/>
        </w:rPr>
        <w:t>9</w:t>
      </w:r>
    </w:p>
    <w:p w14:paraId="6DF4DE5B" w14:textId="77777777" w:rsidR="00C711ED" w:rsidRPr="00145374" w:rsidRDefault="00C711ED" w:rsidP="00C711ED">
      <w:pPr>
        <w:pStyle w:val="ListParagraph"/>
        <w:numPr>
          <w:ilvl w:val="0"/>
          <w:numId w:val="16"/>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Penyelenggaraan fasilitas Parkir untuk umum di luar ruang milik jalan wajib:</w:t>
      </w:r>
    </w:p>
    <w:p w14:paraId="66033DA5" w14:textId="77777777" w:rsidR="0003574F" w:rsidRPr="00145374" w:rsidRDefault="0003574F" w:rsidP="00C711ED">
      <w:pPr>
        <w:pStyle w:val="ListParagraph"/>
        <w:numPr>
          <w:ilvl w:val="0"/>
          <w:numId w:val="17"/>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lang w:val="id-ID"/>
        </w:rPr>
        <w:t>memiliki izin usaha tempat khusus parkir (usaha khusus perparkiran, usaha khusus penitipan kendaraan atau tempat parkir sebagai penunjang usaha pokok)</w:t>
      </w:r>
    </w:p>
    <w:p w14:paraId="2560D50F" w14:textId="77777777" w:rsidR="00C711ED" w:rsidRPr="00145374" w:rsidRDefault="00C711ED" w:rsidP="00C711ED">
      <w:pPr>
        <w:pStyle w:val="ListParagraph"/>
        <w:numPr>
          <w:ilvl w:val="0"/>
          <w:numId w:val="17"/>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menyediakan tempat Parkir sesuai dengan standar teknis yang ditentukan;</w:t>
      </w:r>
    </w:p>
    <w:p w14:paraId="0EDA6C6E" w14:textId="77777777" w:rsidR="00BC0BB6" w:rsidRPr="00145374" w:rsidRDefault="00C711ED" w:rsidP="006713A7">
      <w:pPr>
        <w:pStyle w:val="ListParagraph"/>
        <w:numPr>
          <w:ilvl w:val="0"/>
          <w:numId w:val="17"/>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melengkapi dasilitas Parkir paling sedikit berupa rambu, marka, dan media informasi tarif, waktu, ketersediaan ruang parkir, dan informasi fasilitas Parkir khusus;</w:t>
      </w:r>
    </w:p>
    <w:p w14:paraId="6C7E727A" w14:textId="77777777" w:rsidR="00C711ED" w:rsidRPr="00145374" w:rsidRDefault="00C711ED" w:rsidP="00C711ED">
      <w:pPr>
        <w:pStyle w:val="ListParagraph"/>
        <w:numPr>
          <w:ilvl w:val="0"/>
          <w:numId w:val="17"/>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memastikan kendaraan keluar masuk satuan ruang Parkir dengan aman, selamat, dan memprioritaskan kelancaran lalu lintas;</w:t>
      </w:r>
    </w:p>
    <w:p w14:paraId="49FAAD34" w14:textId="77777777" w:rsidR="00C711ED" w:rsidRPr="00145374" w:rsidRDefault="00C711ED" w:rsidP="00C711ED">
      <w:pPr>
        <w:pStyle w:val="ListParagraph"/>
        <w:numPr>
          <w:ilvl w:val="0"/>
          <w:numId w:val="17"/>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menjaga keamanan kendaraan yang diparkir;</w:t>
      </w:r>
    </w:p>
    <w:p w14:paraId="30D37989" w14:textId="77777777" w:rsidR="00C711ED" w:rsidRPr="00145374" w:rsidRDefault="00C711ED" w:rsidP="00C711ED">
      <w:pPr>
        <w:pStyle w:val="ListParagraph"/>
        <w:numPr>
          <w:ilvl w:val="0"/>
          <w:numId w:val="17"/>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memberikan tanda bukti dan tempat parkir; dan</w:t>
      </w:r>
    </w:p>
    <w:p w14:paraId="3BEA47D9" w14:textId="77777777" w:rsidR="00C711ED" w:rsidRPr="00145374" w:rsidRDefault="00C711ED" w:rsidP="00C711ED">
      <w:pPr>
        <w:pStyle w:val="ListParagraph"/>
        <w:numPr>
          <w:ilvl w:val="0"/>
          <w:numId w:val="17"/>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mengganti kerugian kehilangan dan kerusakan kendaraan yang diparkir sesuai dengan ketentuan peraturan perundang-undangan.</w:t>
      </w:r>
    </w:p>
    <w:p w14:paraId="25D329D3" w14:textId="77777777" w:rsidR="00C711ED" w:rsidRPr="00145374" w:rsidRDefault="00C711ED" w:rsidP="00C711ED">
      <w:pPr>
        <w:pStyle w:val="ListParagraph"/>
        <w:numPr>
          <w:ilvl w:val="0"/>
          <w:numId w:val="16"/>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Dalam hal pengguna jasa Parkir telah memasuki area Parkir dan tidak mendapatkan tempat Parkir , dibebaskan dari biaya parkir.</w:t>
      </w:r>
    </w:p>
    <w:p w14:paraId="30F83CE6" w14:textId="77777777" w:rsidR="00C711ED" w:rsidRPr="00145374" w:rsidRDefault="00C711ED" w:rsidP="00C711ED">
      <w:pPr>
        <w:pStyle w:val="ListParagraph"/>
        <w:numPr>
          <w:ilvl w:val="0"/>
          <w:numId w:val="16"/>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Pengguna jasa Parkir wajib</w:t>
      </w:r>
      <w:r w:rsidR="00FA1423">
        <w:rPr>
          <w:rFonts w:ascii="Bookman Old Style" w:hAnsi="Bookman Old Style"/>
          <w:sz w:val="24"/>
          <w:szCs w:val="24"/>
          <w:lang w:val="id-ID"/>
        </w:rPr>
        <w:t xml:space="preserve"> </w:t>
      </w:r>
      <w:r w:rsidRPr="00145374">
        <w:rPr>
          <w:rFonts w:ascii="Bookman Old Style" w:hAnsi="Bookman Old Style"/>
          <w:sz w:val="24"/>
          <w:szCs w:val="24"/>
        </w:rPr>
        <w:t>:</w:t>
      </w:r>
    </w:p>
    <w:p w14:paraId="3E4514B4" w14:textId="77777777" w:rsidR="00C711ED" w:rsidRPr="00145374" w:rsidRDefault="00C711ED" w:rsidP="00C711ED">
      <w:pPr>
        <w:pStyle w:val="ListParagraph"/>
        <w:numPr>
          <w:ilvl w:val="0"/>
          <w:numId w:val="18"/>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membayar atas pemakaian ruang parkir;</w:t>
      </w:r>
    </w:p>
    <w:p w14:paraId="7B380C5D" w14:textId="77777777" w:rsidR="00C711ED" w:rsidRPr="00145374" w:rsidRDefault="00C711ED" w:rsidP="00C711ED">
      <w:pPr>
        <w:pStyle w:val="ListParagraph"/>
        <w:numPr>
          <w:ilvl w:val="0"/>
          <w:numId w:val="18"/>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menyimpan tanda bukti Parkir atas pemakaian satuan ruang parkir;</w:t>
      </w:r>
    </w:p>
    <w:p w14:paraId="303F36DC" w14:textId="77777777" w:rsidR="00C711ED" w:rsidRPr="00145374" w:rsidRDefault="00C711ED" w:rsidP="00C711ED">
      <w:pPr>
        <w:pStyle w:val="ListParagraph"/>
        <w:numPr>
          <w:ilvl w:val="0"/>
          <w:numId w:val="18"/>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mematuhi rambu parkir, satuan ruang parkir, tanda isyarat parkir, dan ketentuan Parkir lain;</w:t>
      </w:r>
    </w:p>
    <w:p w14:paraId="04285F21" w14:textId="77777777" w:rsidR="00C711ED" w:rsidRPr="00145374" w:rsidRDefault="00C711ED" w:rsidP="00C711ED">
      <w:pPr>
        <w:pStyle w:val="ListParagraph"/>
        <w:numPr>
          <w:ilvl w:val="0"/>
          <w:numId w:val="18"/>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lastRenderedPageBreak/>
        <w:t>memastikan kendaraan terkunci dengan baik; dan</w:t>
      </w:r>
    </w:p>
    <w:p w14:paraId="1BD63A39" w14:textId="77777777" w:rsidR="002A38C9" w:rsidRPr="002A38C9" w:rsidRDefault="00C711ED" w:rsidP="002A38C9">
      <w:pPr>
        <w:pStyle w:val="ListParagraph"/>
        <w:numPr>
          <w:ilvl w:val="0"/>
          <w:numId w:val="18"/>
        </w:numPr>
        <w:spacing w:line="276" w:lineRule="auto"/>
        <w:ind w:left="2552" w:hanging="284"/>
        <w:jc w:val="both"/>
        <w:rPr>
          <w:rFonts w:ascii="Bookman Old Style" w:hAnsi="Bookman Old Style"/>
          <w:sz w:val="24"/>
          <w:szCs w:val="24"/>
        </w:rPr>
      </w:pPr>
      <w:r w:rsidRPr="00145374">
        <w:rPr>
          <w:rFonts w:ascii="Bookman Old Style" w:hAnsi="Bookman Old Style"/>
          <w:sz w:val="24"/>
          <w:szCs w:val="24"/>
        </w:rPr>
        <w:t>tidak meninggalkan barang berharga dan</w:t>
      </w:r>
      <w:r w:rsidRPr="00115082">
        <w:rPr>
          <w:rFonts w:ascii="Bookman Old Style" w:hAnsi="Bookman Old Style"/>
          <w:sz w:val="24"/>
          <w:szCs w:val="24"/>
        </w:rPr>
        <w:t xml:space="preserve"> tanda bukti Parkir di dalam kendaraannya.</w:t>
      </w:r>
    </w:p>
    <w:p w14:paraId="04847042" w14:textId="77777777" w:rsidR="000D0E4E" w:rsidRPr="002A38C9" w:rsidRDefault="00616437" w:rsidP="002A38C9">
      <w:pPr>
        <w:pStyle w:val="ListParagraph"/>
        <w:spacing w:line="276" w:lineRule="auto"/>
        <w:ind w:left="2552"/>
        <w:jc w:val="both"/>
        <w:rPr>
          <w:rFonts w:ascii="Bookman Old Style" w:hAnsi="Bookman Old Style"/>
          <w:sz w:val="24"/>
          <w:szCs w:val="24"/>
        </w:rPr>
      </w:pPr>
      <w:r w:rsidRPr="002A38C9">
        <w:rPr>
          <w:rFonts w:ascii="Bookman Old Style" w:hAnsi="Bookman Old Style"/>
          <w:color w:val="FF0000"/>
          <w:sz w:val="24"/>
          <w:szCs w:val="24"/>
          <w:lang w:val="id-ID"/>
        </w:rPr>
        <w:t xml:space="preserve">                </w:t>
      </w:r>
    </w:p>
    <w:p w14:paraId="67D33564"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 xml:space="preserve">Pasal </w:t>
      </w:r>
      <w:r w:rsidR="00291931">
        <w:rPr>
          <w:rFonts w:ascii="Bookman Old Style" w:hAnsi="Bookman Old Style"/>
          <w:sz w:val="24"/>
          <w:szCs w:val="24"/>
          <w:lang w:val="id-ID"/>
        </w:rPr>
        <w:t>20</w:t>
      </w:r>
    </w:p>
    <w:p w14:paraId="2CB43DFB" w14:textId="77777777" w:rsidR="00C711ED" w:rsidRPr="00115082" w:rsidRDefault="00C711ED" w:rsidP="00C711ED">
      <w:pPr>
        <w:pStyle w:val="ListParagraph"/>
        <w:numPr>
          <w:ilvl w:val="0"/>
          <w:numId w:val="19"/>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Bupati </w:t>
      </w:r>
      <w:r w:rsidR="0030603C" w:rsidRPr="00145374">
        <w:rPr>
          <w:rFonts w:ascii="Bookman Old Style" w:hAnsi="Bookman Old Style"/>
          <w:sz w:val="24"/>
          <w:szCs w:val="24"/>
          <w:lang w:val="id-ID"/>
        </w:rPr>
        <w:t>atau pejabat yang ditunjuk</w:t>
      </w:r>
      <w:r w:rsidR="0030603C">
        <w:rPr>
          <w:rFonts w:ascii="Bookman Old Style" w:hAnsi="Bookman Old Style"/>
          <w:sz w:val="24"/>
          <w:szCs w:val="24"/>
          <w:lang w:val="id-ID"/>
        </w:rPr>
        <w:t xml:space="preserve"> </w:t>
      </w:r>
      <w:r w:rsidRPr="00115082">
        <w:rPr>
          <w:rFonts w:ascii="Bookman Old Style" w:hAnsi="Bookman Old Style"/>
          <w:sz w:val="24"/>
          <w:szCs w:val="24"/>
        </w:rPr>
        <w:t>dapat melakukan pembatasan kapasitas ruang parkir.</w:t>
      </w:r>
    </w:p>
    <w:p w14:paraId="19BA9B4E" w14:textId="77777777" w:rsidR="00C711ED" w:rsidRPr="00115082" w:rsidRDefault="00C711ED" w:rsidP="00C711ED">
      <w:pPr>
        <w:pStyle w:val="ListParagraph"/>
        <w:numPr>
          <w:ilvl w:val="0"/>
          <w:numId w:val="19"/>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Pembatasan kapasitas ruang Parkir sebagaimana dimaksud pada ayat (1) dapat dilakukan pemberlakuan tarif Parkir khusus.</w:t>
      </w:r>
    </w:p>
    <w:p w14:paraId="26E4C000" w14:textId="77777777" w:rsidR="00C711ED" w:rsidRPr="00115082" w:rsidRDefault="00C711ED" w:rsidP="00C711ED">
      <w:pPr>
        <w:spacing w:line="276" w:lineRule="auto"/>
        <w:jc w:val="center"/>
        <w:rPr>
          <w:rFonts w:ascii="Bookman Old Style" w:hAnsi="Bookman Old Style"/>
          <w:sz w:val="24"/>
          <w:szCs w:val="24"/>
          <w:lang w:val="id-ID"/>
        </w:rPr>
      </w:pPr>
    </w:p>
    <w:p w14:paraId="30A69079"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Bagian Ke</w:t>
      </w:r>
      <w:r w:rsidRPr="00115082">
        <w:rPr>
          <w:rFonts w:ascii="Bookman Old Style" w:hAnsi="Bookman Old Style"/>
          <w:sz w:val="24"/>
          <w:szCs w:val="24"/>
          <w:lang w:val="id-ID"/>
        </w:rPr>
        <w:t>empat</w:t>
      </w:r>
    </w:p>
    <w:p w14:paraId="01014EF2"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Tempat Parkir Khusus</w:t>
      </w:r>
    </w:p>
    <w:p w14:paraId="2A3E5D5A" w14:textId="77777777" w:rsidR="00C711ED" w:rsidRPr="00115082" w:rsidRDefault="00C711ED" w:rsidP="00C711ED">
      <w:pPr>
        <w:spacing w:line="276" w:lineRule="auto"/>
        <w:jc w:val="center"/>
        <w:rPr>
          <w:rFonts w:ascii="Bookman Old Style" w:hAnsi="Bookman Old Style"/>
          <w:sz w:val="24"/>
          <w:szCs w:val="24"/>
          <w:lang w:val="id-ID"/>
        </w:rPr>
      </w:pPr>
    </w:p>
    <w:p w14:paraId="35900B75"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 xml:space="preserve">Pasal </w:t>
      </w:r>
      <w:r w:rsidR="00291931">
        <w:rPr>
          <w:rFonts w:ascii="Bookman Old Style" w:hAnsi="Bookman Old Style"/>
          <w:sz w:val="24"/>
          <w:szCs w:val="24"/>
          <w:lang w:val="id-ID"/>
        </w:rPr>
        <w:t>21</w:t>
      </w:r>
    </w:p>
    <w:p w14:paraId="72144A99" w14:textId="77777777" w:rsidR="00C711ED" w:rsidRPr="00115082" w:rsidRDefault="00C711ED" w:rsidP="00C711ED">
      <w:pPr>
        <w:pStyle w:val="ListParagraph"/>
        <w:numPr>
          <w:ilvl w:val="0"/>
          <w:numId w:val="20"/>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Penyelenggara </w:t>
      </w:r>
      <w:r w:rsidRPr="00115082">
        <w:rPr>
          <w:rFonts w:ascii="Bookman Old Style" w:hAnsi="Bookman Old Style"/>
          <w:sz w:val="24"/>
          <w:szCs w:val="24"/>
          <w:lang w:val="id-ID"/>
        </w:rPr>
        <w:t>F</w:t>
      </w:r>
      <w:r w:rsidRPr="00115082">
        <w:rPr>
          <w:rFonts w:ascii="Bookman Old Style" w:hAnsi="Bookman Old Style"/>
          <w:sz w:val="24"/>
          <w:szCs w:val="24"/>
        </w:rPr>
        <w:t xml:space="preserve">asilitas Parkir untuk umum di luar </w:t>
      </w:r>
      <w:r w:rsidRPr="00115082">
        <w:rPr>
          <w:rFonts w:ascii="Bookman Old Style" w:hAnsi="Bookman Old Style"/>
          <w:sz w:val="24"/>
          <w:szCs w:val="24"/>
          <w:lang w:val="id-ID"/>
        </w:rPr>
        <w:t>R</w:t>
      </w:r>
      <w:r w:rsidRPr="00115082">
        <w:rPr>
          <w:rFonts w:ascii="Bookman Old Style" w:hAnsi="Bookman Old Style"/>
          <w:sz w:val="24"/>
          <w:szCs w:val="24"/>
        </w:rPr>
        <w:t xml:space="preserve">uang </w:t>
      </w:r>
      <w:r w:rsidRPr="00115082">
        <w:rPr>
          <w:rFonts w:ascii="Bookman Old Style" w:hAnsi="Bookman Old Style"/>
          <w:sz w:val="24"/>
          <w:szCs w:val="24"/>
          <w:lang w:val="id-ID"/>
        </w:rPr>
        <w:t>M</w:t>
      </w:r>
      <w:r w:rsidRPr="00115082">
        <w:rPr>
          <w:rFonts w:ascii="Bookman Old Style" w:hAnsi="Bookman Old Style"/>
          <w:sz w:val="24"/>
          <w:szCs w:val="24"/>
        </w:rPr>
        <w:t>ilik jalan wajib menyediakan tempat Parkir khusus untuk:</w:t>
      </w:r>
    </w:p>
    <w:p w14:paraId="0F7ED5DB" w14:textId="77777777" w:rsidR="00C711ED" w:rsidRPr="00115082" w:rsidRDefault="00C711ED" w:rsidP="00C711ED">
      <w:pPr>
        <w:pStyle w:val="ListParagraph"/>
        <w:numPr>
          <w:ilvl w:val="0"/>
          <w:numId w:val="21"/>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penyendang cacat;</w:t>
      </w:r>
    </w:p>
    <w:p w14:paraId="0FDEF938" w14:textId="77777777" w:rsidR="00C711ED" w:rsidRPr="00115082" w:rsidRDefault="00C711ED" w:rsidP="00C711ED">
      <w:pPr>
        <w:pStyle w:val="ListParagraph"/>
        <w:numPr>
          <w:ilvl w:val="0"/>
          <w:numId w:val="21"/>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manusia usia lanjut; dan</w:t>
      </w:r>
    </w:p>
    <w:p w14:paraId="780B97D5" w14:textId="77777777" w:rsidR="00C711ED" w:rsidRPr="00115082" w:rsidRDefault="00C711ED" w:rsidP="00C711ED">
      <w:pPr>
        <w:pStyle w:val="ListParagraph"/>
        <w:numPr>
          <w:ilvl w:val="0"/>
          <w:numId w:val="21"/>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wanita hamil.</w:t>
      </w:r>
    </w:p>
    <w:p w14:paraId="6FCCB2F3" w14:textId="77777777" w:rsidR="00C711ED" w:rsidRPr="00115082" w:rsidRDefault="00C711ED" w:rsidP="00C711ED">
      <w:pPr>
        <w:pStyle w:val="ListParagraph"/>
        <w:numPr>
          <w:ilvl w:val="0"/>
          <w:numId w:val="20"/>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Tempat Parkir khusus sebagaimana dimaksud pada ayat (1) paling sedikit memenuhi persyaratan:</w:t>
      </w:r>
    </w:p>
    <w:p w14:paraId="1AF9F5C3" w14:textId="77777777" w:rsidR="00C711ED" w:rsidRPr="00115082" w:rsidRDefault="00C711ED" w:rsidP="00C711ED">
      <w:pPr>
        <w:pStyle w:val="ListParagraph"/>
        <w:numPr>
          <w:ilvl w:val="0"/>
          <w:numId w:val="22"/>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lang w:val="id-ID"/>
        </w:rPr>
        <w:t>k</w:t>
      </w:r>
      <w:r w:rsidRPr="00115082">
        <w:rPr>
          <w:rFonts w:ascii="Bookman Old Style" w:hAnsi="Bookman Old Style"/>
          <w:sz w:val="24"/>
          <w:szCs w:val="24"/>
        </w:rPr>
        <w:t>emudahan akses memnuju dari dan/atau ke bangunan/fasilitas yang dituju;</w:t>
      </w:r>
    </w:p>
    <w:p w14:paraId="0255F975" w14:textId="77777777" w:rsidR="00C711ED" w:rsidRPr="00115082" w:rsidRDefault="00C711ED" w:rsidP="00C711ED">
      <w:pPr>
        <w:pStyle w:val="ListParagraph"/>
        <w:numPr>
          <w:ilvl w:val="0"/>
          <w:numId w:val="22"/>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lang w:val="id-ID"/>
        </w:rPr>
        <w:t>t</w:t>
      </w:r>
      <w:r w:rsidRPr="00115082">
        <w:rPr>
          <w:rFonts w:ascii="Bookman Old Style" w:hAnsi="Bookman Old Style"/>
          <w:sz w:val="24"/>
          <w:szCs w:val="24"/>
        </w:rPr>
        <w:t>ersedia ruang bebas yang memudahkan masuk dan keluar dari kendaraannya;</w:t>
      </w:r>
    </w:p>
    <w:p w14:paraId="374FB926" w14:textId="77777777" w:rsidR="00C711ED" w:rsidRPr="00115082" w:rsidRDefault="00C711ED" w:rsidP="00C711ED">
      <w:pPr>
        <w:pStyle w:val="ListParagraph"/>
        <w:numPr>
          <w:ilvl w:val="0"/>
          <w:numId w:val="22"/>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lang w:val="id-ID"/>
        </w:rPr>
        <w:t>d</w:t>
      </w:r>
      <w:r w:rsidRPr="00115082">
        <w:rPr>
          <w:rFonts w:ascii="Bookman Old Style" w:hAnsi="Bookman Old Style"/>
          <w:sz w:val="24"/>
          <w:szCs w:val="24"/>
        </w:rPr>
        <w:t>ipasang tanda Parkir khusus; dan</w:t>
      </w:r>
    </w:p>
    <w:p w14:paraId="087EB0C4" w14:textId="77777777" w:rsidR="00C711ED" w:rsidRPr="006713A7" w:rsidRDefault="00C711ED" w:rsidP="00C711ED">
      <w:pPr>
        <w:pStyle w:val="ListParagraph"/>
        <w:numPr>
          <w:ilvl w:val="0"/>
          <w:numId w:val="22"/>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lang w:val="id-ID"/>
        </w:rPr>
        <w:t>t</w:t>
      </w:r>
      <w:r w:rsidRPr="00115082">
        <w:rPr>
          <w:rFonts w:ascii="Bookman Old Style" w:hAnsi="Bookman Old Style"/>
          <w:sz w:val="24"/>
          <w:szCs w:val="24"/>
        </w:rPr>
        <w:t xml:space="preserve">ersedia </w:t>
      </w:r>
      <w:r w:rsidRPr="00115082">
        <w:rPr>
          <w:rFonts w:ascii="Bookman Old Style" w:hAnsi="Bookman Old Style"/>
          <w:i/>
          <w:sz w:val="24"/>
          <w:szCs w:val="24"/>
        </w:rPr>
        <w:t>ramp</w:t>
      </w:r>
      <w:r w:rsidRPr="00115082">
        <w:rPr>
          <w:rFonts w:ascii="Bookman Old Style" w:hAnsi="Bookman Old Style"/>
          <w:sz w:val="24"/>
          <w:szCs w:val="24"/>
        </w:rPr>
        <w:t xml:space="preserve"> trotoar di kedua sisi kendaraan.</w:t>
      </w:r>
    </w:p>
    <w:p w14:paraId="7F4FFE08" w14:textId="77777777" w:rsidR="006713A7" w:rsidRDefault="006713A7" w:rsidP="006713A7">
      <w:pPr>
        <w:spacing w:line="276" w:lineRule="auto"/>
        <w:jc w:val="both"/>
        <w:rPr>
          <w:rFonts w:ascii="Bookman Old Style" w:hAnsi="Bookman Old Style"/>
          <w:sz w:val="24"/>
          <w:szCs w:val="24"/>
          <w:lang w:val="id-ID"/>
        </w:rPr>
      </w:pPr>
    </w:p>
    <w:p w14:paraId="3AD166E7" w14:textId="77777777" w:rsidR="006713A7" w:rsidRPr="00145374" w:rsidRDefault="006713A7" w:rsidP="006713A7">
      <w:pPr>
        <w:spacing w:line="276" w:lineRule="auto"/>
        <w:jc w:val="center"/>
        <w:rPr>
          <w:rFonts w:ascii="Bookman Old Style" w:hAnsi="Bookman Old Style"/>
          <w:sz w:val="24"/>
          <w:szCs w:val="24"/>
          <w:lang w:val="id-ID"/>
        </w:rPr>
      </w:pPr>
      <w:r w:rsidRPr="00145374">
        <w:rPr>
          <w:rFonts w:ascii="Bookman Old Style" w:hAnsi="Bookman Old Style"/>
          <w:sz w:val="24"/>
          <w:szCs w:val="24"/>
          <w:lang w:val="id-ID"/>
        </w:rPr>
        <w:t xml:space="preserve">Pasal </w:t>
      </w:r>
      <w:r w:rsidR="0017082C" w:rsidRPr="00145374">
        <w:rPr>
          <w:rFonts w:ascii="Bookman Old Style" w:hAnsi="Bookman Old Style"/>
          <w:sz w:val="24"/>
          <w:szCs w:val="24"/>
          <w:lang w:val="id-ID"/>
        </w:rPr>
        <w:t xml:space="preserve"> 22</w:t>
      </w:r>
    </w:p>
    <w:p w14:paraId="0E657846" w14:textId="77777777" w:rsidR="006713A7" w:rsidRPr="00145374" w:rsidRDefault="006713A7" w:rsidP="006713A7">
      <w:pPr>
        <w:spacing w:line="276" w:lineRule="auto"/>
        <w:ind w:left="1843"/>
        <w:jc w:val="both"/>
        <w:rPr>
          <w:rFonts w:ascii="Bookman Old Style" w:hAnsi="Bookman Old Style"/>
          <w:sz w:val="24"/>
          <w:szCs w:val="24"/>
          <w:lang w:val="id-ID"/>
        </w:rPr>
      </w:pPr>
      <w:r w:rsidRPr="00145374">
        <w:rPr>
          <w:rFonts w:ascii="Bookman Old Style" w:hAnsi="Bookman Old Style"/>
          <w:sz w:val="24"/>
          <w:szCs w:val="24"/>
          <w:lang w:val="id-ID"/>
        </w:rPr>
        <w:t>Ketentuan lebih lanjut mengenai  penyelenggaraan Fasilitas Parkir di Luar Ruang Milik Jalan atau Tempat Khusus Parkir diatur dengan Peraturan Bupati.</w:t>
      </w:r>
    </w:p>
    <w:p w14:paraId="65C3CC6D" w14:textId="77777777" w:rsidR="006713A7" w:rsidRPr="00115082" w:rsidRDefault="006713A7" w:rsidP="002A38C9">
      <w:pPr>
        <w:spacing w:line="276" w:lineRule="auto"/>
        <w:rPr>
          <w:rFonts w:ascii="Bookman Old Style" w:hAnsi="Bookman Old Style"/>
          <w:sz w:val="24"/>
          <w:szCs w:val="24"/>
          <w:lang w:val="id-ID"/>
        </w:rPr>
      </w:pPr>
    </w:p>
    <w:p w14:paraId="238657E0"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BAB I</w:t>
      </w:r>
      <w:r w:rsidRPr="00115082">
        <w:rPr>
          <w:rFonts w:ascii="Bookman Old Style" w:hAnsi="Bookman Old Style"/>
          <w:sz w:val="24"/>
          <w:szCs w:val="24"/>
          <w:lang w:val="id-ID"/>
        </w:rPr>
        <w:t>V</w:t>
      </w:r>
    </w:p>
    <w:p w14:paraId="73E603E3" w14:textId="77777777" w:rsidR="00C711ED"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 xml:space="preserve">PENYELENGGARA FASILITAS </w:t>
      </w:r>
    </w:p>
    <w:p w14:paraId="5A3021A9"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P</w:t>
      </w:r>
      <w:r w:rsidRPr="00115082">
        <w:rPr>
          <w:rFonts w:ascii="Bookman Old Style" w:hAnsi="Bookman Old Style"/>
          <w:sz w:val="24"/>
          <w:szCs w:val="24"/>
          <w:lang w:val="id-ID"/>
        </w:rPr>
        <w:t>ARKIR</w:t>
      </w:r>
      <w:r w:rsidRPr="00115082">
        <w:rPr>
          <w:rFonts w:ascii="Bookman Old Style" w:hAnsi="Bookman Old Style"/>
          <w:sz w:val="24"/>
          <w:szCs w:val="24"/>
        </w:rPr>
        <w:t xml:space="preserve"> DAN JURU PARKIR</w:t>
      </w:r>
    </w:p>
    <w:p w14:paraId="03883687"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Bagian Kesatu</w:t>
      </w:r>
    </w:p>
    <w:p w14:paraId="1BA07C43" w14:textId="77777777" w:rsidR="00C711ED"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Penyelenggara Fasilitas Parkir</w:t>
      </w:r>
    </w:p>
    <w:p w14:paraId="76CBD80D" w14:textId="77777777" w:rsidR="006B3E82" w:rsidRPr="006B3E82" w:rsidRDefault="006B3E82" w:rsidP="00C711ED">
      <w:pPr>
        <w:spacing w:line="276" w:lineRule="auto"/>
        <w:jc w:val="center"/>
        <w:rPr>
          <w:rFonts w:ascii="Bookman Old Style" w:hAnsi="Bookman Old Style"/>
          <w:sz w:val="24"/>
          <w:szCs w:val="24"/>
          <w:lang w:val="id-ID"/>
        </w:rPr>
      </w:pPr>
    </w:p>
    <w:p w14:paraId="052C5008" w14:textId="77777777" w:rsidR="00C711ED" w:rsidRPr="00145374" w:rsidRDefault="00983EFD" w:rsidP="00983EFD">
      <w:pPr>
        <w:spacing w:line="276" w:lineRule="auto"/>
        <w:jc w:val="center"/>
        <w:rPr>
          <w:rFonts w:ascii="Bookman Old Style" w:hAnsi="Bookman Old Style"/>
          <w:sz w:val="24"/>
          <w:szCs w:val="24"/>
          <w:lang w:val="id-ID"/>
        </w:rPr>
      </w:pPr>
      <w:r w:rsidRPr="00145374">
        <w:rPr>
          <w:rFonts w:ascii="Bookman Old Style" w:hAnsi="Bookman Old Style"/>
          <w:sz w:val="24"/>
          <w:szCs w:val="24"/>
          <w:lang w:val="id-ID"/>
        </w:rPr>
        <w:t xml:space="preserve">Pasal </w:t>
      </w:r>
      <w:r w:rsidR="0017082C" w:rsidRPr="00145374">
        <w:rPr>
          <w:rFonts w:ascii="Bookman Old Style" w:hAnsi="Bookman Old Style"/>
          <w:sz w:val="24"/>
          <w:szCs w:val="24"/>
          <w:lang w:val="id-ID"/>
        </w:rPr>
        <w:t>23</w:t>
      </w:r>
    </w:p>
    <w:p w14:paraId="1006E633" w14:textId="77777777" w:rsidR="00983EFD" w:rsidRPr="00145374" w:rsidRDefault="006B3E82" w:rsidP="00C31045">
      <w:pPr>
        <w:pStyle w:val="ListParagraph"/>
        <w:numPr>
          <w:ilvl w:val="0"/>
          <w:numId w:val="58"/>
        </w:numPr>
        <w:spacing w:line="276" w:lineRule="auto"/>
        <w:ind w:left="2268" w:hanging="425"/>
        <w:jc w:val="both"/>
        <w:rPr>
          <w:rFonts w:ascii="Bookman Old Style" w:hAnsi="Bookman Old Style"/>
          <w:sz w:val="24"/>
          <w:szCs w:val="24"/>
          <w:lang w:val="id-ID"/>
        </w:rPr>
      </w:pPr>
      <w:r w:rsidRPr="00145374">
        <w:rPr>
          <w:rFonts w:ascii="Bookman Old Style" w:hAnsi="Bookman Old Style"/>
          <w:sz w:val="24"/>
          <w:szCs w:val="24"/>
          <w:lang w:val="id-ID"/>
        </w:rPr>
        <w:t xml:space="preserve">Penyelenggara </w:t>
      </w:r>
      <w:r w:rsidR="00983EFD" w:rsidRPr="00145374">
        <w:rPr>
          <w:rFonts w:ascii="Bookman Old Style" w:hAnsi="Bookman Old Style"/>
          <w:sz w:val="24"/>
          <w:szCs w:val="24"/>
          <w:lang w:val="id-ID"/>
        </w:rPr>
        <w:t xml:space="preserve">Fasilitas Parkir </w:t>
      </w:r>
      <w:r w:rsidRPr="00145374">
        <w:rPr>
          <w:rFonts w:ascii="Bookman Old Style" w:hAnsi="Bookman Old Style"/>
          <w:sz w:val="24"/>
          <w:szCs w:val="24"/>
          <w:lang w:val="id-ID"/>
        </w:rPr>
        <w:t xml:space="preserve">di dalam Ruang Milik Jalan </w:t>
      </w:r>
      <w:r w:rsidR="00B0055D" w:rsidRPr="00145374">
        <w:rPr>
          <w:rFonts w:ascii="Bookman Old Style" w:hAnsi="Bookman Old Style"/>
          <w:sz w:val="24"/>
          <w:szCs w:val="24"/>
          <w:lang w:val="id-ID"/>
        </w:rPr>
        <w:t xml:space="preserve">(on street parking) </w:t>
      </w:r>
      <w:r w:rsidRPr="00145374">
        <w:rPr>
          <w:rFonts w:ascii="Bookman Old Style" w:hAnsi="Bookman Old Style"/>
          <w:sz w:val="24"/>
          <w:szCs w:val="24"/>
          <w:lang w:val="id-ID"/>
        </w:rPr>
        <w:t xml:space="preserve">atau Parkir Tepi Jalan Umum </w:t>
      </w:r>
      <w:r w:rsidR="00983EFD" w:rsidRPr="00145374">
        <w:rPr>
          <w:rFonts w:ascii="Bookman Old Style" w:hAnsi="Bookman Old Style"/>
          <w:sz w:val="24"/>
          <w:szCs w:val="24"/>
          <w:lang w:val="id-ID"/>
        </w:rPr>
        <w:t>diselenggarakan oleh Pemerintah Daerah</w:t>
      </w:r>
    </w:p>
    <w:p w14:paraId="73B9FB34" w14:textId="77777777" w:rsidR="00C711ED" w:rsidRPr="00145374" w:rsidRDefault="006B3E82" w:rsidP="002A38C9">
      <w:pPr>
        <w:pStyle w:val="ListParagraph"/>
        <w:numPr>
          <w:ilvl w:val="0"/>
          <w:numId w:val="58"/>
        </w:numPr>
        <w:spacing w:line="276" w:lineRule="auto"/>
        <w:ind w:left="2268" w:hanging="425"/>
        <w:jc w:val="both"/>
        <w:rPr>
          <w:rFonts w:ascii="Bookman Old Style" w:hAnsi="Bookman Old Style"/>
          <w:sz w:val="24"/>
          <w:szCs w:val="24"/>
          <w:lang w:val="id-ID"/>
        </w:rPr>
      </w:pPr>
      <w:r w:rsidRPr="00145374">
        <w:rPr>
          <w:rFonts w:ascii="Bookman Old Style" w:hAnsi="Bookman Old Style"/>
          <w:sz w:val="24"/>
          <w:szCs w:val="24"/>
          <w:lang w:val="id-ID"/>
        </w:rPr>
        <w:t xml:space="preserve">Penyelenggara </w:t>
      </w:r>
      <w:r w:rsidR="00983EFD" w:rsidRPr="00145374">
        <w:rPr>
          <w:rFonts w:ascii="Bookman Old Style" w:hAnsi="Bookman Old Style"/>
          <w:sz w:val="24"/>
          <w:szCs w:val="24"/>
          <w:lang w:val="id-ID"/>
        </w:rPr>
        <w:t xml:space="preserve">Fasilitas Parkir </w:t>
      </w:r>
      <w:r w:rsidRPr="00145374">
        <w:rPr>
          <w:rFonts w:ascii="Bookman Old Style" w:hAnsi="Bookman Old Style"/>
          <w:sz w:val="24"/>
          <w:szCs w:val="24"/>
          <w:lang w:val="id-ID"/>
        </w:rPr>
        <w:t xml:space="preserve">di luar Ruang Milik Jalan </w:t>
      </w:r>
      <w:r w:rsidR="00383A62" w:rsidRPr="00145374">
        <w:rPr>
          <w:rFonts w:ascii="Bookman Old Style" w:hAnsi="Bookman Old Style"/>
          <w:sz w:val="24"/>
          <w:szCs w:val="24"/>
          <w:lang w:val="id-ID"/>
        </w:rPr>
        <w:t>(off street parking)</w:t>
      </w:r>
      <w:r w:rsidRPr="00145374">
        <w:rPr>
          <w:rFonts w:ascii="Bookman Old Style" w:hAnsi="Bookman Old Style"/>
          <w:sz w:val="24"/>
          <w:szCs w:val="24"/>
          <w:lang w:val="id-ID"/>
        </w:rPr>
        <w:t xml:space="preserve"> atau tempat khusus parkir </w:t>
      </w:r>
      <w:r w:rsidR="00983EFD" w:rsidRPr="00145374">
        <w:rPr>
          <w:rFonts w:ascii="Bookman Old Style" w:hAnsi="Bookman Old Style"/>
          <w:sz w:val="24"/>
          <w:szCs w:val="24"/>
          <w:lang w:val="id-ID"/>
        </w:rPr>
        <w:t>diselenggarakan oleh Pemerintah Daerah dan/atau Badan, Perorangan</w:t>
      </w:r>
      <w:r w:rsidR="002A38C9" w:rsidRPr="00145374">
        <w:rPr>
          <w:rFonts w:ascii="Bookman Old Style" w:hAnsi="Bookman Old Style"/>
          <w:sz w:val="24"/>
          <w:szCs w:val="24"/>
          <w:lang w:val="id-ID"/>
        </w:rPr>
        <w:t>.</w:t>
      </w:r>
    </w:p>
    <w:p w14:paraId="40E70170" w14:textId="77777777" w:rsidR="00C711ED" w:rsidRDefault="00C711ED" w:rsidP="00621326">
      <w:pPr>
        <w:spacing w:line="276" w:lineRule="auto"/>
        <w:rPr>
          <w:rFonts w:ascii="Bookman Old Style" w:hAnsi="Bookman Old Style"/>
          <w:sz w:val="24"/>
          <w:szCs w:val="24"/>
          <w:lang w:val="id-ID"/>
        </w:rPr>
      </w:pPr>
    </w:p>
    <w:p w14:paraId="792EEFCA"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Pasal 2</w:t>
      </w:r>
      <w:r w:rsidR="002A38C9">
        <w:rPr>
          <w:rFonts w:ascii="Bookman Old Style" w:hAnsi="Bookman Old Style"/>
          <w:sz w:val="24"/>
          <w:szCs w:val="24"/>
          <w:lang w:val="id-ID"/>
        </w:rPr>
        <w:t>4</w:t>
      </w:r>
    </w:p>
    <w:p w14:paraId="18B20AE0" w14:textId="77777777" w:rsidR="00C711ED" w:rsidRPr="00145374" w:rsidRDefault="00C711ED" w:rsidP="00C711ED">
      <w:pPr>
        <w:pStyle w:val="ListParagraph"/>
        <w:numPr>
          <w:ilvl w:val="0"/>
          <w:numId w:val="24"/>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Penyelenggara</w:t>
      </w:r>
      <w:r w:rsidR="0017082C" w:rsidRPr="00145374">
        <w:rPr>
          <w:rFonts w:ascii="Bookman Old Style" w:hAnsi="Bookman Old Style"/>
          <w:sz w:val="24"/>
          <w:szCs w:val="24"/>
          <w:lang w:val="id-ID"/>
        </w:rPr>
        <w:t>an</w:t>
      </w:r>
      <w:r w:rsidRPr="00145374">
        <w:rPr>
          <w:rFonts w:ascii="Bookman Old Style" w:hAnsi="Bookman Old Style"/>
          <w:sz w:val="24"/>
          <w:szCs w:val="24"/>
        </w:rPr>
        <w:t xml:space="preserve"> fasilitas Parkir seb</w:t>
      </w:r>
      <w:r w:rsidR="0017082C" w:rsidRPr="00145374">
        <w:rPr>
          <w:rFonts w:ascii="Bookman Old Style" w:hAnsi="Bookman Old Style"/>
          <w:sz w:val="24"/>
          <w:szCs w:val="24"/>
        </w:rPr>
        <w:t>agaimana dimaksud dalam Pasal</w:t>
      </w:r>
      <w:r w:rsidR="002A38C9" w:rsidRPr="00145374">
        <w:rPr>
          <w:rFonts w:ascii="Bookman Old Style" w:hAnsi="Bookman Old Style"/>
          <w:sz w:val="24"/>
          <w:szCs w:val="24"/>
          <w:lang w:val="id-ID"/>
        </w:rPr>
        <w:t xml:space="preserve"> 23 </w:t>
      </w:r>
      <w:r w:rsidRPr="00145374">
        <w:rPr>
          <w:rFonts w:ascii="Bookman Old Style" w:hAnsi="Bookman Old Style"/>
          <w:sz w:val="24"/>
          <w:szCs w:val="24"/>
        </w:rPr>
        <w:t xml:space="preserve">dapat </w:t>
      </w:r>
      <w:r w:rsidR="005B2DAD" w:rsidRPr="00145374">
        <w:rPr>
          <w:rFonts w:ascii="Bookman Old Style" w:hAnsi="Bookman Old Style"/>
          <w:sz w:val="24"/>
          <w:szCs w:val="24"/>
          <w:lang w:val="id-ID"/>
        </w:rPr>
        <w:t xml:space="preserve">dikerjasamakan </w:t>
      </w:r>
      <w:r w:rsidRPr="00145374">
        <w:rPr>
          <w:rFonts w:ascii="Bookman Old Style" w:hAnsi="Bookman Old Style"/>
          <w:sz w:val="24"/>
          <w:szCs w:val="24"/>
        </w:rPr>
        <w:t xml:space="preserve">dengan pihak ketiga sebagai pengelola </w:t>
      </w:r>
      <w:r w:rsidRPr="00145374">
        <w:rPr>
          <w:rFonts w:ascii="Bookman Old Style" w:hAnsi="Bookman Old Style"/>
          <w:sz w:val="24"/>
          <w:szCs w:val="24"/>
          <w:lang w:val="id-ID"/>
        </w:rPr>
        <w:t>F</w:t>
      </w:r>
      <w:r w:rsidRPr="00145374">
        <w:rPr>
          <w:rFonts w:ascii="Bookman Old Style" w:hAnsi="Bookman Old Style"/>
          <w:sz w:val="24"/>
          <w:szCs w:val="24"/>
        </w:rPr>
        <w:t xml:space="preserve">asilitas </w:t>
      </w:r>
      <w:r w:rsidRPr="00145374">
        <w:rPr>
          <w:rFonts w:ascii="Bookman Old Style" w:hAnsi="Bookman Old Style"/>
          <w:sz w:val="24"/>
          <w:szCs w:val="24"/>
          <w:lang w:val="id-ID"/>
        </w:rPr>
        <w:t>P</w:t>
      </w:r>
      <w:r w:rsidRPr="00145374">
        <w:rPr>
          <w:rFonts w:ascii="Bookman Old Style" w:hAnsi="Bookman Old Style"/>
          <w:sz w:val="24"/>
          <w:szCs w:val="24"/>
        </w:rPr>
        <w:t>arkir</w:t>
      </w:r>
      <w:r w:rsidRPr="00145374">
        <w:rPr>
          <w:rFonts w:ascii="Bookman Old Style" w:hAnsi="Bookman Old Style"/>
          <w:sz w:val="24"/>
          <w:szCs w:val="24"/>
          <w:lang w:val="id-ID"/>
        </w:rPr>
        <w:t>.</w:t>
      </w:r>
    </w:p>
    <w:p w14:paraId="0157FBD6" w14:textId="77777777" w:rsidR="00C711ED" w:rsidRPr="00145374" w:rsidRDefault="00BF6D9E" w:rsidP="008C57AC">
      <w:pPr>
        <w:pStyle w:val="ListParagraph"/>
        <w:numPr>
          <w:ilvl w:val="0"/>
          <w:numId w:val="24"/>
        </w:numPr>
        <w:spacing w:line="276" w:lineRule="auto"/>
        <w:ind w:left="2268" w:hanging="425"/>
        <w:jc w:val="both"/>
        <w:rPr>
          <w:rFonts w:ascii="Bookman Old Style" w:hAnsi="Bookman Old Style"/>
          <w:sz w:val="24"/>
          <w:szCs w:val="24"/>
        </w:rPr>
      </w:pPr>
      <w:r w:rsidRPr="00145374">
        <w:rPr>
          <w:rFonts w:ascii="Bookman Old Style" w:hAnsi="Bookman Old Style"/>
          <w:sz w:val="24"/>
          <w:szCs w:val="24"/>
        </w:rPr>
        <w:t>Penyelenggaraan Fasilitas Parkir di dalam Ruang Milik Jalan (on street parking) atau Parkir Tepi Jalan Umum dan Fasilitas Parkir di luar Ruang Milik Jalan (off street parking)</w:t>
      </w:r>
      <w:r w:rsidR="005B2DAD" w:rsidRPr="00145374">
        <w:rPr>
          <w:rFonts w:ascii="Bookman Old Style" w:hAnsi="Bookman Old Style"/>
          <w:sz w:val="24"/>
          <w:szCs w:val="24"/>
        </w:rPr>
        <w:t xml:space="preserve"> yang </w:t>
      </w:r>
      <w:r w:rsidRPr="00145374">
        <w:rPr>
          <w:rFonts w:ascii="Bookman Old Style" w:hAnsi="Bookman Old Style"/>
          <w:sz w:val="24"/>
          <w:szCs w:val="24"/>
        </w:rPr>
        <w:t xml:space="preserve"> diselenggarakan oleh Pemerintah Daerah, dapat dikerjasamakan  dengan  pihak  </w:t>
      </w:r>
      <w:r w:rsidR="000F530C" w:rsidRPr="00145374">
        <w:rPr>
          <w:rFonts w:ascii="Bookman Old Style" w:hAnsi="Bookman Old Style"/>
          <w:sz w:val="24"/>
          <w:szCs w:val="24"/>
        </w:rPr>
        <w:t>ketiga  melalui  pelelangan  atau</w:t>
      </w:r>
      <w:r w:rsidRPr="00145374">
        <w:rPr>
          <w:rFonts w:ascii="Bookman Old Style" w:hAnsi="Bookman Old Style"/>
          <w:sz w:val="24"/>
          <w:szCs w:val="24"/>
        </w:rPr>
        <w:t xml:space="preserve"> penunjukan sesuai ketentuan yang berlaku</w:t>
      </w:r>
      <w:r w:rsidRPr="00145374">
        <w:rPr>
          <w:rFonts w:ascii="Bookman Old Style" w:hAnsi="Bookman Old Style" w:cstheme="minorBidi"/>
          <w:sz w:val="24"/>
          <w:szCs w:val="24"/>
        </w:rPr>
        <w:t xml:space="preserve">. </w:t>
      </w:r>
    </w:p>
    <w:p w14:paraId="2764E6A8" w14:textId="77777777" w:rsidR="00C711ED" w:rsidRPr="00621326" w:rsidRDefault="00C711ED" w:rsidP="00C711ED">
      <w:pPr>
        <w:pStyle w:val="ListParagraph"/>
        <w:numPr>
          <w:ilvl w:val="0"/>
          <w:numId w:val="24"/>
        </w:numPr>
        <w:spacing w:line="276" w:lineRule="auto"/>
        <w:ind w:left="2268" w:hanging="425"/>
        <w:jc w:val="both"/>
        <w:rPr>
          <w:rFonts w:ascii="Bookman Old Style" w:hAnsi="Bookman Old Style"/>
          <w:sz w:val="24"/>
          <w:szCs w:val="24"/>
        </w:rPr>
      </w:pPr>
      <w:r w:rsidRPr="00145374">
        <w:rPr>
          <w:rFonts w:ascii="Bookman Old Style" w:hAnsi="Bookman Old Style" w:cstheme="minorBidi"/>
          <w:sz w:val="24"/>
          <w:szCs w:val="24"/>
        </w:rPr>
        <w:t>Ketentuan lebih lanjut mengenai kerjasama sebagaimana dimaksud pada ayat (2) diatur dalam Peraturan Bupati</w:t>
      </w:r>
      <w:r w:rsidRPr="00145374">
        <w:rPr>
          <w:rFonts w:ascii="Bookman Old Style" w:hAnsi="Bookman Old Style"/>
          <w:sz w:val="24"/>
          <w:szCs w:val="24"/>
        </w:rPr>
        <w:t>.</w:t>
      </w:r>
    </w:p>
    <w:p w14:paraId="64F1916C" w14:textId="77777777" w:rsidR="00621326" w:rsidRPr="00145374" w:rsidRDefault="00621326" w:rsidP="00621326">
      <w:pPr>
        <w:pStyle w:val="ListParagraph"/>
        <w:spacing w:line="276" w:lineRule="auto"/>
        <w:ind w:left="2268"/>
        <w:jc w:val="both"/>
        <w:rPr>
          <w:rFonts w:ascii="Bookman Old Style" w:hAnsi="Bookman Old Style"/>
          <w:sz w:val="24"/>
          <w:szCs w:val="24"/>
        </w:rPr>
      </w:pPr>
    </w:p>
    <w:p w14:paraId="2264D223" w14:textId="77777777" w:rsidR="000F530C" w:rsidRPr="00145374" w:rsidRDefault="000F530C" w:rsidP="008C57AC">
      <w:pPr>
        <w:spacing w:line="276" w:lineRule="auto"/>
        <w:rPr>
          <w:rFonts w:ascii="Bookman Old Style" w:hAnsi="Bookman Old Style"/>
          <w:sz w:val="24"/>
          <w:szCs w:val="24"/>
          <w:lang w:val="id-ID"/>
        </w:rPr>
      </w:pPr>
    </w:p>
    <w:p w14:paraId="10DE481B"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Bagian Kedua</w:t>
      </w:r>
    </w:p>
    <w:p w14:paraId="3A8100E9"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Juru Parkir</w:t>
      </w:r>
    </w:p>
    <w:p w14:paraId="020CC0F7" w14:textId="77777777" w:rsidR="00C711ED" w:rsidRPr="00115082" w:rsidRDefault="00C711ED" w:rsidP="00C711ED">
      <w:pPr>
        <w:spacing w:line="276" w:lineRule="auto"/>
        <w:jc w:val="center"/>
        <w:rPr>
          <w:rFonts w:ascii="Bookman Old Style" w:hAnsi="Bookman Old Style"/>
          <w:sz w:val="24"/>
          <w:szCs w:val="24"/>
          <w:lang w:val="id-ID"/>
        </w:rPr>
      </w:pPr>
    </w:p>
    <w:p w14:paraId="3E5380CC"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Pasal 2</w:t>
      </w:r>
      <w:r w:rsidR="008C57AC">
        <w:rPr>
          <w:rFonts w:ascii="Bookman Old Style" w:hAnsi="Bookman Old Style"/>
          <w:sz w:val="24"/>
          <w:szCs w:val="24"/>
          <w:lang w:val="id-ID"/>
        </w:rPr>
        <w:t>5</w:t>
      </w:r>
    </w:p>
    <w:p w14:paraId="2480ED60" w14:textId="77777777" w:rsidR="00C711ED" w:rsidRPr="00115082" w:rsidRDefault="00C711ED" w:rsidP="00C711ED">
      <w:pPr>
        <w:pStyle w:val="ListParagraph"/>
        <w:numPr>
          <w:ilvl w:val="0"/>
          <w:numId w:val="25"/>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Penyelenggara fasilitas Parkir dan/atau pengelola fasilitas Parkir berkewajiban mendaftarkan juru Parkir yang bertugas pada fasilitas Parkir yang dikelolanya kepada Perangkat Daerah</w:t>
      </w:r>
      <w:r w:rsidRPr="00115082">
        <w:rPr>
          <w:rFonts w:ascii="Bookman Old Style" w:hAnsi="Bookman Old Style"/>
          <w:sz w:val="24"/>
          <w:szCs w:val="24"/>
          <w:lang w:val="id-ID"/>
        </w:rPr>
        <w:t xml:space="preserve"> yang menyelenggarakan urusan perhubungan</w:t>
      </w:r>
      <w:r w:rsidRPr="00115082">
        <w:rPr>
          <w:rFonts w:ascii="Bookman Old Style" w:hAnsi="Bookman Old Style"/>
          <w:sz w:val="24"/>
          <w:szCs w:val="24"/>
        </w:rPr>
        <w:t>.</w:t>
      </w:r>
    </w:p>
    <w:p w14:paraId="011F4F80" w14:textId="77777777" w:rsidR="00C711ED" w:rsidRPr="00115082" w:rsidRDefault="00C711ED" w:rsidP="00C711ED">
      <w:pPr>
        <w:pStyle w:val="ListParagraph"/>
        <w:numPr>
          <w:ilvl w:val="0"/>
          <w:numId w:val="25"/>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Juru Parkir berkewajiban memenuhi ketentuan sebagai berikut:</w:t>
      </w:r>
    </w:p>
    <w:p w14:paraId="293989E3" w14:textId="77777777" w:rsidR="00C711ED" w:rsidRPr="00115082" w:rsidRDefault="00C711ED" w:rsidP="00C711ED">
      <w:pPr>
        <w:pStyle w:val="ListParagraph"/>
        <w:numPr>
          <w:ilvl w:val="0"/>
          <w:numId w:val="2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memakai pakaian seragam dan tanda pengenal sebagai juru Parkir pada saat bertugas sebagai juru parkir;</w:t>
      </w:r>
    </w:p>
    <w:p w14:paraId="1F6B9FA3" w14:textId="77777777" w:rsidR="00C711ED" w:rsidRPr="00115082" w:rsidRDefault="00C711ED" w:rsidP="00C711ED">
      <w:pPr>
        <w:pStyle w:val="ListParagraph"/>
        <w:numPr>
          <w:ilvl w:val="0"/>
          <w:numId w:val="2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memberikan tanda bukti parkir;dan/atau</w:t>
      </w:r>
    </w:p>
    <w:p w14:paraId="7ED7EAD8" w14:textId="77777777" w:rsidR="00C711ED" w:rsidRPr="00145374" w:rsidRDefault="00C711ED" w:rsidP="00C711ED">
      <w:pPr>
        <w:pStyle w:val="ListParagraph"/>
        <w:numPr>
          <w:ilvl w:val="0"/>
          <w:numId w:val="2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 xml:space="preserve">memusnahkan tanda bukti Parkir yang diberikan </w:t>
      </w:r>
      <w:r w:rsidR="000F530C" w:rsidRPr="00145374">
        <w:rPr>
          <w:rFonts w:ascii="Bookman Old Style" w:hAnsi="Bookman Old Style"/>
          <w:sz w:val="24"/>
          <w:szCs w:val="24"/>
          <w:lang w:val="id-ID"/>
        </w:rPr>
        <w:t>juru parkir</w:t>
      </w:r>
      <w:r w:rsidR="008C57AC" w:rsidRPr="00145374">
        <w:rPr>
          <w:rFonts w:ascii="Bookman Old Style" w:hAnsi="Bookman Old Style"/>
          <w:sz w:val="24"/>
          <w:szCs w:val="24"/>
          <w:lang w:val="id-ID"/>
        </w:rPr>
        <w:t>.</w:t>
      </w:r>
    </w:p>
    <w:p w14:paraId="3C59529F" w14:textId="77777777" w:rsidR="00C711ED" w:rsidRPr="00115082" w:rsidRDefault="00C711ED" w:rsidP="00C711ED">
      <w:pPr>
        <w:pStyle w:val="ListParagraph"/>
        <w:numPr>
          <w:ilvl w:val="0"/>
          <w:numId w:val="25"/>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Selain  pengelola  parkir  dan/atau  petugas  parkir  yang  dipekerjakan  oleh  pengelola  parkir dilarang me</w:t>
      </w:r>
      <w:r w:rsidR="006B3E82">
        <w:rPr>
          <w:rFonts w:ascii="Bookman Old Style" w:hAnsi="Bookman Old Style"/>
          <w:sz w:val="24"/>
          <w:szCs w:val="24"/>
        </w:rPr>
        <w:t>lakukan kegiatan di bidang park</w:t>
      </w:r>
      <w:r w:rsidR="006B3E82">
        <w:rPr>
          <w:rFonts w:ascii="Bookman Old Style" w:hAnsi="Bookman Old Style"/>
          <w:sz w:val="24"/>
          <w:szCs w:val="24"/>
          <w:lang w:val="id-ID"/>
        </w:rPr>
        <w:t>i</w:t>
      </w:r>
      <w:r w:rsidRPr="00115082">
        <w:rPr>
          <w:rFonts w:ascii="Bookman Old Style" w:hAnsi="Bookman Old Style"/>
          <w:sz w:val="24"/>
          <w:szCs w:val="24"/>
        </w:rPr>
        <w:t>r</w:t>
      </w:r>
      <w:r w:rsidRPr="00115082">
        <w:rPr>
          <w:rFonts w:ascii="Bookman Old Style" w:hAnsi="Bookman Old Style"/>
          <w:sz w:val="24"/>
          <w:szCs w:val="24"/>
          <w:lang w:val="id-ID"/>
        </w:rPr>
        <w:t>.</w:t>
      </w:r>
    </w:p>
    <w:p w14:paraId="49C38071" w14:textId="77777777" w:rsidR="00C711ED" w:rsidRPr="0010191C" w:rsidRDefault="00C711ED" w:rsidP="00C711ED">
      <w:pPr>
        <w:pStyle w:val="ListParagraph"/>
        <w:numPr>
          <w:ilvl w:val="0"/>
          <w:numId w:val="25"/>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Ketentuan lebih lanjut mengenai persyaratan, pendaftaran, bentuk tanda pengenal juru parkir, serta bentuk pakaian seragam juru Parkir diatur dalam Peraturan Bupati.</w:t>
      </w:r>
    </w:p>
    <w:p w14:paraId="6C23515B" w14:textId="77777777" w:rsidR="0010191C" w:rsidRDefault="0010191C" w:rsidP="0010191C">
      <w:pPr>
        <w:spacing w:line="276" w:lineRule="auto"/>
        <w:jc w:val="both"/>
        <w:rPr>
          <w:rFonts w:ascii="Bookman Old Style" w:hAnsi="Bookman Old Style"/>
          <w:sz w:val="24"/>
          <w:szCs w:val="24"/>
          <w:lang w:val="id-ID"/>
        </w:rPr>
      </w:pPr>
    </w:p>
    <w:p w14:paraId="21F4F5E3" w14:textId="77777777" w:rsidR="0010191C" w:rsidRDefault="0010191C" w:rsidP="0010191C">
      <w:pPr>
        <w:spacing w:line="276" w:lineRule="auto"/>
        <w:jc w:val="both"/>
        <w:rPr>
          <w:rFonts w:ascii="Bookman Old Style" w:hAnsi="Bookman Old Style"/>
          <w:sz w:val="24"/>
          <w:szCs w:val="24"/>
          <w:lang w:val="id-ID"/>
        </w:rPr>
      </w:pPr>
    </w:p>
    <w:p w14:paraId="4D89D99C" w14:textId="77777777" w:rsidR="0010191C" w:rsidRDefault="0010191C" w:rsidP="0010191C">
      <w:pPr>
        <w:spacing w:line="276" w:lineRule="auto"/>
        <w:jc w:val="both"/>
        <w:rPr>
          <w:rFonts w:ascii="Bookman Old Style" w:hAnsi="Bookman Old Style"/>
          <w:sz w:val="24"/>
          <w:szCs w:val="24"/>
          <w:lang w:val="id-ID"/>
        </w:rPr>
      </w:pPr>
    </w:p>
    <w:p w14:paraId="3C6E0ED6" w14:textId="77777777" w:rsidR="0010191C" w:rsidRPr="0010191C" w:rsidRDefault="0010191C" w:rsidP="0010191C">
      <w:pPr>
        <w:spacing w:line="276" w:lineRule="auto"/>
        <w:jc w:val="both"/>
        <w:rPr>
          <w:rFonts w:ascii="Bookman Old Style" w:hAnsi="Bookman Old Style"/>
          <w:sz w:val="24"/>
          <w:szCs w:val="24"/>
          <w:lang w:val="id-ID"/>
        </w:rPr>
      </w:pPr>
    </w:p>
    <w:p w14:paraId="653C076C" w14:textId="77777777" w:rsidR="000D0E4E" w:rsidRPr="008C57AC" w:rsidRDefault="000D0E4E" w:rsidP="008C57AC">
      <w:pPr>
        <w:spacing w:line="276" w:lineRule="auto"/>
        <w:rPr>
          <w:rFonts w:ascii="Bookman Old Style" w:hAnsi="Bookman Old Style"/>
          <w:sz w:val="24"/>
          <w:szCs w:val="24"/>
          <w:lang w:val="id-ID"/>
        </w:rPr>
      </w:pPr>
    </w:p>
    <w:p w14:paraId="4AF5B8B7"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BAB V</w:t>
      </w:r>
    </w:p>
    <w:p w14:paraId="4FBC0F55"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KETENTUAN PERIZINAN</w:t>
      </w:r>
    </w:p>
    <w:p w14:paraId="7CA51B53"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 xml:space="preserve">Bagian </w:t>
      </w:r>
      <w:r w:rsidRPr="00115082">
        <w:rPr>
          <w:rFonts w:ascii="Bookman Old Style" w:hAnsi="Bookman Old Style"/>
          <w:sz w:val="24"/>
          <w:szCs w:val="24"/>
          <w:lang w:val="id-ID"/>
        </w:rPr>
        <w:t>K</w:t>
      </w:r>
      <w:r w:rsidRPr="00115082">
        <w:rPr>
          <w:rFonts w:ascii="Bookman Old Style" w:hAnsi="Bookman Old Style"/>
          <w:sz w:val="24"/>
          <w:szCs w:val="24"/>
        </w:rPr>
        <w:t>esatu</w:t>
      </w:r>
    </w:p>
    <w:p w14:paraId="65162B1F" w14:textId="77777777" w:rsidR="00C711ED"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Umum</w:t>
      </w:r>
    </w:p>
    <w:p w14:paraId="1E813ABA" w14:textId="77777777" w:rsidR="0061261F" w:rsidRPr="0061261F" w:rsidRDefault="0061261F" w:rsidP="00C711ED">
      <w:pPr>
        <w:spacing w:line="276" w:lineRule="auto"/>
        <w:jc w:val="center"/>
        <w:rPr>
          <w:rFonts w:ascii="Bookman Old Style" w:hAnsi="Bookman Old Style"/>
          <w:sz w:val="24"/>
          <w:szCs w:val="24"/>
          <w:lang w:val="id-ID"/>
        </w:rPr>
      </w:pPr>
    </w:p>
    <w:p w14:paraId="5EB6ABB7" w14:textId="77777777" w:rsidR="0061261F" w:rsidRPr="00145374" w:rsidRDefault="006009DC" w:rsidP="0061261F">
      <w:pPr>
        <w:spacing w:line="276" w:lineRule="auto"/>
        <w:jc w:val="center"/>
        <w:rPr>
          <w:rFonts w:ascii="Bookman Old Style" w:hAnsi="Bookman Old Style"/>
          <w:sz w:val="24"/>
          <w:szCs w:val="24"/>
          <w:lang w:val="id-ID"/>
        </w:rPr>
      </w:pPr>
      <w:r>
        <w:rPr>
          <w:rFonts w:ascii="Bookman Old Style" w:hAnsi="Bookman Old Style"/>
          <w:sz w:val="24"/>
          <w:szCs w:val="24"/>
          <w:lang w:val="id-ID"/>
        </w:rPr>
        <w:t>Pasal 26</w:t>
      </w:r>
    </w:p>
    <w:p w14:paraId="20E66386" w14:textId="77777777" w:rsidR="0061261F" w:rsidRPr="00145374" w:rsidRDefault="0061261F" w:rsidP="00C31045">
      <w:pPr>
        <w:pStyle w:val="ListParagraph"/>
        <w:numPr>
          <w:ilvl w:val="0"/>
          <w:numId w:val="59"/>
        </w:numPr>
        <w:spacing w:line="276" w:lineRule="auto"/>
        <w:ind w:left="2268" w:hanging="425"/>
        <w:jc w:val="both"/>
        <w:rPr>
          <w:rFonts w:ascii="Bookman Old Style" w:hAnsi="Bookman Old Style"/>
          <w:sz w:val="24"/>
          <w:szCs w:val="24"/>
          <w:lang w:val="id-ID"/>
        </w:rPr>
      </w:pPr>
      <w:r w:rsidRPr="00145374">
        <w:rPr>
          <w:rFonts w:ascii="Bookman Old Style" w:hAnsi="Bookman Old Style"/>
          <w:sz w:val="24"/>
          <w:szCs w:val="24"/>
          <w:lang w:val="id-ID"/>
        </w:rPr>
        <w:t>Penyediaan Fasilitas Parkir untuk umum hanya dapat diselenggarakan di luar Ruang Milik Jalan sesuai izin yang diberikan.</w:t>
      </w:r>
    </w:p>
    <w:p w14:paraId="4184CF91" w14:textId="77777777" w:rsidR="0061261F" w:rsidRPr="001068C6" w:rsidRDefault="0061261F" w:rsidP="00C31045">
      <w:pPr>
        <w:pStyle w:val="ListParagraph"/>
        <w:numPr>
          <w:ilvl w:val="0"/>
          <w:numId w:val="59"/>
        </w:numPr>
        <w:spacing w:line="276" w:lineRule="auto"/>
        <w:ind w:left="2268" w:hanging="425"/>
        <w:jc w:val="both"/>
        <w:rPr>
          <w:rFonts w:ascii="Bookman Old Style" w:hAnsi="Bookman Old Style"/>
          <w:sz w:val="24"/>
          <w:szCs w:val="24"/>
          <w:lang w:val="id-ID"/>
        </w:rPr>
      </w:pPr>
      <w:r w:rsidRPr="001068C6">
        <w:rPr>
          <w:rFonts w:ascii="Bookman Old Style" w:hAnsi="Bookman Old Style"/>
          <w:sz w:val="24"/>
          <w:szCs w:val="24"/>
          <w:lang w:val="id-ID"/>
        </w:rPr>
        <w:t>Penyediaan Fasilitas Parkir untuk umum sebagaimana dimaksud ayat (1) harus mendapat izin dari Bupati atau pejabat yang ditunjuk.</w:t>
      </w:r>
    </w:p>
    <w:p w14:paraId="1F1BB6E2" w14:textId="77777777" w:rsidR="0061261F" w:rsidRPr="001068C6" w:rsidRDefault="0061261F" w:rsidP="00C31045">
      <w:pPr>
        <w:pStyle w:val="ListParagraph"/>
        <w:numPr>
          <w:ilvl w:val="0"/>
          <w:numId w:val="59"/>
        </w:numPr>
        <w:spacing w:line="276" w:lineRule="auto"/>
        <w:ind w:left="2268" w:hanging="425"/>
        <w:jc w:val="both"/>
        <w:rPr>
          <w:rFonts w:ascii="Bookman Old Style" w:hAnsi="Bookman Old Style"/>
          <w:sz w:val="24"/>
          <w:szCs w:val="24"/>
          <w:lang w:val="id-ID"/>
        </w:rPr>
      </w:pPr>
      <w:r w:rsidRPr="001068C6">
        <w:rPr>
          <w:rFonts w:ascii="Bookman Old Style" w:hAnsi="Bookman Old Style"/>
          <w:sz w:val="24"/>
          <w:szCs w:val="24"/>
          <w:lang w:val="id-ID"/>
        </w:rPr>
        <w:t>Penyelenggaraan Fasilitas Parkir untuk umum di luar Milik Jalan atau Tempat Khusus Parkir dapat dilakukan oleh Pemerintah Daerah, perseorangan dan badan hukum berupa :</w:t>
      </w:r>
    </w:p>
    <w:p w14:paraId="0543C157" w14:textId="77777777" w:rsidR="0061261F" w:rsidRPr="001068C6" w:rsidRDefault="0061261F" w:rsidP="00C31045">
      <w:pPr>
        <w:pStyle w:val="ListParagraph"/>
        <w:numPr>
          <w:ilvl w:val="0"/>
          <w:numId w:val="60"/>
        </w:numPr>
        <w:spacing w:line="276" w:lineRule="auto"/>
        <w:ind w:left="2552" w:hanging="284"/>
        <w:jc w:val="both"/>
        <w:rPr>
          <w:rFonts w:ascii="Bookman Old Style" w:hAnsi="Bookman Old Style"/>
          <w:sz w:val="24"/>
          <w:szCs w:val="24"/>
          <w:lang w:val="id-ID"/>
        </w:rPr>
      </w:pPr>
      <w:r w:rsidRPr="001068C6">
        <w:rPr>
          <w:rFonts w:ascii="Bookman Old Style" w:hAnsi="Bookman Old Style"/>
          <w:sz w:val="24"/>
          <w:szCs w:val="24"/>
          <w:lang w:val="id-ID"/>
        </w:rPr>
        <w:t>usaha khusus perparkiran</w:t>
      </w:r>
    </w:p>
    <w:p w14:paraId="135CD3CA" w14:textId="77777777" w:rsidR="0061261F" w:rsidRPr="001068C6" w:rsidRDefault="0061261F" w:rsidP="00C31045">
      <w:pPr>
        <w:pStyle w:val="ListParagraph"/>
        <w:numPr>
          <w:ilvl w:val="0"/>
          <w:numId w:val="60"/>
        </w:numPr>
        <w:spacing w:line="276" w:lineRule="auto"/>
        <w:ind w:left="2552" w:hanging="284"/>
        <w:jc w:val="both"/>
        <w:rPr>
          <w:rFonts w:ascii="Bookman Old Style" w:hAnsi="Bookman Old Style"/>
          <w:sz w:val="24"/>
          <w:szCs w:val="24"/>
          <w:lang w:val="id-ID"/>
        </w:rPr>
      </w:pPr>
      <w:r w:rsidRPr="001068C6">
        <w:rPr>
          <w:rFonts w:ascii="Bookman Old Style" w:hAnsi="Bookman Old Style"/>
          <w:sz w:val="24"/>
          <w:szCs w:val="24"/>
          <w:lang w:val="id-ID"/>
        </w:rPr>
        <w:t>usaha khusus penitipan kendaraan; atau</w:t>
      </w:r>
    </w:p>
    <w:p w14:paraId="6B35B429" w14:textId="77777777" w:rsidR="008C57AC" w:rsidRPr="001068C6" w:rsidRDefault="00383A62" w:rsidP="008C57AC">
      <w:pPr>
        <w:pStyle w:val="ListParagraph"/>
        <w:numPr>
          <w:ilvl w:val="0"/>
          <w:numId w:val="60"/>
        </w:numPr>
        <w:spacing w:line="276" w:lineRule="auto"/>
        <w:ind w:left="2552" w:hanging="284"/>
        <w:jc w:val="both"/>
        <w:rPr>
          <w:rFonts w:ascii="Bookman Old Style" w:hAnsi="Bookman Old Style"/>
          <w:sz w:val="24"/>
          <w:szCs w:val="24"/>
          <w:lang w:val="id-ID"/>
        </w:rPr>
      </w:pPr>
      <w:r w:rsidRPr="001068C6">
        <w:rPr>
          <w:rFonts w:ascii="Bookman Old Style" w:hAnsi="Bookman Old Style"/>
          <w:sz w:val="24"/>
          <w:szCs w:val="24"/>
          <w:lang w:val="id-ID"/>
        </w:rPr>
        <w:t xml:space="preserve">sebagai </w:t>
      </w:r>
      <w:r w:rsidR="0061261F" w:rsidRPr="001068C6">
        <w:rPr>
          <w:rFonts w:ascii="Bookman Old Style" w:hAnsi="Bookman Old Style"/>
          <w:sz w:val="24"/>
          <w:szCs w:val="24"/>
          <w:lang w:val="id-ID"/>
        </w:rPr>
        <w:t>penunjang usaha pokok</w:t>
      </w:r>
    </w:p>
    <w:p w14:paraId="064D898D" w14:textId="77777777" w:rsidR="00C711ED" w:rsidRPr="001068C6" w:rsidRDefault="00C711ED" w:rsidP="008C57AC">
      <w:pPr>
        <w:pStyle w:val="ListParagraph"/>
        <w:numPr>
          <w:ilvl w:val="0"/>
          <w:numId w:val="59"/>
        </w:numPr>
        <w:spacing w:line="276" w:lineRule="auto"/>
        <w:ind w:left="2268" w:hanging="425"/>
        <w:jc w:val="both"/>
        <w:rPr>
          <w:rFonts w:ascii="Bookman Old Style" w:hAnsi="Bookman Old Style"/>
          <w:sz w:val="24"/>
          <w:szCs w:val="24"/>
        </w:rPr>
      </w:pPr>
      <w:r w:rsidRPr="001068C6">
        <w:rPr>
          <w:rFonts w:ascii="Bookman Old Style" w:hAnsi="Bookman Old Style"/>
          <w:sz w:val="24"/>
          <w:szCs w:val="24"/>
        </w:rPr>
        <w:t>Pemberian izin sebagaimana dimaksud pada ayat (1) didelegasikan kepada Kepala Perangkat Daerah yang membidangi perizinan atas rekomendasi Kepala P</w:t>
      </w:r>
      <w:r w:rsidRPr="001068C6">
        <w:rPr>
          <w:rFonts w:ascii="Bookman Old Style" w:hAnsi="Bookman Old Style"/>
          <w:sz w:val="24"/>
          <w:szCs w:val="24"/>
          <w:lang w:val="id-ID"/>
        </w:rPr>
        <w:t xml:space="preserve">erangkat </w:t>
      </w:r>
      <w:r w:rsidRPr="001068C6">
        <w:rPr>
          <w:rFonts w:ascii="Bookman Old Style" w:hAnsi="Bookman Old Style"/>
          <w:sz w:val="24"/>
          <w:szCs w:val="24"/>
        </w:rPr>
        <w:t>D</w:t>
      </w:r>
      <w:r w:rsidRPr="001068C6">
        <w:rPr>
          <w:rFonts w:ascii="Bookman Old Style" w:hAnsi="Bookman Old Style"/>
          <w:sz w:val="24"/>
          <w:szCs w:val="24"/>
          <w:lang w:val="id-ID"/>
        </w:rPr>
        <w:t>aerah yang menyelenggarakan urusan perhubungan</w:t>
      </w:r>
      <w:r w:rsidRPr="001068C6">
        <w:rPr>
          <w:rFonts w:ascii="Bookman Old Style" w:hAnsi="Bookman Old Style"/>
          <w:sz w:val="24"/>
          <w:szCs w:val="24"/>
        </w:rPr>
        <w:t>.</w:t>
      </w:r>
    </w:p>
    <w:p w14:paraId="67A2950D" w14:textId="77777777" w:rsidR="001112C2" w:rsidRPr="001068C6" w:rsidRDefault="001112C2" w:rsidP="008C57AC">
      <w:pPr>
        <w:pStyle w:val="ListParagraph"/>
        <w:numPr>
          <w:ilvl w:val="0"/>
          <w:numId w:val="59"/>
        </w:numPr>
        <w:spacing w:line="276" w:lineRule="auto"/>
        <w:ind w:left="2268" w:hanging="425"/>
        <w:jc w:val="both"/>
        <w:rPr>
          <w:rFonts w:ascii="Bookman Old Style" w:hAnsi="Bookman Old Style"/>
          <w:i/>
          <w:sz w:val="24"/>
          <w:szCs w:val="24"/>
        </w:rPr>
      </w:pPr>
      <w:r w:rsidRPr="001068C6">
        <w:rPr>
          <w:rFonts w:ascii="Bookman Old Style" w:hAnsi="Bookman Old Style"/>
          <w:sz w:val="24"/>
          <w:szCs w:val="24"/>
          <w:lang w:val="id-ID"/>
        </w:rPr>
        <w:t>Pemberian rekomendasi izin penyelenggaraan Fasilitas Parkir untuk umum dengan memperhatikan :</w:t>
      </w:r>
    </w:p>
    <w:p w14:paraId="633D01B7" w14:textId="77777777" w:rsidR="001112C2" w:rsidRPr="001068C6" w:rsidRDefault="001112C2" w:rsidP="008C57AC">
      <w:pPr>
        <w:pStyle w:val="ListParagraph"/>
        <w:numPr>
          <w:ilvl w:val="0"/>
          <w:numId w:val="61"/>
        </w:numPr>
        <w:spacing w:line="276" w:lineRule="auto"/>
        <w:ind w:left="2552" w:hanging="284"/>
        <w:jc w:val="both"/>
        <w:rPr>
          <w:rFonts w:ascii="Bookman Old Style" w:hAnsi="Bookman Old Style"/>
          <w:sz w:val="24"/>
          <w:szCs w:val="24"/>
        </w:rPr>
      </w:pPr>
      <w:r w:rsidRPr="001068C6">
        <w:rPr>
          <w:rFonts w:ascii="Bookman Old Style" w:hAnsi="Bookman Old Style"/>
          <w:sz w:val="24"/>
          <w:szCs w:val="24"/>
          <w:lang w:val="id-ID"/>
        </w:rPr>
        <w:t>rencana umum tata ruang</w:t>
      </w:r>
      <w:r w:rsidR="0013238E" w:rsidRPr="001068C6">
        <w:rPr>
          <w:rFonts w:ascii="Bookman Old Style" w:hAnsi="Bookman Old Style"/>
          <w:sz w:val="24"/>
          <w:szCs w:val="24"/>
          <w:lang w:val="id-ID"/>
        </w:rPr>
        <w:t>;</w:t>
      </w:r>
    </w:p>
    <w:p w14:paraId="3677BC32" w14:textId="77777777" w:rsidR="001112C2" w:rsidRPr="001068C6" w:rsidRDefault="001112C2" w:rsidP="008C57AC">
      <w:pPr>
        <w:pStyle w:val="ListParagraph"/>
        <w:numPr>
          <w:ilvl w:val="0"/>
          <w:numId w:val="61"/>
        </w:numPr>
        <w:spacing w:line="276" w:lineRule="auto"/>
        <w:ind w:left="2552" w:hanging="284"/>
        <w:jc w:val="both"/>
        <w:rPr>
          <w:rFonts w:ascii="Bookman Old Style" w:hAnsi="Bookman Old Style"/>
          <w:sz w:val="24"/>
          <w:szCs w:val="24"/>
        </w:rPr>
      </w:pPr>
      <w:r w:rsidRPr="001068C6">
        <w:rPr>
          <w:rFonts w:ascii="Bookman Old Style" w:hAnsi="Bookman Old Style"/>
          <w:sz w:val="24"/>
          <w:szCs w:val="24"/>
          <w:lang w:val="id-ID"/>
        </w:rPr>
        <w:t>hasil kajian dokumen analisis dampak lalu lintas</w:t>
      </w:r>
      <w:r w:rsidR="0013238E" w:rsidRPr="001068C6">
        <w:rPr>
          <w:rFonts w:ascii="Bookman Old Style" w:hAnsi="Bookman Old Style"/>
          <w:sz w:val="24"/>
          <w:szCs w:val="24"/>
          <w:lang w:val="id-ID"/>
        </w:rPr>
        <w:t>; dan</w:t>
      </w:r>
    </w:p>
    <w:p w14:paraId="2A7BA787" w14:textId="77777777" w:rsidR="0013238E" w:rsidRPr="001068C6" w:rsidRDefault="0013238E" w:rsidP="008C57AC">
      <w:pPr>
        <w:pStyle w:val="ListParagraph"/>
        <w:numPr>
          <w:ilvl w:val="0"/>
          <w:numId w:val="61"/>
        </w:numPr>
        <w:spacing w:line="276" w:lineRule="auto"/>
        <w:ind w:left="2552" w:hanging="284"/>
        <w:jc w:val="both"/>
        <w:rPr>
          <w:rFonts w:ascii="Bookman Old Style" w:hAnsi="Bookman Old Style"/>
          <w:sz w:val="24"/>
          <w:szCs w:val="24"/>
        </w:rPr>
      </w:pPr>
      <w:r w:rsidRPr="001068C6">
        <w:rPr>
          <w:rFonts w:ascii="Bookman Old Style" w:hAnsi="Bookman Old Style"/>
          <w:sz w:val="24"/>
          <w:szCs w:val="24"/>
          <w:lang w:val="id-ID"/>
        </w:rPr>
        <w:t>kemudahan bagi Pengguna Jasa</w:t>
      </w:r>
    </w:p>
    <w:p w14:paraId="64D6A5F4" w14:textId="77777777" w:rsidR="00C711ED" w:rsidRPr="001068C6" w:rsidRDefault="00C711ED" w:rsidP="000821FB">
      <w:pPr>
        <w:spacing w:line="276" w:lineRule="auto"/>
        <w:rPr>
          <w:rFonts w:ascii="Bookman Old Style" w:hAnsi="Bookman Old Style"/>
          <w:sz w:val="24"/>
          <w:szCs w:val="24"/>
          <w:lang w:val="id-ID"/>
        </w:rPr>
      </w:pPr>
    </w:p>
    <w:p w14:paraId="19A97F86"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Bagian Kedua</w:t>
      </w:r>
    </w:p>
    <w:p w14:paraId="168DF127"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Persyaratan dan Tata Cara Perizinan</w:t>
      </w:r>
    </w:p>
    <w:p w14:paraId="5E6924DB" w14:textId="77777777" w:rsidR="00C711ED" w:rsidRPr="00115082" w:rsidRDefault="00C711ED" w:rsidP="00C711ED">
      <w:pPr>
        <w:spacing w:line="276" w:lineRule="auto"/>
        <w:jc w:val="center"/>
        <w:rPr>
          <w:rFonts w:ascii="Bookman Old Style" w:hAnsi="Bookman Old Style"/>
          <w:sz w:val="24"/>
          <w:szCs w:val="24"/>
          <w:lang w:val="id-ID"/>
        </w:rPr>
      </w:pPr>
    </w:p>
    <w:p w14:paraId="02B7CE8A"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Pasal 2</w:t>
      </w:r>
      <w:r w:rsidR="006009DC">
        <w:rPr>
          <w:rFonts w:ascii="Bookman Old Style" w:hAnsi="Bookman Old Style"/>
          <w:sz w:val="24"/>
          <w:szCs w:val="24"/>
          <w:lang w:val="id-ID"/>
        </w:rPr>
        <w:t>7</w:t>
      </w:r>
    </w:p>
    <w:p w14:paraId="607B239A" w14:textId="77777777" w:rsidR="00C711ED" w:rsidRPr="00115082" w:rsidRDefault="00C711ED" w:rsidP="00C711ED">
      <w:pPr>
        <w:pStyle w:val="ListParagraph"/>
        <w:numPr>
          <w:ilvl w:val="0"/>
          <w:numId w:val="30"/>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Pembangunan tempat Parkir di luar </w:t>
      </w:r>
      <w:r w:rsidRPr="00115082">
        <w:rPr>
          <w:rFonts w:ascii="Bookman Old Style" w:hAnsi="Bookman Old Style"/>
          <w:sz w:val="24"/>
          <w:szCs w:val="24"/>
          <w:lang w:val="id-ID"/>
        </w:rPr>
        <w:t>R</w:t>
      </w:r>
      <w:r w:rsidRPr="00115082">
        <w:rPr>
          <w:rFonts w:ascii="Bookman Old Style" w:hAnsi="Bookman Old Style"/>
          <w:sz w:val="24"/>
          <w:szCs w:val="24"/>
        </w:rPr>
        <w:t xml:space="preserve">uang </w:t>
      </w:r>
      <w:r w:rsidRPr="00115082">
        <w:rPr>
          <w:rFonts w:ascii="Bookman Old Style" w:hAnsi="Bookman Old Style"/>
          <w:sz w:val="24"/>
          <w:szCs w:val="24"/>
          <w:lang w:val="id-ID"/>
        </w:rPr>
        <w:t>M</w:t>
      </w:r>
      <w:r w:rsidRPr="00115082">
        <w:rPr>
          <w:rFonts w:ascii="Bookman Old Style" w:hAnsi="Bookman Old Style"/>
          <w:sz w:val="24"/>
          <w:szCs w:val="24"/>
        </w:rPr>
        <w:t xml:space="preserve">ilik </w:t>
      </w:r>
      <w:r w:rsidRPr="00115082">
        <w:rPr>
          <w:rFonts w:ascii="Bookman Old Style" w:hAnsi="Bookman Old Style"/>
          <w:sz w:val="24"/>
          <w:szCs w:val="24"/>
          <w:lang w:val="id-ID"/>
        </w:rPr>
        <w:t>J</w:t>
      </w:r>
      <w:r w:rsidRPr="00115082">
        <w:rPr>
          <w:rFonts w:ascii="Bookman Old Style" w:hAnsi="Bookman Old Style"/>
          <w:sz w:val="24"/>
          <w:szCs w:val="24"/>
        </w:rPr>
        <w:t>alan harus memenuhi persyaratan:</w:t>
      </w:r>
    </w:p>
    <w:p w14:paraId="6F11AFE0" w14:textId="77777777" w:rsidR="00C711ED" w:rsidRPr="00115082" w:rsidRDefault="00C711ED" w:rsidP="00C711ED">
      <w:pPr>
        <w:pStyle w:val="ListParagraph"/>
        <w:numPr>
          <w:ilvl w:val="0"/>
          <w:numId w:val="31"/>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administrasi; dan</w:t>
      </w:r>
    </w:p>
    <w:p w14:paraId="1495088F" w14:textId="77777777" w:rsidR="00C711ED" w:rsidRPr="00115082" w:rsidRDefault="00C711ED" w:rsidP="00C711ED">
      <w:pPr>
        <w:pStyle w:val="ListParagraph"/>
        <w:numPr>
          <w:ilvl w:val="0"/>
          <w:numId w:val="31"/>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teknis.</w:t>
      </w:r>
    </w:p>
    <w:p w14:paraId="347603E2" w14:textId="77777777" w:rsidR="00C711ED" w:rsidRPr="00115082" w:rsidRDefault="00C711ED" w:rsidP="00C711ED">
      <w:pPr>
        <w:pStyle w:val="ListParagraph"/>
        <w:numPr>
          <w:ilvl w:val="0"/>
          <w:numId w:val="30"/>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Persyaratan administrasi sebagaimana dimaksud pada ayat (1) huruf a meliputi:</w:t>
      </w:r>
    </w:p>
    <w:p w14:paraId="2E7FB5D7" w14:textId="77777777" w:rsidR="00C711ED" w:rsidRPr="00115082" w:rsidRDefault="00C711ED" w:rsidP="00C711ED">
      <w:pPr>
        <w:pStyle w:val="ListParagraph"/>
        <w:numPr>
          <w:ilvl w:val="0"/>
          <w:numId w:val="32"/>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lang w:val="id-ID"/>
        </w:rPr>
        <w:t>s</w:t>
      </w:r>
      <w:r w:rsidRPr="00115082">
        <w:rPr>
          <w:rFonts w:ascii="Bookman Old Style" w:hAnsi="Bookman Old Style"/>
          <w:sz w:val="24"/>
          <w:szCs w:val="24"/>
        </w:rPr>
        <w:t>tatus hak atas tanah</w:t>
      </w:r>
      <w:r w:rsidRPr="00115082">
        <w:rPr>
          <w:rFonts w:ascii="Bookman Old Style" w:hAnsi="Bookman Old Style"/>
          <w:sz w:val="24"/>
          <w:szCs w:val="24"/>
          <w:lang w:val="id-ID"/>
        </w:rPr>
        <w:t xml:space="preserve"> dan/atau </w:t>
      </w:r>
      <w:r w:rsidRPr="00115082">
        <w:rPr>
          <w:rFonts w:ascii="Bookman Old Style" w:hAnsi="Bookman Old Style"/>
          <w:sz w:val="24"/>
          <w:szCs w:val="24"/>
        </w:rPr>
        <w:t>izin pemanfaatan; dan</w:t>
      </w:r>
    </w:p>
    <w:p w14:paraId="746FD08B" w14:textId="77777777" w:rsidR="00C711ED" w:rsidRPr="00115082" w:rsidRDefault="00C711ED" w:rsidP="00C711ED">
      <w:pPr>
        <w:pStyle w:val="ListParagraph"/>
        <w:numPr>
          <w:ilvl w:val="0"/>
          <w:numId w:val="32"/>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lang w:val="id-ID"/>
        </w:rPr>
        <w:t>p</w:t>
      </w:r>
      <w:r w:rsidRPr="00115082">
        <w:rPr>
          <w:rFonts w:ascii="Bookman Old Style" w:hAnsi="Bookman Old Style"/>
          <w:sz w:val="24"/>
          <w:szCs w:val="24"/>
        </w:rPr>
        <w:t>enyusunan dokumen analisis dampak lalu lintas sesuai dengan ketentuan yang berlaku.</w:t>
      </w:r>
    </w:p>
    <w:p w14:paraId="00A063BB" w14:textId="77777777" w:rsidR="00C711ED" w:rsidRPr="00115082" w:rsidRDefault="00C711ED" w:rsidP="00C711ED">
      <w:pPr>
        <w:pStyle w:val="ListParagraph"/>
        <w:numPr>
          <w:ilvl w:val="0"/>
          <w:numId w:val="30"/>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Persyaratan teknis sebagaimana dimaksud pada ayat (1) huruf b meliputi:</w:t>
      </w:r>
    </w:p>
    <w:p w14:paraId="241E9A88" w14:textId="77777777" w:rsidR="00C711ED" w:rsidRPr="00115082" w:rsidRDefault="00C711ED" w:rsidP="00C711ED">
      <w:pPr>
        <w:pStyle w:val="ListParagraph"/>
        <w:numPr>
          <w:ilvl w:val="0"/>
          <w:numId w:val="33"/>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 xml:space="preserve">kebutuhan ruang </w:t>
      </w:r>
      <w:r w:rsidRPr="00115082">
        <w:rPr>
          <w:rFonts w:ascii="Bookman Old Style" w:hAnsi="Bookman Old Style"/>
          <w:sz w:val="24"/>
          <w:szCs w:val="24"/>
          <w:lang w:val="id-ID"/>
        </w:rPr>
        <w:t>P</w:t>
      </w:r>
      <w:r w:rsidRPr="00115082">
        <w:rPr>
          <w:rFonts w:ascii="Bookman Old Style" w:hAnsi="Bookman Old Style"/>
          <w:sz w:val="24"/>
          <w:szCs w:val="24"/>
        </w:rPr>
        <w:t>arkir;</w:t>
      </w:r>
    </w:p>
    <w:p w14:paraId="451B2395" w14:textId="77777777" w:rsidR="00C711ED" w:rsidRPr="00115082" w:rsidRDefault="00C711ED" w:rsidP="00C711ED">
      <w:pPr>
        <w:pStyle w:val="ListParagraph"/>
        <w:numPr>
          <w:ilvl w:val="0"/>
          <w:numId w:val="33"/>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 xml:space="preserve">persyaratan satuan ruang </w:t>
      </w:r>
      <w:r w:rsidRPr="00115082">
        <w:rPr>
          <w:rFonts w:ascii="Bookman Old Style" w:hAnsi="Bookman Old Style"/>
          <w:sz w:val="24"/>
          <w:szCs w:val="24"/>
          <w:lang w:val="id-ID"/>
        </w:rPr>
        <w:t>P</w:t>
      </w:r>
      <w:r w:rsidRPr="00115082">
        <w:rPr>
          <w:rFonts w:ascii="Bookman Old Style" w:hAnsi="Bookman Old Style"/>
          <w:sz w:val="24"/>
          <w:szCs w:val="24"/>
        </w:rPr>
        <w:t>arkir;</w:t>
      </w:r>
    </w:p>
    <w:p w14:paraId="3D30D7BE" w14:textId="77777777" w:rsidR="00C711ED" w:rsidRPr="00115082" w:rsidRDefault="00C711ED" w:rsidP="00C711ED">
      <w:pPr>
        <w:pStyle w:val="ListParagraph"/>
        <w:numPr>
          <w:ilvl w:val="0"/>
          <w:numId w:val="33"/>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komposisi peruntukkan;</w:t>
      </w:r>
    </w:p>
    <w:p w14:paraId="15D176A2" w14:textId="77777777" w:rsidR="00C711ED" w:rsidRPr="00115082" w:rsidRDefault="00C711ED" w:rsidP="00C711ED">
      <w:pPr>
        <w:pStyle w:val="ListParagraph"/>
        <w:numPr>
          <w:ilvl w:val="0"/>
          <w:numId w:val="33"/>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alinyemen;</w:t>
      </w:r>
    </w:p>
    <w:p w14:paraId="1FC0D9D4" w14:textId="77777777" w:rsidR="00C711ED" w:rsidRPr="00115082" w:rsidRDefault="00C711ED" w:rsidP="00C711ED">
      <w:pPr>
        <w:pStyle w:val="ListParagraph"/>
        <w:numPr>
          <w:ilvl w:val="0"/>
          <w:numId w:val="33"/>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kemiringan;</w:t>
      </w:r>
    </w:p>
    <w:p w14:paraId="44715D9A" w14:textId="77777777" w:rsidR="00C711ED" w:rsidRPr="00115082" w:rsidRDefault="00C711ED" w:rsidP="00C711ED">
      <w:pPr>
        <w:pStyle w:val="ListParagraph"/>
        <w:numPr>
          <w:ilvl w:val="0"/>
          <w:numId w:val="33"/>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ketersidiaan fasilitas pejalan kaki;</w:t>
      </w:r>
    </w:p>
    <w:p w14:paraId="4C20B0A4" w14:textId="77777777" w:rsidR="00C711ED" w:rsidRPr="00115082" w:rsidRDefault="00C711ED" w:rsidP="00C711ED">
      <w:pPr>
        <w:pStyle w:val="ListParagraph"/>
        <w:numPr>
          <w:ilvl w:val="0"/>
          <w:numId w:val="33"/>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alat penerangan;</w:t>
      </w:r>
    </w:p>
    <w:p w14:paraId="1D25594C" w14:textId="77777777" w:rsidR="00C711ED" w:rsidRPr="00115082" w:rsidRDefault="00C711ED" w:rsidP="00C711ED">
      <w:pPr>
        <w:pStyle w:val="ListParagraph"/>
        <w:numPr>
          <w:ilvl w:val="0"/>
          <w:numId w:val="33"/>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sirkulasi kendaraan;</w:t>
      </w:r>
    </w:p>
    <w:p w14:paraId="3CDF8AA8" w14:textId="77777777" w:rsidR="00C711ED" w:rsidRPr="00115082" w:rsidRDefault="00C711ED" w:rsidP="00C711ED">
      <w:pPr>
        <w:pStyle w:val="ListParagraph"/>
        <w:numPr>
          <w:ilvl w:val="0"/>
          <w:numId w:val="33"/>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lastRenderedPageBreak/>
        <w:t>fasilitas pemadam kebakaran;</w:t>
      </w:r>
    </w:p>
    <w:p w14:paraId="66D724E6" w14:textId="77777777" w:rsidR="00C711ED" w:rsidRPr="00115082" w:rsidRDefault="00C711ED" w:rsidP="00C711ED">
      <w:pPr>
        <w:pStyle w:val="ListParagraph"/>
        <w:numPr>
          <w:ilvl w:val="0"/>
          <w:numId w:val="33"/>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fasilitas pengaman; dan</w:t>
      </w:r>
    </w:p>
    <w:p w14:paraId="66AF6B89" w14:textId="77777777" w:rsidR="00C711ED" w:rsidRPr="00115082" w:rsidRDefault="00C711ED" w:rsidP="00C711ED">
      <w:pPr>
        <w:pStyle w:val="ListParagraph"/>
        <w:numPr>
          <w:ilvl w:val="0"/>
          <w:numId w:val="33"/>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fasilitas keamanan</w:t>
      </w:r>
      <w:r>
        <w:rPr>
          <w:rFonts w:ascii="Bookman Old Style" w:hAnsi="Bookman Old Style"/>
          <w:sz w:val="24"/>
          <w:szCs w:val="24"/>
          <w:lang w:val="id-ID"/>
        </w:rPr>
        <w:t>.</w:t>
      </w:r>
    </w:p>
    <w:p w14:paraId="72BD5AC1" w14:textId="77777777" w:rsidR="00C711ED" w:rsidRPr="00115082" w:rsidRDefault="00C711ED" w:rsidP="00C711ED">
      <w:pPr>
        <w:pStyle w:val="ListParagraph"/>
        <w:numPr>
          <w:ilvl w:val="0"/>
          <w:numId w:val="30"/>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Selain memenuhi standar teknis sebagaimana dimaksud pada ayat (3), </w:t>
      </w:r>
      <w:r w:rsidRPr="00115082">
        <w:rPr>
          <w:rFonts w:ascii="Bookman Old Style" w:hAnsi="Bookman Old Style"/>
          <w:sz w:val="24"/>
          <w:szCs w:val="24"/>
          <w:lang w:val="id-ID"/>
        </w:rPr>
        <w:t>F</w:t>
      </w:r>
      <w:r w:rsidRPr="00115082">
        <w:rPr>
          <w:rFonts w:ascii="Bookman Old Style" w:hAnsi="Bookman Old Style"/>
          <w:sz w:val="24"/>
          <w:szCs w:val="24"/>
        </w:rPr>
        <w:t>asilitas Parkir di dalam gedung harus memenuhi persyaratan:</w:t>
      </w:r>
    </w:p>
    <w:p w14:paraId="654FA535" w14:textId="77777777" w:rsidR="00C711ED" w:rsidRPr="00115082" w:rsidRDefault="00C711ED" w:rsidP="00C711ED">
      <w:pPr>
        <w:pStyle w:val="ListParagraph"/>
        <w:numPr>
          <w:ilvl w:val="0"/>
          <w:numId w:val="34"/>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konstruksi bangunan sesuai dengan ketentuan peraturan perundang</w:t>
      </w:r>
      <w:r w:rsidRPr="00115082">
        <w:rPr>
          <w:rFonts w:ascii="Bookman Old Style" w:hAnsi="Bookman Old Style"/>
          <w:sz w:val="24"/>
          <w:szCs w:val="24"/>
          <w:lang w:val="id-ID"/>
        </w:rPr>
        <w:t>-</w:t>
      </w:r>
      <w:r w:rsidRPr="00115082">
        <w:rPr>
          <w:rFonts w:ascii="Bookman Old Style" w:hAnsi="Bookman Old Style"/>
          <w:sz w:val="24"/>
          <w:szCs w:val="24"/>
        </w:rPr>
        <w:t>undangan;</w:t>
      </w:r>
    </w:p>
    <w:p w14:paraId="3B81CF46" w14:textId="77777777" w:rsidR="00C711ED" w:rsidRPr="00115082" w:rsidRDefault="00C711ED" w:rsidP="00C711ED">
      <w:pPr>
        <w:pStyle w:val="ListParagraph"/>
        <w:numPr>
          <w:ilvl w:val="0"/>
          <w:numId w:val="34"/>
        </w:numPr>
        <w:spacing w:line="276" w:lineRule="auto"/>
        <w:ind w:left="2552" w:hanging="284"/>
        <w:jc w:val="both"/>
        <w:rPr>
          <w:rFonts w:ascii="Bookman Old Style" w:hAnsi="Bookman Old Style"/>
          <w:sz w:val="24"/>
          <w:szCs w:val="24"/>
        </w:rPr>
      </w:pPr>
      <w:r w:rsidRPr="00115082">
        <w:rPr>
          <w:rFonts w:ascii="Bookman Old Style" w:hAnsi="Bookman Old Style"/>
          <w:i/>
          <w:sz w:val="24"/>
          <w:szCs w:val="24"/>
        </w:rPr>
        <w:t>ramp up</w:t>
      </w:r>
      <w:r w:rsidRPr="00115082">
        <w:rPr>
          <w:rFonts w:ascii="Bookman Old Style" w:hAnsi="Bookman Old Style"/>
          <w:sz w:val="24"/>
          <w:szCs w:val="24"/>
        </w:rPr>
        <w:t xml:space="preserve"> dan </w:t>
      </w:r>
      <w:r w:rsidRPr="00115082">
        <w:rPr>
          <w:rFonts w:ascii="Bookman Old Style" w:hAnsi="Bookman Old Style"/>
          <w:i/>
          <w:sz w:val="24"/>
          <w:szCs w:val="24"/>
        </w:rPr>
        <w:t>ramp down</w:t>
      </w:r>
      <w:r w:rsidRPr="00115082">
        <w:rPr>
          <w:rFonts w:ascii="Bookman Old Style" w:hAnsi="Bookman Old Style"/>
          <w:sz w:val="24"/>
          <w:szCs w:val="24"/>
        </w:rPr>
        <w:t>;</w:t>
      </w:r>
    </w:p>
    <w:p w14:paraId="7DF99548" w14:textId="77777777" w:rsidR="00C711ED" w:rsidRPr="00115082" w:rsidRDefault="00C711ED" w:rsidP="00C711ED">
      <w:pPr>
        <w:pStyle w:val="ListParagraph"/>
        <w:numPr>
          <w:ilvl w:val="0"/>
          <w:numId w:val="34"/>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sirkulasi udara;</w:t>
      </w:r>
    </w:p>
    <w:p w14:paraId="6AE0D7BA" w14:textId="77777777" w:rsidR="00C711ED" w:rsidRPr="00115082" w:rsidRDefault="00C711ED" w:rsidP="00C711ED">
      <w:pPr>
        <w:pStyle w:val="ListParagraph"/>
        <w:numPr>
          <w:ilvl w:val="0"/>
          <w:numId w:val="34"/>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radius putar; dan</w:t>
      </w:r>
    </w:p>
    <w:p w14:paraId="4EC0DC0D" w14:textId="77777777" w:rsidR="00C711ED" w:rsidRPr="005E31D5" w:rsidRDefault="00C711ED" w:rsidP="005E31D5">
      <w:pPr>
        <w:pStyle w:val="ListParagraph"/>
        <w:numPr>
          <w:ilvl w:val="0"/>
          <w:numId w:val="34"/>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jalur keluar darurat.</w:t>
      </w:r>
    </w:p>
    <w:p w14:paraId="57C6C4B3" w14:textId="77777777" w:rsidR="00C711ED" w:rsidRPr="00115082" w:rsidRDefault="00C711ED" w:rsidP="00C711ED">
      <w:pPr>
        <w:pStyle w:val="ListParagraph"/>
        <w:spacing w:line="276" w:lineRule="auto"/>
        <w:ind w:left="2268"/>
        <w:jc w:val="both"/>
        <w:rPr>
          <w:rFonts w:ascii="Bookman Old Style" w:hAnsi="Bookman Old Style"/>
          <w:sz w:val="24"/>
          <w:szCs w:val="24"/>
        </w:rPr>
      </w:pPr>
    </w:p>
    <w:p w14:paraId="7F74E908"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Pasal 2</w:t>
      </w:r>
      <w:r w:rsidR="005E31D5">
        <w:rPr>
          <w:rFonts w:ascii="Bookman Old Style" w:hAnsi="Bookman Old Style"/>
          <w:sz w:val="24"/>
          <w:szCs w:val="24"/>
          <w:lang w:val="id-ID"/>
        </w:rPr>
        <w:t>8</w:t>
      </w:r>
    </w:p>
    <w:p w14:paraId="431CC839" w14:textId="77777777" w:rsidR="00C711ED" w:rsidRPr="00115082" w:rsidRDefault="00C711ED" w:rsidP="00C711ED">
      <w:pPr>
        <w:spacing w:line="276" w:lineRule="auto"/>
        <w:ind w:left="1843"/>
        <w:jc w:val="both"/>
        <w:rPr>
          <w:rFonts w:ascii="Bookman Old Style" w:hAnsi="Bookman Old Style"/>
          <w:sz w:val="24"/>
          <w:szCs w:val="24"/>
        </w:rPr>
      </w:pPr>
      <w:r w:rsidRPr="00115082">
        <w:rPr>
          <w:rFonts w:ascii="Bookman Old Style" w:hAnsi="Bookman Old Style"/>
          <w:sz w:val="24"/>
          <w:szCs w:val="24"/>
        </w:rPr>
        <w:t>Ketentuan lebih lanjut mengenai persyaratan dan tata cara perizinan sebagaimana dimaksud dalam Pasal 2</w:t>
      </w:r>
      <w:r w:rsidR="00291931">
        <w:rPr>
          <w:rFonts w:ascii="Bookman Old Style" w:hAnsi="Bookman Old Style"/>
          <w:sz w:val="24"/>
          <w:szCs w:val="24"/>
          <w:lang w:val="id-ID"/>
        </w:rPr>
        <w:t>6</w:t>
      </w:r>
      <w:r w:rsidRPr="00115082">
        <w:rPr>
          <w:rFonts w:ascii="Bookman Old Style" w:hAnsi="Bookman Old Style"/>
          <w:sz w:val="24"/>
          <w:szCs w:val="24"/>
        </w:rPr>
        <w:t xml:space="preserve"> dan Pasal 2</w:t>
      </w:r>
      <w:r w:rsidR="00291931">
        <w:rPr>
          <w:rFonts w:ascii="Bookman Old Style" w:hAnsi="Bookman Old Style"/>
          <w:sz w:val="24"/>
          <w:szCs w:val="24"/>
          <w:lang w:val="id-ID"/>
        </w:rPr>
        <w:t>7</w:t>
      </w:r>
      <w:r w:rsidRPr="00115082">
        <w:rPr>
          <w:rFonts w:ascii="Bookman Old Style" w:hAnsi="Bookman Old Style"/>
          <w:sz w:val="24"/>
          <w:szCs w:val="24"/>
        </w:rPr>
        <w:t>, diatur dalam Peraturan Bupati.</w:t>
      </w:r>
    </w:p>
    <w:p w14:paraId="423A1756" w14:textId="77777777" w:rsidR="00C711ED" w:rsidRPr="00115082" w:rsidRDefault="00C711ED" w:rsidP="00C711ED">
      <w:pPr>
        <w:spacing w:line="276" w:lineRule="auto"/>
        <w:jc w:val="center"/>
        <w:rPr>
          <w:rFonts w:ascii="Bookman Old Style" w:hAnsi="Bookman Old Style"/>
          <w:sz w:val="24"/>
          <w:szCs w:val="24"/>
          <w:lang w:val="id-ID"/>
        </w:rPr>
      </w:pPr>
    </w:p>
    <w:p w14:paraId="499E15E8"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Bagian Ketiga</w:t>
      </w:r>
    </w:p>
    <w:p w14:paraId="50BB530D"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Masa Berlaku dan Peninjauan Izin</w:t>
      </w:r>
    </w:p>
    <w:p w14:paraId="3D6DF789" w14:textId="77777777" w:rsidR="00C711ED" w:rsidRPr="00115082" w:rsidRDefault="00C711ED" w:rsidP="00C711ED">
      <w:pPr>
        <w:spacing w:line="276" w:lineRule="auto"/>
        <w:jc w:val="center"/>
        <w:rPr>
          <w:rFonts w:ascii="Bookman Old Style" w:hAnsi="Bookman Old Style"/>
          <w:sz w:val="24"/>
          <w:szCs w:val="24"/>
          <w:lang w:val="id-ID"/>
        </w:rPr>
      </w:pPr>
    </w:p>
    <w:p w14:paraId="3EBE0621" w14:textId="77777777" w:rsidR="00C711ED" w:rsidRPr="006009DC" w:rsidRDefault="006009DC" w:rsidP="00C711ED">
      <w:pPr>
        <w:spacing w:line="276" w:lineRule="auto"/>
        <w:jc w:val="center"/>
        <w:rPr>
          <w:rFonts w:ascii="Bookman Old Style" w:hAnsi="Bookman Old Style"/>
          <w:sz w:val="24"/>
          <w:szCs w:val="24"/>
          <w:lang w:val="id-ID"/>
        </w:rPr>
      </w:pPr>
      <w:r>
        <w:rPr>
          <w:rFonts w:ascii="Bookman Old Style" w:hAnsi="Bookman Old Style"/>
          <w:sz w:val="24"/>
          <w:szCs w:val="24"/>
        </w:rPr>
        <w:t xml:space="preserve">Pasal </w:t>
      </w:r>
      <w:r w:rsidR="005E31D5">
        <w:rPr>
          <w:rFonts w:ascii="Bookman Old Style" w:hAnsi="Bookman Old Style"/>
          <w:sz w:val="24"/>
          <w:szCs w:val="24"/>
          <w:lang w:val="id-ID"/>
        </w:rPr>
        <w:t>29</w:t>
      </w:r>
    </w:p>
    <w:p w14:paraId="1AFE0525" w14:textId="77777777" w:rsidR="00C711ED" w:rsidRPr="00115082" w:rsidRDefault="00C711ED" w:rsidP="00C711ED">
      <w:pPr>
        <w:pStyle w:val="ListParagraph"/>
        <w:numPr>
          <w:ilvl w:val="0"/>
          <w:numId w:val="36"/>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Setiap izin berlaku 1 (satu) tahun dan dapat diperpanjang.</w:t>
      </w:r>
    </w:p>
    <w:p w14:paraId="1E181829" w14:textId="77777777" w:rsidR="00C711ED" w:rsidRPr="00115082" w:rsidRDefault="00C711ED" w:rsidP="00C711ED">
      <w:pPr>
        <w:pStyle w:val="ListParagraph"/>
        <w:numPr>
          <w:ilvl w:val="0"/>
          <w:numId w:val="36"/>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Izin berlaku untuk 1 (satu) lokasi fasilitas Parkir dan 1 (satu) penyelenggara </w:t>
      </w:r>
      <w:r w:rsidRPr="00115082">
        <w:rPr>
          <w:rFonts w:ascii="Bookman Old Style" w:hAnsi="Bookman Old Style"/>
          <w:sz w:val="24"/>
          <w:szCs w:val="24"/>
          <w:lang w:val="id-ID"/>
        </w:rPr>
        <w:t>F</w:t>
      </w:r>
      <w:r w:rsidRPr="00115082">
        <w:rPr>
          <w:rFonts w:ascii="Bookman Old Style" w:hAnsi="Bookman Old Style"/>
          <w:sz w:val="24"/>
          <w:szCs w:val="24"/>
        </w:rPr>
        <w:t xml:space="preserve">asilitas </w:t>
      </w:r>
      <w:r w:rsidRPr="00115082">
        <w:rPr>
          <w:rFonts w:ascii="Bookman Old Style" w:hAnsi="Bookman Old Style"/>
          <w:sz w:val="24"/>
          <w:szCs w:val="24"/>
          <w:lang w:val="id-ID"/>
        </w:rPr>
        <w:t>P</w:t>
      </w:r>
      <w:r w:rsidRPr="00115082">
        <w:rPr>
          <w:rFonts w:ascii="Bookman Old Style" w:hAnsi="Bookman Old Style"/>
          <w:sz w:val="24"/>
          <w:szCs w:val="24"/>
        </w:rPr>
        <w:t>arkir.</w:t>
      </w:r>
    </w:p>
    <w:p w14:paraId="1D63ADD2" w14:textId="77777777" w:rsidR="00C711ED" w:rsidRDefault="00C711ED" w:rsidP="000821FB">
      <w:pPr>
        <w:spacing w:line="276" w:lineRule="auto"/>
        <w:rPr>
          <w:rFonts w:ascii="Bookman Old Style" w:hAnsi="Bookman Old Style"/>
          <w:sz w:val="24"/>
          <w:szCs w:val="24"/>
          <w:lang w:val="id-ID"/>
        </w:rPr>
      </w:pPr>
    </w:p>
    <w:p w14:paraId="14100B5D" w14:textId="77777777" w:rsidR="00C711ED" w:rsidRPr="000F20A5" w:rsidRDefault="000F20A5" w:rsidP="00C711ED">
      <w:pPr>
        <w:spacing w:line="276" w:lineRule="auto"/>
        <w:jc w:val="center"/>
        <w:rPr>
          <w:rFonts w:ascii="Bookman Old Style" w:hAnsi="Bookman Old Style"/>
          <w:sz w:val="24"/>
          <w:szCs w:val="24"/>
          <w:lang w:val="id-ID"/>
        </w:rPr>
      </w:pPr>
      <w:r>
        <w:rPr>
          <w:rFonts w:ascii="Bookman Old Style" w:hAnsi="Bookman Old Style"/>
          <w:sz w:val="24"/>
          <w:szCs w:val="24"/>
        </w:rPr>
        <w:t xml:space="preserve">Pasal </w:t>
      </w:r>
      <w:r w:rsidR="005E31D5">
        <w:rPr>
          <w:rFonts w:ascii="Bookman Old Style" w:hAnsi="Bookman Old Style"/>
          <w:sz w:val="24"/>
          <w:szCs w:val="24"/>
          <w:lang w:val="id-ID"/>
        </w:rPr>
        <w:t>30</w:t>
      </w:r>
    </w:p>
    <w:p w14:paraId="4690997F" w14:textId="77777777" w:rsidR="00C711ED" w:rsidRPr="000821FB" w:rsidRDefault="00C711ED" w:rsidP="000821FB">
      <w:pPr>
        <w:spacing w:line="276" w:lineRule="auto"/>
        <w:ind w:left="1843"/>
        <w:jc w:val="both"/>
        <w:rPr>
          <w:rFonts w:ascii="Bookman Old Style" w:hAnsi="Bookman Old Style"/>
          <w:sz w:val="24"/>
          <w:szCs w:val="24"/>
          <w:lang w:val="id-ID"/>
        </w:rPr>
      </w:pPr>
      <w:r w:rsidRPr="00115082">
        <w:rPr>
          <w:rFonts w:ascii="Bookman Old Style" w:hAnsi="Bookman Old Style"/>
          <w:sz w:val="24"/>
          <w:szCs w:val="24"/>
        </w:rPr>
        <w:t xml:space="preserve">Kepala Perangkat Daerah </w:t>
      </w:r>
      <w:r w:rsidRPr="00115082">
        <w:rPr>
          <w:rFonts w:ascii="Bookman Old Style" w:hAnsi="Bookman Old Style"/>
          <w:sz w:val="24"/>
          <w:szCs w:val="24"/>
          <w:lang w:val="id-ID"/>
        </w:rPr>
        <w:t>yang menyelenggarakan urusan perhubungan</w:t>
      </w:r>
      <w:r w:rsidRPr="00115082">
        <w:rPr>
          <w:rFonts w:ascii="Bookman Old Style" w:hAnsi="Bookman Old Style"/>
          <w:sz w:val="24"/>
          <w:szCs w:val="24"/>
        </w:rPr>
        <w:t xml:space="preserve"> dapat meninjau kembali izin dalam rangka kepentingan manajemen dan rekayasa lalu lintas.</w:t>
      </w:r>
    </w:p>
    <w:p w14:paraId="345D6525" w14:textId="77777777" w:rsidR="0013238E" w:rsidRPr="00115082" w:rsidRDefault="0013238E" w:rsidP="00C711ED">
      <w:pPr>
        <w:spacing w:line="276" w:lineRule="auto"/>
        <w:jc w:val="center"/>
        <w:rPr>
          <w:rFonts w:ascii="Bookman Old Style" w:hAnsi="Bookman Old Style"/>
          <w:sz w:val="24"/>
          <w:szCs w:val="24"/>
          <w:lang w:val="id-ID"/>
        </w:rPr>
      </w:pPr>
    </w:p>
    <w:p w14:paraId="7DFE0545"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BAB V</w:t>
      </w:r>
      <w:r w:rsidRPr="00115082">
        <w:rPr>
          <w:rFonts w:ascii="Bookman Old Style" w:hAnsi="Bookman Old Style"/>
          <w:sz w:val="24"/>
          <w:szCs w:val="24"/>
          <w:lang w:val="id-ID"/>
        </w:rPr>
        <w:t>I</w:t>
      </w:r>
    </w:p>
    <w:p w14:paraId="151D1730"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GANTI KERUGIAN DAN KEHILANGAN</w:t>
      </w:r>
    </w:p>
    <w:p w14:paraId="180F4E4D" w14:textId="77777777" w:rsidR="00C711ED" w:rsidRPr="00115082" w:rsidRDefault="00C711ED" w:rsidP="00C711ED">
      <w:pPr>
        <w:spacing w:line="276" w:lineRule="auto"/>
        <w:jc w:val="center"/>
        <w:rPr>
          <w:rFonts w:ascii="Bookman Old Style" w:hAnsi="Bookman Old Style"/>
          <w:sz w:val="24"/>
          <w:szCs w:val="24"/>
          <w:lang w:val="id-ID"/>
        </w:rPr>
      </w:pPr>
    </w:p>
    <w:p w14:paraId="1E3BACDA"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 xml:space="preserve">Pasal </w:t>
      </w:r>
      <w:r w:rsidR="005E31D5">
        <w:rPr>
          <w:rFonts w:ascii="Bookman Old Style" w:hAnsi="Bookman Old Style"/>
          <w:sz w:val="24"/>
          <w:szCs w:val="24"/>
          <w:lang w:val="id-ID"/>
        </w:rPr>
        <w:t>31</w:t>
      </w:r>
    </w:p>
    <w:p w14:paraId="7262E89B" w14:textId="77777777" w:rsidR="00C711ED" w:rsidRPr="00115082" w:rsidRDefault="00C711ED" w:rsidP="00C711ED">
      <w:pPr>
        <w:spacing w:line="276" w:lineRule="auto"/>
        <w:ind w:left="1843"/>
        <w:jc w:val="both"/>
        <w:rPr>
          <w:rFonts w:ascii="Bookman Old Style" w:hAnsi="Bookman Old Style"/>
          <w:sz w:val="24"/>
          <w:szCs w:val="24"/>
        </w:rPr>
      </w:pPr>
      <w:r w:rsidRPr="00115082">
        <w:rPr>
          <w:rFonts w:ascii="Bookman Old Style" w:hAnsi="Bookman Old Style"/>
          <w:sz w:val="24"/>
          <w:szCs w:val="24"/>
        </w:rPr>
        <w:t xml:space="preserve">Apabila terjadi kehilangan atau kerusakan kendaraan di lokasi </w:t>
      </w:r>
      <w:r w:rsidRPr="00115082">
        <w:rPr>
          <w:rFonts w:ascii="Bookman Old Style" w:hAnsi="Bookman Old Style"/>
          <w:sz w:val="24"/>
          <w:szCs w:val="24"/>
          <w:lang w:val="id-ID"/>
        </w:rPr>
        <w:t>P</w:t>
      </w:r>
      <w:r w:rsidRPr="00115082">
        <w:rPr>
          <w:rFonts w:ascii="Bookman Old Style" w:hAnsi="Bookman Old Style"/>
          <w:sz w:val="24"/>
          <w:szCs w:val="24"/>
        </w:rPr>
        <w:t>arkir:</w:t>
      </w:r>
    </w:p>
    <w:p w14:paraId="5782721A" w14:textId="77777777" w:rsidR="00C711ED" w:rsidRPr="001068C6" w:rsidRDefault="00C711ED" w:rsidP="00C711ED">
      <w:pPr>
        <w:pStyle w:val="ListParagraph"/>
        <w:numPr>
          <w:ilvl w:val="0"/>
          <w:numId w:val="37"/>
        </w:numPr>
        <w:spacing w:line="276" w:lineRule="auto"/>
        <w:ind w:left="2127" w:hanging="284"/>
        <w:jc w:val="both"/>
        <w:rPr>
          <w:rFonts w:ascii="Bookman Old Style" w:hAnsi="Bookman Old Style"/>
          <w:sz w:val="24"/>
          <w:szCs w:val="24"/>
        </w:rPr>
      </w:pPr>
      <w:r w:rsidRPr="008C57AC">
        <w:rPr>
          <w:rFonts w:ascii="Bookman Old Style" w:hAnsi="Bookman Old Style"/>
          <w:sz w:val="24"/>
          <w:szCs w:val="24"/>
        </w:rPr>
        <w:t>di dalam ruang milik jalan dan di luar ruang milik jalan yang dikelola oleh Pemerintah Daerah, maka kehilangan</w:t>
      </w:r>
      <w:r w:rsidRPr="00115082">
        <w:rPr>
          <w:rFonts w:ascii="Bookman Old Style" w:hAnsi="Bookman Old Style"/>
          <w:sz w:val="24"/>
          <w:szCs w:val="24"/>
        </w:rPr>
        <w:t xml:space="preserve"> </w:t>
      </w:r>
      <w:r w:rsidRPr="001068C6">
        <w:rPr>
          <w:rFonts w:ascii="Bookman Old Style" w:hAnsi="Bookman Old Style"/>
          <w:sz w:val="24"/>
          <w:szCs w:val="24"/>
        </w:rPr>
        <w:t xml:space="preserve">atau kerusakan kendaraan yang diakibatkan kelalaian petugas Parkir menjadi tanggungjawab </w:t>
      </w:r>
      <w:r w:rsidR="006575CD" w:rsidRPr="001068C6">
        <w:rPr>
          <w:rFonts w:ascii="Bookman Old Style" w:hAnsi="Bookman Old Style"/>
          <w:sz w:val="24"/>
          <w:szCs w:val="24"/>
          <w:lang w:val="id-ID"/>
        </w:rPr>
        <w:t xml:space="preserve">penyelenggara Fasilitas Parkir dan/atau </w:t>
      </w:r>
      <w:r w:rsidRPr="001068C6">
        <w:rPr>
          <w:rFonts w:ascii="Bookman Old Style" w:hAnsi="Bookman Old Style"/>
          <w:sz w:val="24"/>
          <w:szCs w:val="24"/>
          <w:lang w:val="id-ID"/>
        </w:rPr>
        <w:t>P</w:t>
      </w:r>
      <w:r w:rsidRPr="001068C6">
        <w:rPr>
          <w:rFonts w:ascii="Bookman Old Style" w:hAnsi="Bookman Old Style"/>
          <w:sz w:val="24"/>
          <w:szCs w:val="24"/>
        </w:rPr>
        <w:t xml:space="preserve">engelola </w:t>
      </w:r>
      <w:r w:rsidRPr="001068C6">
        <w:rPr>
          <w:rFonts w:ascii="Bookman Old Style" w:hAnsi="Bookman Old Style"/>
          <w:sz w:val="24"/>
          <w:szCs w:val="24"/>
          <w:lang w:val="id-ID"/>
        </w:rPr>
        <w:t>P</w:t>
      </w:r>
      <w:r w:rsidRPr="001068C6">
        <w:rPr>
          <w:rFonts w:ascii="Bookman Old Style" w:hAnsi="Bookman Old Style"/>
          <w:sz w:val="24"/>
          <w:szCs w:val="24"/>
        </w:rPr>
        <w:t>arkir; dan</w:t>
      </w:r>
    </w:p>
    <w:p w14:paraId="42602996" w14:textId="77777777" w:rsidR="00C711ED" w:rsidRPr="001068C6" w:rsidRDefault="00C711ED" w:rsidP="00C711ED">
      <w:pPr>
        <w:pStyle w:val="ListParagraph"/>
        <w:numPr>
          <w:ilvl w:val="0"/>
          <w:numId w:val="37"/>
        </w:numPr>
        <w:spacing w:line="276" w:lineRule="auto"/>
        <w:ind w:left="2127" w:hanging="284"/>
        <w:jc w:val="both"/>
        <w:rPr>
          <w:rFonts w:ascii="Bookman Old Style" w:hAnsi="Bookman Old Style"/>
          <w:sz w:val="24"/>
          <w:szCs w:val="24"/>
        </w:rPr>
      </w:pPr>
      <w:r w:rsidRPr="001068C6">
        <w:rPr>
          <w:rFonts w:ascii="Bookman Old Style" w:hAnsi="Bookman Old Style"/>
          <w:sz w:val="24"/>
          <w:szCs w:val="24"/>
        </w:rPr>
        <w:t>di luar ruang milik jalan yang dikelola oleh orang atau badan maka kehilangan atau</w:t>
      </w:r>
      <w:r w:rsidR="006575CD" w:rsidRPr="001068C6">
        <w:rPr>
          <w:rFonts w:ascii="Bookman Old Style" w:hAnsi="Bookman Old Style"/>
          <w:sz w:val="24"/>
          <w:szCs w:val="24"/>
          <w:lang w:val="id-ID"/>
        </w:rPr>
        <w:t xml:space="preserve"> </w:t>
      </w:r>
      <w:r w:rsidRPr="001068C6">
        <w:rPr>
          <w:rFonts w:ascii="Bookman Old Style" w:hAnsi="Bookman Old Style"/>
          <w:sz w:val="24"/>
          <w:szCs w:val="24"/>
        </w:rPr>
        <w:t xml:space="preserve"> kerusakan kendaraan yang diakibatkan kelalaian orang pribadi atau badan</w:t>
      </w:r>
      <w:r w:rsidR="00B71041" w:rsidRPr="001068C6">
        <w:rPr>
          <w:rFonts w:ascii="Bookman Old Style" w:hAnsi="Bookman Old Style"/>
          <w:sz w:val="24"/>
          <w:szCs w:val="24"/>
          <w:lang w:val="id-ID"/>
        </w:rPr>
        <w:t xml:space="preserve"> penyelenggara Fasilitas Parkir untuk umum</w:t>
      </w:r>
      <w:r w:rsidRPr="001068C6">
        <w:rPr>
          <w:rFonts w:ascii="Bookman Old Style" w:hAnsi="Bookman Old Style"/>
          <w:sz w:val="24"/>
          <w:szCs w:val="24"/>
        </w:rPr>
        <w:t xml:space="preserve"> menjadi tanggungjawab </w:t>
      </w:r>
      <w:r w:rsidRPr="001068C6">
        <w:rPr>
          <w:rFonts w:ascii="Bookman Old Style" w:hAnsi="Bookman Old Style"/>
          <w:i/>
          <w:sz w:val="24"/>
          <w:szCs w:val="24"/>
        </w:rPr>
        <w:t>orang pribadi atau badan</w:t>
      </w:r>
      <w:r w:rsidRPr="001068C6">
        <w:rPr>
          <w:rFonts w:ascii="Bookman Old Style" w:hAnsi="Bookman Old Style"/>
          <w:sz w:val="24"/>
          <w:szCs w:val="24"/>
        </w:rPr>
        <w:t xml:space="preserve"> penyelenggara </w:t>
      </w:r>
      <w:r w:rsidRPr="001068C6">
        <w:rPr>
          <w:rFonts w:ascii="Bookman Old Style" w:hAnsi="Bookman Old Style"/>
          <w:sz w:val="24"/>
          <w:szCs w:val="24"/>
          <w:lang w:val="id-ID"/>
        </w:rPr>
        <w:lastRenderedPageBreak/>
        <w:t>F</w:t>
      </w:r>
      <w:r w:rsidRPr="001068C6">
        <w:rPr>
          <w:rFonts w:ascii="Bookman Old Style" w:hAnsi="Bookman Old Style"/>
          <w:sz w:val="24"/>
          <w:szCs w:val="24"/>
        </w:rPr>
        <w:t xml:space="preserve">asilitas Parkir </w:t>
      </w:r>
      <w:r w:rsidR="00B71041" w:rsidRPr="001068C6">
        <w:rPr>
          <w:rFonts w:ascii="Bookman Old Style" w:hAnsi="Bookman Old Style"/>
          <w:sz w:val="24"/>
          <w:szCs w:val="24"/>
          <w:lang w:val="id-ID"/>
        </w:rPr>
        <w:t xml:space="preserve">untuk umum </w:t>
      </w:r>
      <w:r w:rsidRPr="001068C6">
        <w:rPr>
          <w:rFonts w:ascii="Bookman Old Style" w:hAnsi="Bookman Old Style"/>
          <w:sz w:val="24"/>
          <w:szCs w:val="24"/>
        </w:rPr>
        <w:t xml:space="preserve">dan/atau pengelola </w:t>
      </w:r>
      <w:r w:rsidRPr="001068C6">
        <w:rPr>
          <w:rFonts w:ascii="Bookman Old Style" w:hAnsi="Bookman Old Style"/>
          <w:sz w:val="24"/>
          <w:szCs w:val="24"/>
          <w:lang w:val="id-ID"/>
        </w:rPr>
        <w:t>F</w:t>
      </w:r>
      <w:r w:rsidRPr="001068C6">
        <w:rPr>
          <w:rFonts w:ascii="Bookman Old Style" w:hAnsi="Bookman Old Style"/>
          <w:sz w:val="24"/>
          <w:szCs w:val="24"/>
        </w:rPr>
        <w:t xml:space="preserve">asilitas </w:t>
      </w:r>
      <w:r w:rsidRPr="001068C6">
        <w:rPr>
          <w:rFonts w:ascii="Bookman Old Style" w:hAnsi="Bookman Old Style"/>
          <w:sz w:val="24"/>
          <w:szCs w:val="24"/>
          <w:lang w:val="id-ID"/>
        </w:rPr>
        <w:t>P</w:t>
      </w:r>
      <w:r w:rsidR="00B71041" w:rsidRPr="001068C6">
        <w:rPr>
          <w:rFonts w:ascii="Bookman Old Style" w:hAnsi="Bookman Old Style"/>
          <w:sz w:val="24"/>
          <w:szCs w:val="24"/>
        </w:rPr>
        <w:t>arkir</w:t>
      </w:r>
      <w:r w:rsidR="00B71041" w:rsidRPr="001068C6">
        <w:rPr>
          <w:rFonts w:ascii="Bookman Old Style" w:hAnsi="Bookman Old Style"/>
          <w:sz w:val="24"/>
          <w:szCs w:val="24"/>
          <w:lang w:val="id-ID"/>
        </w:rPr>
        <w:t xml:space="preserve"> untuk umum</w:t>
      </w:r>
    </w:p>
    <w:p w14:paraId="7E2826AC" w14:textId="77777777" w:rsidR="00C711ED" w:rsidRDefault="00C711ED" w:rsidP="00C711ED">
      <w:pPr>
        <w:spacing w:line="276" w:lineRule="auto"/>
        <w:jc w:val="center"/>
        <w:rPr>
          <w:rFonts w:ascii="Bookman Old Style" w:hAnsi="Bookman Old Style"/>
          <w:sz w:val="24"/>
          <w:szCs w:val="24"/>
          <w:lang w:val="id-ID"/>
        </w:rPr>
      </w:pPr>
    </w:p>
    <w:p w14:paraId="656083C0"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BAB VI</w:t>
      </w:r>
      <w:r w:rsidRPr="00115082">
        <w:rPr>
          <w:rFonts w:ascii="Bookman Old Style" w:hAnsi="Bookman Old Style"/>
          <w:sz w:val="24"/>
          <w:szCs w:val="24"/>
          <w:lang w:val="id-ID"/>
        </w:rPr>
        <w:t>I</w:t>
      </w:r>
    </w:p>
    <w:p w14:paraId="42AB52E9" w14:textId="77777777" w:rsidR="00C711ED"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 xml:space="preserve">KETENTUAN PAJAK DAERAH DAN </w:t>
      </w:r>
    </w:p>
    <w:p w14:paraId="41989FA4"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RETRIBUSI DAERAH</w:t>
      </w:r>
    </w:p>
    <w:p w14:paraId="17313F1B" w14:textId="77777777" w:rsidR="00C711ED" w:rsidRPr="00115082" w:rsidRDefault="00C711ED" w:rsidP="00C711ED">
      <w:pPr>
        <w:spacing w:line="276" w:lineRule="auto"/>
        <w:jc w:val="center"/>
        <w:rPr>
          <w:rFonts w:ascii="Bookman Old Style" w:hAnsi="Bookman Old Style"/>
          <w:sz w:val="24"/>
          <w:szCs w:val="24"/>
          <w:lang w:val="id-ID"/>
        </w:rPr>
      </w:pPr>
    </w:p>
    <w:p w14:paraId="574EB132"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Pasal 3</w:t>
      </w:r>
      <w:r w:rsidR="005E31D5">
        <w:rPr>
          <w:rFonts w:ascii="Bookman Old Style" w:hAnsi="Bookman Old Style"/>
          <w:sz w:val="24"/>
          <w:szCs w:val="24"/>
          <w:lang w:val="id-ID"/>
        </w:rPr>
        <w:t>2</w:t>
      </w:r>
    </w:p>
    <w:p w14:paraId="00F0A276" w14:textId="77777777" w:rsidR="00C711ED" w:rsidRPr="00115082" w:rsidRDefault="00C711ED" w:rsidP="00C711ED">
      <w:pPr>
        <w:pStyle w:val="ListParagraph"/>
        <w:numPr>
          <w:ilvl w:val="0"/>
          <w:numId w:val="38"/>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lang w:val="id-ID"/>
        </w:rPr>
        <w:t>Setiap O</w:t>
      </w:r>
      <w:r w:rsidRPr="00115082">
        <w:rPr>
          <w:rFonts w:ascii="Bookman Old Style" w:hAnsi="Bookman Old Style"/>
          <w:sz w:val="24"/>
          <w:szCs w:val="24"/>
        </w:rPr>
        <w:t xml:space="preserve">rang atau </w:t>
      </w:r>
      <w:r w:rsidRPr="00115082">
        <w:rPr>
          <w:rFonts w:ascii="Bookman Old Style" w:hAnsi="Bookman Old Style"/>
          <w:sz w:val="24"/>
          <w:szCs w:val="24"/>
          <w:lang w:val="id-ID"/>
        </w:rPr>
        <w:t>B</w:t>
      </w:r>
      <w:r w:rsidRPr="00115082">
        <w:rPr>
          <w:rFonts w:ascii="Bookman Old Style" w:hAnsi="Bookman Old Style"/>
          <w:sz w:val="24"/>
          <w:szCs w:val="24"/>
        </w:rPr>
        <w:t>adan</w:t>
      </w:r>
      <w:r w:rsidRPr="00115082">
        <w:rPr>
          <w:rFonts w:ascii="Bookman Old Style" w:hAnsi="Bookman Old Style"/>
          <w:sz w:val="24"/>
          <w:szCs w:val="24"/>
          <w:lang w:val="id-ID"/>
        </w:rPr>
        <w:t xml:space="preserve"> yang melakukan kegiatan/usaha p</w:t>
      </w:r>
      <w:r w:rsidRPr="00115082">
        <w:rPr>
          <w:rFonts w:ascii="Bookman Old Style" w:hAnsi="Bookman Old Style"/>
          <w:sz w:val="24"/>
          <w:szCs w:val="24"/>
        </w:rPr>
        <w:t xml:space="preserve">enyelenggaraan </w:t>
      </w:r>
      <w:r w:rsidRPr="00115082">
        <w:rPr>
          <w:rFonts w:ascii="Bookman Old Style" w:hAnsi="Bookman Old Style"/>
          <w:sz w:val="24"/>
          <w:szCs w:val="24"/>
          <w:lang w:val="id-ID"/>
        </w:rPr>
        <w:t>F</w:t>
      </w:r>
      <w:r w:rsidRPr="00115082">
        <w:rPr>
          <w:rFonts w:ascii="Bookman Old Style" w:hAnsi="Bookman Old Style"/>
          <w:sz w:val="24"/>
          <w:szCs w:val="24"/>
        </w:rPr>
        <w:t xml:space="preserve">asilitas Parkir di luar </w:t>
      </w:r>
      <w:r w:rsidRPr="00115082">
        <w:rPr>
          <w:rFonts w:ascii="Bookman Old Style" w:hAnsi="Bookman Old Style"/>
          <w:sz w:val="24"/>
          <w:szCs w:val="24"/>
          <w:lang w:val="id-ID"/>
        </w:rPr>
        <w:t>R</w:t>
      </w:r>
      <w:r w:rsidRPr="00115082">
        <w:rPr>
          <w:rFonts w:ascii="Bookman Old Style" w:hAnsi="Bookman Old Style"/>
          <w:sz w:val="24"/>
          <w:szCs w:val="24"/>
        </w:rPr>
        <w:t xml:space="preserve">uang </w:t>
      </w:r>
      <w:r w:rsidRPr="00115082">
        <w:rPr>
          <w:rFonts w:ascii="Bookman Old Style" w:hAnsi="Bookman Old Style"/>
          <w:sz w:val="24"/>
          <w:szCs w:val="24"/>
          <w:lang w:val="id-ID"/>
        </w:rPr>
        <w:t>M</w:t>
      </w:r>
      <w:r w:rsidRPr="00115082">
        <w:rPr>
          <w:rFonts w:ascii="Bookman Old Style" w:hAnsi="Bookman Old Style"/>
          <w:sz w:val="24"/>
          <w:szCs w:val="24"/>
        </w:rPr>
        <w:t xml:space="preserve">ilik </w:t>
      </w:r>
      <w:r w:rsidRPr="00115082">
        <w:rPr>
          <w:rFonts w:ascii="Bookman Old Style" w:hAnsi="Bookman Old Style"/>
          <w:sz w:val="24"/>
          <w:szCs w:val="24"/>
          <w:lang w:val="id-ID"/>
        </w:rPr>
        <w:t>J</w:t>
      </w:r>
      <w:r w:rsidRPr="00115082">
        <w:rPr>
          <w:rFonts w:ascii="Bookman Old Style" w:hAnsi="Bookman Old Style"/>
          <w:sz w:val="24"/>
          <w:szCs w:val="24"/>
        </w:rPr>
        <w:t xml:space="preserve">alan dikenakan </w:t>
      </w:r>
      <w:r w:rsidRPr="00115082">
        <w:rPr>
          <w:rFonts w:ascii="Bookman Old Style" w:hAnsi="Bookman Old Style"/>
          <w:sz w:val="24"/>
          <w:szCs w:val="24"/>
          <w:lang w:val="id-ID"/>
        </w:rPr>
        <w:t>P</w:t>
      </w:r>
      <w:r w:rsidRPr="00115082">
        <w:rPr>
          <w:rFonts w:ascii="Bookman Old Style" w:hAnsi="Bookman Old Style"/>
          <w:sz w:val="24"/>
          <w:szCs w:val="24"/>
        </w:rPr>
        <w:t xml:space="preserve">ajak </w:t>
      </w:r>
      <w:r w:rsidRPr="00115082">
        <w:rPr>
          <w:rFonts w:ascii="Bookman Old Style" w:hAnsi="Bookman Old Style"/>
          <w:sz w:val="24"/>
          <w:szCs w:val="24"/>
          <w:lang w:val="id-ID"/>
        </w:rPr>
        <w:t>P</w:t>
      </w:r>
      <w:r w:rsidRPr="00115082">
        <w:rPr>
          <w:rFonts w:ascii="Bookman Old Style" w:hAnsi="Bookman Old Style"/>
          <w:sz w:val="24"/>
          <w:szCs w:val="24"/>
        </w:rPr>
        <w:t>arkir.</w:t>
      </w:r>
    </w:p>
    <w:p w14:paraId="2A952D6F" w14:textId="77777777" w:rsidR="00C711ED" w:rsidRPr="00115082" w:rsidRDefault="00C711ED" w:rsidP="00C711ED">
      <w:pPr>
        <w:pStyle w:val="ListParagraph"/>
        <w:numPr>
          <w:ilvl w:val="0"/>
          <w:numId w:val="38"/>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Penyelenggaraan fasilitas Parkir di luar </w:t>
      </w:r>
      <w:r w:rsidRPr="00115082">
        <w:rPr>
          <w:rFonts w:ascii="Bookman Old Style" w:hAnsi="Bookman Old Style"/>
          <w:sz w:val="24"/>
          <w:szCs w:val="24"/>
          <w:lang w:val="id-ID"/>
        </w:rPr>
        <w:t>R</w:t>
      </w:r>
      <w:r w:rsidRPr="00115082">
        <w:rPr>
          <w:rFonts w:ascii="Bookman Old Style" w:hAnsi="Bookman Old Style"/>
          <w:sz w:val="24"/>
          <w:szCs w:val="24"/>
        </w:rPr>
        <w:t xml:space="preserve">uang </w:t>
      </w:r>
      <w:r w:rsidRPr="00115082">
        <w:rPr>
          <w:rFonts w:ascii="Bookman Old Style" w:hAnsi="Bookman Old Style"/>
          <w:sz w:val="24"/>
          <w:szCs w:val="24"/>
          <w:lang w:val="id-ID"/>
        </w:rPr>
        <w:t>M</w:t>
      </w:r>
      <w:r w:rsidRPr="00115082">
        <w:rPr>
          <w:rFonts w:ascii="Bookman Old Style" w:hAnsi="Bookman Old Style"/>
          <w:sz w:val="24"/>
          <w:szCs w:val="24"/>
        </w:rPr>
        <w:t xml:space="preserve">ilik </w:t>
      </w:r>
      <w:r w:rsidRPr="00115082">
        <w:rPr>
          <w:rFonts w:ascii="Bookman Old Style" w:hAnsi="Bookman Old Style"/>
          <w:sz w:val="24"/>
          <w:szCs w:val="24"/>
          <w:lang w:val="id-ID"/>
        </w:rPr>
        <w:t>J</w:t>
      </w:r>
      <w:r w:rsidRPr="00115082">
        <w:rPr>
          <w:rFonts w:ascii="Bookman Old Style" w:hAnsi="Bookman Old Style"/>
          <w:sz w:val="24"/>
          <w:szCs w:val="24"/>
        </w:rPr>
        <w:t xml:space="preserve">alan yang disediakan, dimiliki, dan/atau dikelola oleh Pemerintah Daerah dikenakan </w:t>
      </w:r>
      <w:r w:rsidRPr="00115082">
        <w:rPr>
          <w:rFonts w:ascii="Bookman Old Style" w:hAnsi="Bookman Old Style"/>
          <w:sz w:val="24"/>
          <w:szCs w:val="24"/>
          <w:lang w:val="id-ID"/>
        </w:rPr>
        <w:t>R</w:t>
      </w:r>
      <w:r w:rsidRPr="00115082">
        <w:rPr>
          <w:rFonts w:ascii="Bookman Old Style" w:hAnsi="Bookman Old Style"/>
          <w:sz w:val="24"/>
          <w:szCs w:val="24"/>
        </w:rPr>
        <w:t xml:space="preserve">etribusi </w:t>
      </w:r>
      <w:r w:rsidRPr="00115082">
        <w:rPr>
          <w:rFonts w:ascii="Bookman Old Style" w:hAnsi="Bookman Old Style"/>
          <w:sz w:val="24"/>
          <w:szCs w:val="24"/>
          <w:lang w:val="id-ID"/>
        </w:rPr>
        <w:t>T</w:t>
      </w:r>
      <w:r w:rsidRPr="00115082">
        <w:rPr>
          <w:rFonts w:ascii="Bookman Old Style" w:hAnsi="Bookman Old Style"/>
          <w:sz w:val="24"/>
          <w:szCs w:val="24"/>
        </w:rPr>
        <w:t xml:space="preserve">empat </w:t>
      </w:r>
      <w:r w:rsidRPr="00115082">
        <w:rPr>
          <w:rFonts w:ascii="Bookman Old Style" w:hAnsi="Bookman Old Style"/>
          <w:sz w:val="24"/>
          <w:szCs w:val="24"/>
          <w:lang w:val="id-ID"/>
        </w:rPr>
        <w:t>K</w:t>
      </w:r>
      <w:r w:rsidRPr="00115082">
        <w:rPr>
          <w:rFonts w:ascii="Bookman Old Style" w:hAnsi="Bookman Old Style"/>
          <w:sz w:val="24"/>
          <w:szCs w:val="24"/>
        </w:rPr>
        <w:t xml:space="preserve">husus </w:t>
      </w:r>
      <w:r w:rsidRPr="00115082">
        <w:rPr>
          <w:rFonts w:ascii="Bookman Old Style" w:hAnsi="Bookman Old Style"/>
          <w:sz w:val="24"/>
          <w:szCs w:val="24"/>
          <w:lang w:val="id-ID"/>
        </w:rPr>
        <w:t>P</w:t>
      </w:r>
      <w:r w:rsidRPr="00115082">
        <w:rPr>
          <w:rFonts w:ascii="Bookman Old Style" w:hAnsi="Bookman Old Style"/>
          <w:sz w:val="24"/>
          <w:szCs w:val="24"/>
        </w:rPr>
        <w:t>arkir.</w:t>
      </w:r>
    </w:p>
    <w:p w14:paraId="37FCC761" w14:textId="77777777" w:rsidR="00C711ED" w:rsidRPr="00115082" w:rsidRDefault="00C711ED" w:rsidP="00C711ED">
      <w:pPr>
        <w:pStyle w:val="ListParagraph"/>
        <w:numPr>
          <w:ilvl w:val="0"/>
          <w:numId w:val="38"/>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Penyelenggaraan fasilitas Parkir di dalam </w:t>
      </w:r>
      <w:r w:rsidRPr="00115082">
        <w:rPr>
          <w:rFonts w:ascii="Bookman Old Style" w:hAnsi="Bookman Old Style"/>
          <w:sz w:val="24"/>
          <w:szCs w:val="24"/>
          <w:lang w:val="id-ID"/>
        </w:rPr>
        <w:t>R</w:t>
      </w:r>
      <w:r w:rsidRPr="00115082">
        <w:rPr>
          <w:rFonts w:ascii="Bookman Old Style" w:hAnsi="Bookman Old Style"/>
          <w:sz w:val="24"/>
          <w:szCs w:val="24"/>
        </w:rPr>
        <w:t xml:space="preserve">uang </w:t>
      </w:r>
      <w:r w:rsidRPr="00115082">
        <w:rPr>
          <w:rFonts w:ascii="Bookman Old Style" w:hAnsi="Bookman Old Style"/>
          <w:sz w:val="24"/>
          <w:szCs w:val="24"/>
          <w:lang w:val="id-ID"/>
        </w:rPr>
        <w:t>M</w:t>
      </w:r>
      <w:r w:rsidRPr="00115082">
        <w:rPr>
          <w:rFonts w:ascii="Bookman Old Style" w:hAnsi="Bookman Old Style"/>
          <w:sz w:val="24"/>
          <w:szCs w:val="24"/>
        </w:rPr>
        <w:t xml:space="preserve">ilik </w:t>
      </w:r>
      <w:r w:rsidRPr="00115082">
        <w:rPr>
          <w:rFonts w:ascii="Bookman Old Style" w:hAnsi="Bookman Old Style"/>
          <w:sz w:val="24"/>
          <w:szCs w:val="24"/>
          <w:lang w:val="id-ID"/>
        </w:rPr>
        <w:t>J</w:t>
      </w:r>
      <w:r w:rsidRPr="00115082">
        <w:rPr>
          <w:rFonts w:ascii="Bookman Old Style" w:hAnsi="Bookman Old Style"/>
          <w:sz w:val="24"/>
          <w:szCs w:val="24"/>
        </w:rPr>
        <w:t xml:space="preserve">alan oleh Pemerintah Daerah dikenakan </w:t>
      </w:r>
      <w:r w:rsidRPr="00115082">
        <w:rPr>
          <w:rFonts w:ascii="Bookman Old Style" w:hAnsi="Bookman Old Style"/>
          <w:sz w:val="24"/>
          <w:szCs w:val="24"/>
          <w:lang w:val="id-ID"/>
        </w:rPr>
        <w:t>R</w:t>
      </w:r>
      <w:r w:rsidRPr="00115082">
        <w:rPr>
          <w:rFonts w:ascii="Bookman Old Style" w:hAnsi="Bookman Old Style"/>
          <w:sz w:val="24"/>
          <w:szCs w:val="24"/>
        </w:rPr>
        <w:t xml:space="preserve">etribusi </w:t>
      </w:r>
      <w:r w:rsidRPr="00115082">
        <w:rPr>
          <w:rFonts w:ascii="Bookman Old Style" w:hAnsi="Bookman Old Style"/>
          <w:sz w:val="24"/>
          <w:szCs w:val="24"/>
          <w:lang w:val="id-ID"/>
        </w:rPr>
        <w:t>P</w:t>
      </w:r>
      <w:r w:rsidRPr="00115082">
        <w:rPr>
          <w:rFonts w:ascii="Bookman Old Style" w:hAnsi="Bookman Old Style"/>
          <w:sz w:val="24"/>
          <w:szCs w:val="24"/>
        </w:rPr>
        <w:t xml:space="preserve">elayanan Parkir di </w:t>
      </w:r>
      <w:r w:rsidRPr="00115082">
        <w:rPr>
          <w:rFonts w:ascii="Bookman Old Style" w:hAnsi="Bookman Old Style"/>
          <w:sz w:val="24"/>
          <w:szCs w:val="24"/>
          <w:lang w:val="id-ID"/>
        </w:rPr>
        <w:t>T</w:t>
      </w:r>
      <w:r w:rsidRPr="00115082">
        <w:rPr>
          <w:rFonts w:ascii="Bookman Old Style" w:hAnsi="Bookman Old Style"/>
          <w:sz w:val="24"/>
          <w:szCs w:val="24"/>
        </w:rPr>
        <w:t xml:space="preserve">epi </w:t>
      </w:r>
      <w:r w:rsidRPr="00115082">
        <w:rPr>
          <w:rFonts w:ascii="Bookman Old Style" w:hAnsi="Bookman Old Style"/>
          <w:sz w:val="24"/>
          <w:szCs w:val="24"/>
          <w:lang w:val="id-ID"/>
        </w:rPr>
        <w:t>J</w:t>
      </w:r>
      <w:r w:rsidRPr="00115082">
        <w:rPr>
          <w:rFonts w:ascii="Bookman Old Style" w:hAnsi="Bookman Old Style"/>
          <w:sz w:val="24"/>
          <w:szCs w:val="24"/>
        </w:rPr>
        <w:t xml:space="preserve">alan </w:t>
      </w:r>
      <w:r w:rsidRPr="00115082">
        <w:rPr>
          <w:rFonts w:ascii="Bookman Old Style" w:hAnsi="Bookman Old Style"/>
          <w:sz w:val="24"/>
          <w:szCs w:val="24"/>
          <w:lang w:val="id-ID"/>
        </w:rPr>
        <w:t>U</w:t>
      </w:r>
      <w:r w:rsidRPr="00115082">
        <w:rPr>
          <w:rFonts w:ascii="Bookman Old Style" w:hAnsi="Bookman Old Style"/>
          <w:sz w:val="24"/>
          <w:szCs w:val="24"/>
        </w:rPr>
        <w:t>mum.</w:t>
      </w:r>
    </w:p>
    <w:p w14:paraId="7779A139" w14:textId="77777777" w:rsidR="00C711ED" w:rsidRPr="00115082" w:rsidRDefault="00C711ED" w:rsidP="00C711ED">
      <w:pPr>
        <w:pStyle w:val="ListParagraph"/>
        <w:numPr>
          <w:ilvl w:val="0"/>
          <w:numId w:val="38"/>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Ketentuan mengenai </w:t>
      </w:r>
      <w:r w:rsidRPr="00115082">
        <w:rPr>
          <w:rFonts w:ascii="Bookman Old Style" w:hAnsi="Bookman Old Style"/>
          <w:sz w:val="24"/>
          <w:szCs w:val="24"/>
          <w:lang w:val="id-ID"/>
        </w:rPr>
        <w:t>P</w:t>
      </w:r>
      <w:r w:rsidRPr="00115082">
        <w:rPr>
          <w:rFonts w:ascii="Bookman Old Style" w:hAnsi="Bookman Old Style"/>
          <w:sz w:val="24"/>
          <w:szCs w:val="24"/>
        </w:rPr>
        <w:t>ajak sebagaimana dimaksud pada ayat (1)dan retribusi sebagaimana dimaksud pada ayat (2), dan ayat (3) diatur dengan Peraturan Daerah</w:t>
      </w:r>
      <w:r w:rsidRPr="00115082">
        <w:rPr>
          <w:rFonts w:ascii="Bookman Old Style" w:hAnsi="Bookman Old Style"/>
          <w:sz w:val="24"/>
          <w:szCs w:val="24"/>
          <w:lang w:val="id-ID"/>
        </w:rPr>
        <w:t xml:space="preserve"> tersendiri</w:t>
      </w:r>
      <w:r w:rsidRPr="00115082">
        <w:rPr>
          <w:rFonts w:ascii="Bookman Old Style" w:hAnsi="Bookman Old Style"/>
          <w:sz w:val="24"/>
          <w:szCs w:val="24"/>
        </w:rPr>
        <w:t>.</w:t>
      </w:r>
    </w:p>
    <w:p w14:paraId="102B0D15" w14:textId="77777777" w:rsidR="00B71041" w:rsidRDefault="00B71041" w:rsidP="00DC4D51">
      <w:pPr>
        <w:spacing w:line="276" w:lineRule="auto"/>
        <w:rPr>
          <w:rFonts w:ascii="Bookman Old Style" w:hAnsi="Bookman Old Style"/>
          <w:sz w:val="24"/>
          <w:szCs w:val="24"/>
          <w:lang w:val="id-ID"/>
        </w:rPr>
      </w:pPr>
    </w:p>
    <w:p w14:paraId="5EA19E64"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BAB VII</w:t>
      </w:r>
      <w:r w:rsidRPr="00115082">
        <w:rPr>
          <w:rFonts w:ascii="Bookman Old Style" w:hAnsi="Bookman Old Style"/>
          <w:sz w:val="24"/>
          <w:szCs w:val="24"/>
          <w:lang w:val="id-ID"/>
        </w:rPr>
        <w:t>I</w:t>
      </w:r>
    </w:p>
    <w:p w14:paraId="79465245"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lang w:val="id-ID"/>
        </w:rPr>
        <w:t>PEMBINAAN DAN PENGAWASAN</w:t>
      </w:r>
    </w:p>
    <w:p w14:paraId="19CF0925" w14:textId="77777777" w:rsidR="00C711ED" w:rsidRPr="00115082" w:rsidRDefault="00C711ED" w:rsidP="00C711ED">
      <w:pPr>
        <w:spacing w:line="276" w:lineRule="auto"/>
        <w:jc w:val="center"/>
        <w:rPr>
          <w:rFonts w:ascii="Bookman Old Style" w:hAnsi="Bookman Old Style"/>
          <w:sz w:val="24"/>
          <w:szCs w:val="24"/>
          <w:lang w:val="id-ID"/>
        </w:rPr>
      </w:pPr>
    </w:p>
    <w:p w14:paraId="369E8F75"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lang w:val="id-ID"/>
        </w:rPr>
        <w:t>Pasal 3</w:t>
      </w:r>
      <w:r w:rsidR="005E31D5">
        <w:rPr>
          <w:rFonts w:ascii="Bookman Old Style" w:hAnsi="Bookman Old Style"/>
          <w:sz w:val="24"/>
          <w:szCs w:val="24"/>
          <w:lang w:val="id-ID"/>
        </w:rPr>
        <w:t>3</w:t>
      </w:r>
    </w:p>
    <w:p w14:paraId="7BF24C20" w14:textId="77777777" w:rsidR="00C711ED" w:rsidRPr="001068C6" w:rsidRDefault="00C711ED" w:rsidP="00C711ED">
      <w:pPr>
        <w:pStyle w:val="ListParagraph"/>
        <w:numPr>
          <w:ilvl w:val="0"/>
          <w:numId w:val="50"/>
        </w:numPr>
        <w:spacing w:line="276" w:lineRule="auto"/>
        <w:ind w:left="2268" w:hanging="425"/>
        <w:jc w:val="both"/>
        <w:rPr>
          <w:rFonts w:ascii="Bookman Old Style" w:hAnsi="Bookman Old Style"/>
          <w:sz w:val="24"/>
          <w:szCs w:val="24"/>
          <w:lang w:val="id-ID"/>
        </w:rPr>
      </w:pPr>
      <w:r w:rsidRPr="001068C6">
        <w:rPr>
          <w:rFonts w:ascii="Bookman Old Style" w:hAnsi="Bookman Old Style"/>
          <w:sz w:val="24"/>
          <w:szCs w:val="24"/>
        </w:rPr>
        <w:t xml:space="preserve">Bupati </w:t>
      </w:r>
      <w:r w:rsidR="00640A10">
        <w:rPr>
          <w:rFonts w:ascii="Bookman Old Style" w:hAnsi="Bookman Old Style"/>
          <w:sz w:val="24"/>
          <w:szCs w:val="24"/>
          <w:lang w:val="id-ID"/>
        </w:rPr>
        <w:t xml:space="preserve">atau pejabat yang ditunjuk </w:t>
      </w:r>
      <w:r w:rsidRPr="001068C6">
        <w:rPr>
          <w:rFonts w:ascii="Bookman Old Style" w:hAnsi="Bookman Old Style"/>
          <w:sz w:val="24"/>
          <w:szCs w:val="24"/>
          <w:lang w:val="id-ID"/>
        </w:rPr>
        <w:t xml:space="preserve">berwenang </w:t>
      </w:r>
      <w:r w:rsidRPr="001068C6">
        <w:rPr>
          <w:rFonts w:ascii="Bookman Old Style" w:hAnsi="Bookman Old Style"/>
          <w:sz w:val="24"/>
          <w:szCs w:val="24"/>
        </w:rPr>
        <w:t xml:space="preserve">melakukan </w:t>
      </w:r>
      <w:r w:rsidRPr="001068C6">
        <w:rPr>
          <w:rFonts w:ascii="Bookman Old Style" w:hAnsi="Bookman Old Style"/>
          <w:sz w:val="24"/>
          <w:szCs w:val="24"/>
          <w:lang w:val="id-ID"/>
        </w:rPr>
        <w:t xml:space="preserve">pembinaan dan </w:t>
      </w:r>
      <w:r w:rsidRPr="001068C6">
        <w:rPr>
          <w:rFonts w:ascii="Bookman Old Style" w:hAnsi="Bookman Old Style"/>
          <w:sz w:val="24"/>
          <w:szCs w:val="24"/>
        </w:rPr>
        <w:t xml:space="preserve">pengawasan terhadap </w:t>
      </w:r>
      <w:r w:rsidRPr="001068C6">
        <w:rPr>
          <w:rFonts w:ascii="Bookman Old Style" w:hAnsi="Bookman Old Style"/>
          <w:sz w:val="24"/>
          <w:szCs w:val="24"/>
          <w:lang w:val="id-ID"/>
        </w:rPr>
        <w:t>P</w:t>
      </w:r>
      <w:r w:rsidRPr="001068C6">
        <w:rPr>
          <w:rFonts w:ascii="Bookman Old Style" w:hAnsi="Bookman Old Style"/>
          <w:sz w:val="24"/>
          <w:szCs w:val="24"/>
        </w:rPr>
        <w:t xml:space="preserve">enyelenggaraan </w:t>
      </w:r>
      <w:r w:rsidRPr="001068C6">
        <w:rPr>
          <w:rFonts w:ascii="Bookman Old Style" w:hAnsi="Bookman Old Style"/>
          <w:sz w:val="24"/>
          <w:szCs w:val="24"/>
          <w:lang w:val="id-ID"/>
        </w:rPr>
        <w:t>Perparkiran di Daerah.</w:t>
      </w:r>
    </w:p>
    <w:p w14:paraId="195F528D" w14:textId="77777777" w:rsidR="004B7B82" w:rsidRDefault="00C711ED" w:rsidP="004B7B82">
      <w:pPr>
        <w:pStyle w:val="ListParagraph"/>
        <w:numPr>
          <w:ilvl w:val="0"/>
          <w:numId w:val="50"/>
        </w:numPr>
        <w:spacing w:line="276" w:lineRule="auto"/>
        <w:ind w:left="2268" w:hanging="425"/>
        <w:jc w:val="both"/>
        <w:rPr>
          <w:rFonts w:ascii="Bookman Old Style" w:hAnsi="Bookman Old Style"/>
          <w:sz w:val="24"/>
          <w:szCs w:val="24"/>
          <w:lang w:val="id-ID"/>
        </w:rPr>
      </w:pPr>
      <w:r w:rsidRPr="001068C6">
        <w:rPr>
          <w:rFonts w:ascii="Bookman Old Style" w:hAnsi="Bookman Old Style"/>
          <w:sz w:val="24"/>
          <w:szCs w:val="24"/>
          <w:lang w:val="id-ID"/>
        </w:rPr>
        <w:t xml:space="preserve">Kewenangan pembinaan dan </w:t>
      </w:r>
      <w:r w:rsidRPr="001068C6">
        <w:rPr>
          <w:rFonts w:ascii="Bookman Old Style" w:hAnsi="Bookman Old Style"/>
          <w:sz w:val="24"/>
          <w:szCs w:val="24"/>
        </w:rPr>
        <w:t xml:space="preserve">pengawasan </w:t>
      </w:r>
      <w:r w:rsidRPr="001068C6">
        <w:rPr>
          <w:rFonts w:ascii="Bookman Old Style" w:hAnsi="Bookman Old Style"/>
          <w:sz w:val="24"/>
          <w:szCs w:val="24"/>
          <w:lang w:val="id-ID"/>
        </w:rPr>
        <w:t xml:space="preserve">sebagaimana dimaksud dalam </w:t>
      </w:r>
      <w:r w:rsidR="00D9101C" w:rsidRPr="001068C6">
        <w:rPr>
          <w:rFonts w:ascii="Bookman Old Style" w:hAnsi="Bookman Old Style"/>
          <w:sz w:val="24"/>
          <w:szCs w:val="24"/>
          <w:lang w:val="id-ID"/>
        </w:rPr>
        <w:t>ayat (1)</w:t>
      </w:r>
      <w:r w:rsidRPr="001068C6">
        <w:rPr>
          <w:rFonts w:ascii="Bookman Old Style" w:hAnsi="Bookman Old Style"/>
          <w:sz w:val="24"/>
          <w:szCs w:val="24"/>
          <w:lang w:val="id-ID"/>
        </w:rPr>
        <w:t xml:space="preserve"> dilaksanakan oleh </w:t>
      </w:r>
      <w:r w:rsidRPr="001068C6">
        <w:rPr>
          <w:rFonts w:ascii="Bookman Old Style" w:hAnsi="Bookman Old Style"/>
          <w:sz w:val="24"/>
          <w:szCs w:val="24"/>
        </w:rPr>
        <w:t>Kepala P</w:t>
      </w:r>
      <w:r w:rsidRPr="001068C6">
        <w:rPr>
          <w:rFonts w:ascii="Bookman Old Style" w:hAnsi="Bookman Old Style"/>
          <w:sz w:val="24"/>
          <w:szCs w:val="24"/>
          <w:lang w:val="id-ID"/>
        </w:rPr>
        <w:t xml:space="preserve">erangkat </w:t>
      </w:r>
      <w:r w:rsidRPr="001068C6">
        <w:rPr>
          <w:rFonts w:ascii="Bookman Old Style" w:hAnsi="Bookman Old Style"/>
          <w:sz w:val="24"/>
          <w:szCs w:val="24"/>
        </w:rPr>
        <w:t>D</w:t>
      </w:r>
      <w:r w:rsidRPr="001068C6">
        <w:rPr>
          <w:rFonts w:ascii="Bookman Old Style" w:hAnsi="Bookman Old Style"/>
          <w:sz w:val="24"/>
          <w:szCs w:val="24"/>
          <w:lang w:val="id-ID"/>
        </w:rPr>
        <w:t>aerah yang menyelenggarakan urusan perhubungan.</w:t>
      </w:r>
    </w:p>
    <w:p w14:paraId="78EEA67D" w14:textId="77777777" w:rsidR="00F463E7" w:rsidRDefault="00F463E7" w:rsidP="004B7B82">
      <w:pPr>
        <w:pStyle w:val="ListParagraph"/>
        <w:numPr>
          <w:ilvl w:val="0"/>
          <w:numId w:val="50"/>
        </w:numPr>
        <w:spacing w:line="276" w:lineRule="auto"/>
        <w:ind w:left="2268" w:hanging="425"/>
        <w:jc w:val="both"/>
        <w:rPr>
          <w:rFonts w:ascii="Bookman Old Style" w:hAnsi="Bookman Old Style"/>
          <w:sz w:val="24"/>
          <w:szCs w:val="24"/>
          <w:lang w:val="id-ID"/>
        </w:rPr>
      </w:pPr>
      <w:r>
        <w:rPr>
          <w:rFonts w:ascii="Bookman Old Style" w:hAnsi="Bookman Old Style"/>
          <w:sz w:val="24"/>
          <w:szCs w:val="24"/>
          <w:lang w:val="id-ID"/>
        </w:rPr>
        <w:t>Ketentuan lebih lanjut mengenai pelaksanaan pembinaan dan pengawasan sebagaimana dimaksud pada ayat (1) diatur dalam Peraturan Bupati</w:t>
      </w:r>
    </w:p>
    <w:p w14:paraId="7675FD3F" w14:textId="77777777" w:rsidR="00603FF8" w:rsidRPr="004B7B82" w:rsidRDefault="00603FF8" w:rsidP="00603FF8">
      <w:pPr>
        <w:pStyle w:val="ListParagraph"/>
        <w:spacing w:line="276" w:lineRule="auto"/>
        <w:ind w:left="2268"/>
        <w:jc w:val="both"/>
        <w:rPr>
          <w:rFonts w:ascii="Bookman Old Style" w:hAnsi="Bookman Old Style"/>
          <w:sz w:val="24"/>
          <w:szCs w:val="24"/>
          <w:lang w:val="id-ID"/>
        </w:rPr>
      </w:pPr>
    </w:p>
    <w:p w14:paraId="27815333" w14:textId="77777777" w:rsidR="00611A18" w:rsidRDefault="00611A18" w:rsidP="00611A18">
      <w:pPr>
        <w:pStyle w:val="ListParagraph"/>
        <w:spacing w:line="276" w:lineRule="auto"/>
        <w:ind w:left="2268"/>
        <w:jc w:val="both"/>
        <w:rPr>
          <w:rFonts w:ascii="Bookman Old Style" w:hAnsi="Bookman Old Style"/>
          <w:sz w:val="24"/>
          <w:szCs w:val="24"/>
          <w:lang w:val="id-ID"/>
        </w:rPr>
      </w:pPr>
    </w:p>
    <w:p w14:paraId="27618201" w14:textId="77777777" w:rsidR="00611A18" w:rsidRPr="005E31D5" w:rsidRDefault="00611A18" w:rsidP="00611A18">
      <w:pPr>
        <w:spacing w:line="276" w:lineRule="auto"/>
        <w:jc w:val="center"/>
        <w:rPr>
          <w:rFonts w:ascii="Bookman Old Style" w:hAnsi="Bookman Old Style"/>
          <w:color w:val="FF0000"/>
          <w:sz w:val="24"/>
          <w:szCs w:val="24"/>
          <w:lang w:val="id-ID"/>
        </w:rPr>
      </w:pPr>
      <w:r w:rsidRPr="005E31D5">
        <w:rPr>
          <w:rFonts w:ascii="Bookman Old Style" w:hAnsi="Bookman Old Style"/>
          <w:color w:val="FF0000"/>
          <w:sz w:val="24"/>
          <w:szCs w:val="24"/>
          <w:lang w:val="id-ID"/>
        </w:rPr>
        <w:t>BAB IX</w:t>
      </w:r>
    </w:p>
    <w:p w14:paraId="62C515DC" w14:textId="77777777" w:rsidR="00611A18" w:rsidRPr="005E31D5" w:rsidRDefault="00611A18" w:rsidP="00611A18">
      <w:pPr>
        <w:spacing w:line="276" w:lineRule="auto"/>
        <w:jc w:val="center"/>
        <w:rPr>
          <w:rFonts w:ascii="Bookman Old Style" w:hAnsi="Bookman Old Style"/>
          <w:color w:val="FF0000"/>
          <w:sz w:val="24"/>
          <w:szCs w:val="24"/>
          <w:lang w:val="id-ID"/>
        </w:rPr>
      </w:pPr>
      <w:r w:rsidRPr="005E31D5">
        <w:rPr>
          <w:rFonts w:ascii="Bookman Old Style" w:hAnsi="Bookman Old Style"/>
          <w:color w:val="FF0000"/>
          <w:sz w:val="24"/>
          <w:szCs w:val="24"/>
          <w:lang w:val="id-ID"/>
        </w:rPr>
        <w:t>PEMINDAHAN KENDARAAN</w:t>
      </w:r>
    </w:p>
    <w:p w14:paraId="3DE48D49" w14:textId="77777777" w:rsidR="004B7B82" w:rsidRPr="005E31D5" w:rsidRDefault="004B7B82" w:rsidP="00611A18">
      <w:pPr>
        <w:spacing w:line="276" w:lineRule="auto"/>
        <w:jc w:val="center"/>
        <w:rPr>
          <w:rFonts w:ascii="Bookman Old Style" w:hAnsi="Bookman Old Style"/>
          <w:color w:val="FF0000"/>
          <w:sz w:val="24"/>
          <w:szCs w:val="24"/>
          <w:lang w:val="id-ID"/>
        </w:rPr>
      </w:pPr>
    </w:p>
    <w:p w14:paraId="040D06BC" w14:textId="77777777" w:rsidR="00611A18" w:rsidRPr="005E31D5" w:rsidRDefault="00611A18" w:rsidP="00611A18">
      <w:pPr>
        <w:spacing w:line="276" w:lineRule="auto"/>
        <w:jc w:val="center"/>
        <w:rPr>
          <w:rFonts w:ascii="Bookman Old Style" w:hAnsi="Bookman Old Style"/>
          <w:color w:val="FF0000"/>
          <w:sz w:val="24"/>
          <w:szCs w:val="24"/>
          <w:lang w:val="id-ID"/>
        </w:rPr>
      </w:pPr>
      <w:r w:rsidRPr="005E31D5">
        <w:rPr>
          <w:rFonts w:ascii="Bookman Old Style" w:hAnsi="Bookman Old Style"/>
          <w:color w:val="FF0000"/>
          <w:sz w:val="24"/>
          <w:szCs w:val="24"/>
          <w:lang w:val="id-ID"/>
        </w:rPr>
        <w:t>Pasal 3</w:t>
      </w:r>
      <w:r w:rsidR="005E31D5">
        <w:rPr>
          <w:rFonts w:ascii="Bookman Old Style" w:hAnsi="Bookman Old Style"/>
          <w:color w:val="FF0000"/>
          <w:sz w:val="24"/>
          <w:szCs w:val="24"/>
          <w:lang w:val="id-ID"/>
        </w:rPr>
        <w:t>4</w:t>
      </w:r>
    </w:p>
    <w:p w14:paraId="02C80C47" w14:textId="77777777" w:rsidR="00611A18" w:rsidRPr="005E31D5" w:rsidRDefault="00611A18" w:rsidP="00F463E7">
      <w:pPr>
        <w:pStyle w:val="ListParagraph"/>
        <w:numPr>
          <w:ilvl w:val="0"/>
          <w:numId w:val="65"/>
        </w:numPr>
        <w:tabs>
          <w:tab w:val="left" w:pos="2552"/>
        </w:tabs>
        <w:spacing w:line="276" w:lineRule="auto"/>
        <w:ind w:left="2268"/>
        <w:jc w:val="both"/>
        <w:rPr>
          <w:rFonts w:ascii="Bookman Old Style" w:hAnsi="Bookman Old Style"/>
          <w:color w:val="FF0000"/>
          <w:sz w:val="24"/>
          <w:szCs w:val="24"/>
        </w:rPr>
      </w:pPr>
      <w:r w:rsidRPr="005E31D5">
        <w:rPr>
          <w:rFonts w:ascii="Bookman Old Style" w:hAnsi="Bookman Old Style"/>
          <w:color w:val="FF0000"/>
          <w:sz w:val="24"/>
          <w:szCs w:val="24"/>
        </w:rPr>
        <w:t>Untuk melakukan penertiban dan memberi</w:t>
      </w:r>
      <w:r w:rsidR="00B1252F">
        <w:rPr>
          <w:rFonts w:ascii="Bookman Old Style" w:hAnsi="Bookman Old Style"/>
          <w:color w:val="FF0000"/>
          <w:sz w:val="24"/>
          <w:szCs w:val="24"/>
        </w:rPr>
        <w:t xml:space="preserve">kan  kenyamanan  bagi pengguna </w:t>
      </w:r>
      <w:r w:rsidR="00B1252F">
        <w:rPr>
          <w:rFonts w:ascii="Bookman Old Style" w:hAnsi="Bookman Old Style"/>
          <w:color w:val="FF0000"/>
          <w:sz w:val="24"/>
          <w:szCs w:val="24"/>
          <w:lang w:val="id-ID"/>
        </w:rPr>
        <w:t>j</w:t>
      </w:r>
      <w:r w:rsidRPr="005E31D5">
        <w:rPr>
          <w:rFonts w:ascii="Bookman Old Style" w:hAnsi="Bookman Old Style"/>
          <w:color w:val="FF0000"/>
          <w:sz w:val="24"/>
          <w:szCs w:val="24"/>
        </w:rPr>
        <w:t xml:space="preserve">alan,  </w:t>
      </w:r>
      <w:r w:rsidR="00640A10">
        <w:rPr>
          <w:rFonts w:ascii="Bookman Old Style" w:hAnsi="Bookman Old Style"/>
          <w:color w:val="FF0000"/>
          <w:sz w:val="24"/>
          <w:szCs w:val="24"/>
          <w:lang w:val="id-ID"/>
        </w:rPr>
        <w:t>perangkat daerah yang menyelenggarakan urusan perhubungan</w:t>
      </w:r>
      <w:r w:rsidR="00B1252F">
        <w:rPr>
          <w:rFonts w:ascii="Bookman Old Style" w:hAnsi="Bookman Old Style"/>
          <w:color w:val="FF0000"/>
          <w:sz w:val="24"/>
          <w:szCs w:val="24"/>
        </w:rPr>
        <w:t xml:space="preserve"> dapat melakukan pemindahan </w:t>
      </w:r>
      <w:r w:rsidR="00B1252F">
        <w:rPr>
          <w:rFonts w:ascii="Bookman Old Style" w:hAnsi="Bookman Old Style"/>
          <w:color w:val="FF0000"/>
          <w:sz w:val="24"/>
          <w:szCs w:val="24"/>
          <w:lang w:val="id-ID"/>
        </w:rPr>
        <w:t>k</w:t>
      </w:r>
      <w:r w:rsidRPr="005E31D5">
        <w:rPr>
          <w:rFonts w:ascii="Bookman Old Style" w:hAnsi="Bookman Old Style"/>
          <w:color w:val="FF0000"/>
          <w:sz w:val="24"/>
          <w:szCs w:val="24"/>
        </w:rPr>
        <w:t xml:space="preserve">endaraan bermotor. </w:t>
      </w:r>
    </w:p>
    <w:p w14:paraId="4F8BB930" w14:textId="77777777" w:rsidR="004A2EE6" w:rsidRPr="004A2EE6" w:rsidRDefault="00611A18" w:rsidP="00F463E7">
      <w:pPr>
        <w:pStyle w:val="ListParagraph"/>
        <w:numPr>
          <w:ilvl w:val="0"/>
          <w:numId w:val="65"/>
        </w:numPr>
        <w:tabs>
          <w:tab w:val="left" w:pos="2552"/>
        </w:tabs>
        <w:spacing w:line="276" w:lineRule="auto"/>
        <w:ind w:left="2268"/>
        <w:jc w:val="both"/>
        <w:rPr>
          <w:rFonts w:ascii="Bookman Old Style" w:hAnsi="Bookman Old Style"/>
          <w:color w:val="FF0000"/>
          <w:sz w:val="24"/>
          <w:szCs w:val="24"/>
        </w:rPr>
      </w:pPr>
      <w:r w:rsidRPr="005E31D5">
        <w:rPr>
          <w:rFonts w:ascii="Bookman Old Style" w:hAnsi="Bookman Old Style"/>
          <w:color w:val="FF0000"/>
          <w:sz w:val="24"/>
          <w:szCs w:val="24"/>
        </w:rPr>
        <w:t>Pemindahan Kendaraan bermotor sebagaimana dimaksud pada ayat (1) dilakukan</w:t>
      </w:r>
      <w:r w:rsidR="004A2EE6">
        <w:rPr>
          <w:rFonts w:ascii="Bookman Old Style" w:hAnsi="Bookman Old Style"/>
          <w:color w:val="FF0000"/>
          <w:sz w:val="24"/>
          <w:szCs w:val="24"/>
          <w:lang w:val="id-ID"/>
        </w:rPr>
        <w:t xml:space="preserve"> </w:t>
      </w:r>
      <w:r w:rsidRPr="005E31D5">
        <w:rPr>
          <w:rFonts w:ascii="Bookman Old Style" w:hAnsi="Bookman Old Style"/>
          <w:color w:val="FF0000"/>
          <w:sz w:val="24"/>
          <w:szCs w:val="24"/>
          <w:lang w:val="id-ID"/>
        </w:rPr>
        <w:t>:</w:t>
      </w:r>
    </w:p>
    <w:p w14:paraId="3E4C4586" w14:textId="77777777" w:rsidR="00611A18" w:rsidRPr="004A2EE6" w:rsidRDefault="004A2EE6" w:rsidP="00F463E7">
      <w:pPr>
        <w:pStyle w:val="ListParagraph"/>
        <w:numPr>
          <w:ilvl w:val="0"/>
          <w:numId w:val="67"/>
        </w:numPr>
        <w:tabs>
          <w:tab w:val="left" w:pos="2552"/>
        </w:tabs>
        <w:spacing w:line="276" w:lineRule="auto"/>
        <w:ind w:left="2552" w:hanging="284"/>
        <w:jc w:val="both"/>
        <w:rPr>
          <w:rFonts w:ascii="Bookman Old Style" w:hAnsi="Bookman Old Style"/>
          <w:color w:val="FF0000"/>
          <w:sz w:val="24"/>
          <w:szCs w:val="24"/>
        </w:rPr>
      </w:pPr>
      <w:r>
        <w:rPr>
          <w:rFonts w:ascii="Bookman Old Style" w:hAnsi="Bookman Old Style"/>
          <w:color w:val="FF0000"/>
          <w:sz w:val="24"/>
          <w:szCs w:val="24"/>
          <w:lang w:val="id-ID"/>
        </w:rPr>
        <w:lastRenderedPageBreak/>
        <w:t>atas permintaan pemilik dan/atau pengguna kendaraan dalam hal kendaraan yang rusak dan/atau mogok;</w:t>
      </w:r>
    </w:p>
    <w:p w14:paraId="0F14036B" w14:textId="77777777" w:rsidR="004A2EE6" w:rsidRPr="004A2EE6" w:rsidRDefault="004A2EE6" w:rsidP="00F463E7">
      <w:pPr>
        <w:pStyle w:val="ListParagraph"/>
        <w:numPr>
          <w:ilvl w:val="0"/>
          <w:numId w:val="67"/>
        </w:numPr>
        <w:tabs>
          <w:tab w:val="left" w:pos="2552"/>
        </w:tabs>
        <w:spacing w:line="276" w:lineRule="auto"/>
        <w:ind w:left="2552" w:hanging="284"/>
        <w:jc w:val="both"/>
        <w:rPr>
          <w:rFonts w:ascii="Bookman Old Style" w:hAnsi="Bookman Old Style"/>
          <w:color w:val="FF0000"/>
          <w:sz w:val="24"/>
          <w:szCs w:val="24"/>
        </w:rPr>
      </w:pPr>
      <w:r>
        <w:rPr>
          <w:rFonts w:ascii="Bookman Old Style" w:hAnsi="Bookman Old Style"/>
          <w:color w:val="FF0000"/>
          <w:sz w:val="24"/>
          <w:szCs w:val="24"/>
          <w:lang w:val="id-ID"/>
        </w:rPr>
        <w:t>atas pelanggaran parkir yang dilakukan oleh pemilik dan/atau pengguna kendaraan dalam hal kendaraan yang parkir pada tempat yang dilarang</w:t>
      </w:r>
      <w:r w:rsidR="003A54C7">
        <w:rPr>
          <w:rFonts w:ascii="Bookman Old Style" w:hAnsi="Bookman Old Style"/>
          <w:color w:val="FF0000"/>
          <w:sz w:val="24"/>
          <w:szCs w:val="24"/>
          <w:lang w:val="id-ID"/>
        </w:rPr>
        <w:t>,</w:t>
      </w:r>
      <w:r>
        <w:rPr>
          <w:rFonts w:ascii="Bookman Old Style" w:hAnsi="Bookman Old Style"/>
          <w:color w:val="FF0000"/>
          <w:sz w:val="24"/>
          <w:szCs w:val="24"/>
          <w:lang w:val="id-ID"/>
        </w:rPr>
        <w:t xml:space="preserve"> baik yang dinyatakan atau tidak dinyatakan dengan rambu lalu lintas; dan</w:t>
      </w:r>
    </w:p>
    <w:p w14:paraId="0DD3DC44" w14:textId="77777777" w:rsidR="00611A18" w:rsidRPr="00204DD4" w:rsidRDefault="004A2EE6" w:rsidP="00F463E7">
      <w:pPr>
        <w:pStyle w:val="ListParagraph"/>
        <w:numPr>
          <w:ilvl w:val="0"/>
          <w:numId w:val="67"/>
        </w:numPr>
        <w:tabs>
          <w:tab w:val="left" w:pos="2552"/>
        </w:tabs>
        <w:spacing w:line="276" w:lineRule="auto"/>
        <w:ind w:left="2552" w:hanging="284"/>
        <w:jc w:val="both"/>
        <w:rPr>
          <w:rFonts w:ascii="Bookman Old Style" w:hAnsi="Bookman Old Style"/>
          <w:color w:val="FF0000"/>
          <w:sz w:val="24"/>
          <w:szCs w:val="24"/>
        </w:rPr>
      </w:pPr>
      <w:r>
        <w:rPr>
          <w:rFonts w:ascii="Bookman Old Style" w:hAnsi="Bookman Old Style"/>
          <w:color w:val="FF0000"/>
          <w:sz w:val="24"/>
          <w:szCs w:val="24"/>
          <w:lang w:val="id-ID"/>
        </w:rPr>
        <w:t xml:space="preserve">kendaraan yang ditempatkan di jalan sehingga mengganggu fungsi dan manfaat jalan. </w:t>
      </w:r>
    </w:p>
    <w:p w14:paraId="13B5DF9E" w14:textId="77777777" w:rsidR="00204DD4" w:rsidRPr="00204DD4" w:rsidRDefault="00A7702A" w:rsidP="00F463E7">
      <w:pPr>
        <w:pStyle w:val="ListParagraph"/>
        <w:numPr>
          <w:ilvl w:val="0"/>
          <w:numId w:val="65"/>
        </w:numPr>
        <w:tabs>
          <w:tab w:val="left" w:pos="2552"/>
        </w:tabs>
        <w:spacing w:line="276" w:lineRule="auto"/>
        <w:ind w:left="2268"/>
        <w:jc w:val="both"/>
        <w:rPr>
          <w:rFonts w:ascii="Bookman Old Style" w:hAnsi="Bookman Old Style"/>
          <w:color w:val="FF0000"/>
          <w:sz w:val="24"/>
          <w:szCs w:val="24"/>
        </w:rPr>
      </w:pPr>
      <w:r w:rsidRPr="005E31D5">
        <w:rPr>
          <w:rFonts w:ascii="Bookman Old Style" w:hAnsi="Bookman Old Style"/>
          <w:color w:val="FF0000"/>
          <w:sz w:val="24"/>
          <w:szCs w:val="24"/>
        </w:rPr>
        <w:t>Pemindahan Kendaraan  bermotor  sebagaimana  dimaksud  dalam ayat (</w:t>
      </w:r>
      <w:r w:rsidRPr="005E31D5">
        <w:rPr>
          <w:rFonts w:ascii="Bookman Old Style" w:hAnsi="Bookman Old Style"/>
          <w:color w:val="FF0000"/>
          <w:sz w:val="24"/>
          <w:szCs w:val="24"/>
          <w:lang w:val="id-ID"/>
        </w:rPr>
        <w:t>2</w:t>
      </w:r>
      <w:r w:rsidRPr="005E31D5">
        <w:rPr>
          <w:rFonts w:ascii="Bookman Old Style" w:hAnsi="Bookman Old Style"/>
          <w:color w:val="FF0000"/>
          <w:sz w:val="24"/>
          <w:szCs w:val="24"/>
        </w:rPr>
        <w:t>)  dilakukan dengan cara</w:t>
      </w:r>
      <w:r w:rsidRPr="005E31D5">
        <w:rPr>
          <w:rFonts w:ascii="Bookman Old Style" w:hAnsi="Bookman Old Style"/>
          <w:color w:val="FF0000"/>
          <w:sz w:val="24"/>
          <w:szCs w:val="24"/>
          <w:lang w:val="id-ID"/>
        </w:rPr>
        <w:t xml:space="preserve"> </w:t>
      </w:r>
      <w:r w:rsidR="00204DD4">
        <w:rPr>
          <w:rFonts w:ascii="Bookman Old Style" w:hAnsi="Bookman Old Style"/>
          <w:color w:val="FF0000"/>
          <w:sz w:val="24"/>
          <w:szCs w:val="24"/>
          <w:lang w:val="id-ID"/>
        </w:rPr>
        <w:t>:</w:t>
      </w:r>
    </w:p>
    <w:p w14:paraId="43506BBE" w14:textId="77777777" w:rsidR="00204DD4" w:rsidRPr="00204DD4" w:rsidRDefault="00F93248" w:rsidP="00F463E7">
      <w:pPr>
        <w:pStyle w:val="ListParagraph"/>
        <w:numPr>
          <w:ilvl w:val="0"/>
          <w:numId w:val="68"/>
        </w:numPr>
        <w:tabs>
          <w:tab w:val="left" w:pos="2552"/>
        </w:tabs>
        <w:spacing w:line="276" w:lineRule="auto"/>
        <w:ind w:left="2552" w:hanging="284"/>
        <w:jc w:val="both"/>
        <w:rPr>
          <w:rFonts w:ascii="Bookman Old Style" w:hAnsi="Bookman Old Style"/>
          <w:color w:val="FF0000"/>
          <w:sz w:val="24"/>
          <w:szCs w:val="24"/>
        </w:rPr>
      </w:pPr>
      <w:r>
        <w:rPr>
          <w:rFonts w:ascii="Bookman Old Style" w:hAnsi="Bookman Old Style"/>
          <w:color w:val="FF0000"/>
          <w:sz w:val="24"/>
          <w:szCs w:val="24"/>
          <w:lang w:val="id-ID"/>
        </w:rPr>
        <w:t>p</w:t>
      </w:r>
      <w:r w:rsidR="00204DD4">
        <w:rPr>
          <w:rFonts w:ascii="Bookman Old Style" w:hAnsi="Bookman Old Style"/>
          <w:color w:val="FF0000"/>
          <w:sz w:val="24"/>
          <w:szCs w:val="24"/>
          <w:lang w:val="id-ID"/>
        </w:rPr>
        <w:t>engempesan ban atau penggembokan roda kendaraan</w:t>
      </w:r>
      <w:r w:rsidR="00F463E7">
        <w:rPr>
          <w:rFonts w:ascii="Bookman Old Style" w:hAnsi="Bookman Old Style"/>
          <w:color w:val="FF0000"/>
          <w:sz w:val="24"/>
          <w:szCs w:val="24"/>
          <w:lang w:val="id-ID"/>
        </w:rPr>
        <w:t>; dan</w:t>
      </w:r>
    </w:p>
    <w:p w14:paraId="7F422C77" w14:textId="77777777" w:rsidR="004B7B82" w:rsidRPr="00F463E7" w:rsidRDefault="00A7702A" w:rsidP="00F463E7">
      <w:pPr>
        <w:pStyle w:val="ListParagraph"/>
        <w:numPr>
          <w:ilvl w:val="0"/>
          <w:numId w:val="68"/>
        </w:numPr>
        <w:tabs>
          <w:tab w:val="left" w:pos="2552"/>
        </w:tabs>
        <w:spacing w:line="276" w:lineRule="auto"/>
        <w:ind w:left="2552" w:hanging="284"/>
        <w:jc w:val="both"/>
        <w:rPr>
          <w:rFonts w:ascii="Bookman Old Style" w:hAnsi="Bookman Old Style"/>
          <w:color w:val="FF0000"/>
          <w:sz w:val="24"/>
          <w:szCs w:val="24"/>
        </w:rPr>
      </w:pPr>
      <w:r w:rsidRPr="00204DD4">
        <w:rPr>
          <w:rFonts w:ascii="Bookman Old Style" w:hAnsi="Bookman Old Style"/>
          <w:color w:val="FF0000"/>
          <w:sz w:val="24"/>
          <w:szCs w:val="24"/>
        </w:rPr>
        <w:t>diderek dengan mobil derek sesuai dengan peruntukanny</w:t>
      </w:r>
      <w:r w:rsidR="00204DD4">
        <w:rPr>
          <w:rFonts w:ascii="Bookman Old Style" w:hAnsi="Bookman Old Style"/>
          <w:color w:val="FF0000"/>
          <w:sz w:val="24"/>
          <w:szCs w:val="24"/>
          <w:lang w:val="id-ID"/>
        </w:rPr>
        <w:t>a</w:t>
      </w:r>
    </w:p>
    <w:p w14:paraId="28B0C645" w14:textId="77777777" w:rsidR="00204DD4" w:rsidRPr="0009546D" w:rsidRDefault="00204DD4" w:rsidP="00F463E7">
      <w:pPr>
        <w:pStyle w:val="ListParagraph"/>
        <w:numPr>
          <w:ilvl w:val="0"/>
          <w:numId w:val="65"/>
        </w:numPr>
        <w:tabs>
          <w:tab w:val="left" w:pos="2552"/>
        </w:tabs>
        <w:spacing w:line="276" w:lineRule="auto"/>
        <w:ind w:left="2268"/>
        <w:jc w:val="both"/>
        <w:rPr>
          <w:rFonts w:ascii="Bookman Old Style" w:hAnsi="Bookman Old Style"/>
          <w:color w:val="FF0000"/>
          <w:sz w:val="24"/>
          <w:szCs w:val="24"/>
        </w:rPr>
      </w:pPr>
      <w:r w:rsidRPr="0009546D">
        <w:rPr>
          <w:rFonts w:ascii="Bookman Old Style" w:hAnsi="Bookman Old Style"/>
          <w:color w:val="FF0000"/>
          <w:sz w:val="24"/>
          <w:szCs w:val="24"/>
        </w:rPr>
        <w:t>Kerusakan kendar</w:t>
      </w:r>
      <w:r w:rsidR="00F463E7" w:rsidRPr="0009546D">
        <w:rPr>
          <w:rFonts w:ascii="Bookman Old Style" w:hAnsi="Bookman Old Style"/>
          <w:color w:val="FF0000"/>
          <w:sz w:val="24"/>
          <w:szCs w:val="24"/>
        </w:rPr>
        <w:t>aan akibat pemindahan kendaraan</w:t>
      </w:r>
      <w:r w:rsidR="003A54C7" w:rsidRPr="0009546D">
        <w:rPr>
          <w:rFonts w:ascii="Bookman Old Style" w:hAnsi="Bookman Old Style"/>
          <w:color w:val="FF0000"/>
          <w:sz w:val="24"/>
          <w:szCs w:val="24"/>
          <w:lang w:val="id-ID"/>
        </w:rPr>
        <w:t xml:space="preserve"> </w:t>
      </w:r>
      <w:r w:rsidR="00F463E7" w:rsidRPr="0009546D">
        <w:rPr>
          <w:rFonts w:ascii="Bookman Old Style" w:hAnsi="Bookman Old Style"/>
          <w:color w:val="FF0000"/>
          <w:sz w:val="24"/>
          <w:szCs w:val="24"/>
          <w:lang w:val="id-ID"/>
        </w:rPr>
        <w:t>dengan cara</w:t>
      </w:r>
      <w:r w:rsidR="003A54C7" w:rsidRPr="0009546D">
        <w:rPr>
          <w:rFonts w:ascii="Bookman Old Style" w:hAnsi="Bookman Old Style"/>
          <w:color w:val="FF0000"/>
          <w:sz w:val="24"/>
          <w:szCs w:val="24"/>
        </w:rPr>
        <w:t xml:space="preserve"> pengempesan</w:t>
      </w:r>
      <w:r w:rsidR="003A54C7" w:rsidRPr="0009546D">
        <w:rPr>
          <w:rFonts w:ascii="Bookman Old Style" w:hAnsi="Bookman Old Style"/>
          <w:color w:val="FF0000"/>
          <w:sz w:val="24"/>
          <w:szCs w:val="24"/>
          <w:lang w:val="id-ID"/>
        </w:rPr>
        <w:t xml:space="preserve"> ban kendaraan </w:t>
      </w:r>
      <w:r w:rsidRPr="0009546D">
        <w:rPr>
          <w:rFonts w:ascii="Bookman Old Style" w:hAnsi="Bookman Old Style"/>
          <w:color w:val="FF0000"/>
          <w:sz w:val="24"/>
          <w:szCs w:val="24"/>
        </w:rPr>
        <w:t xml:space="preserve">atau penggembokan roda kendaraan </w:t>
      </w:r>
      <w:r w:rsidR="003A54C7" w:rsidRPr="0009546D">
        <w:rPr>
          <w:rFonts w:ascii="Bookman Old Style" w:hAnsi="Bookman Old Style"/>
          <w:color w:val="FF0000"/>
          <w:sz w:val="24"/>
          <w:szCs w:val="24"/>
          <w:lang w:val="id-ID"/>
        </w:rPr>
        <w:t xml:space="preserve">dan penderekan kendaraan </w:t>
      </w:r>
      <w:r w:rsidRPr="0009546D">
        <w:rPr>
          <w:rFonts w:ascii="Bookman Old Style" w:hAnsi="Bookman Old Style"/>
          <w:color w:val="FF0000"/>
          <w:sz w:val="24"/>
          <w:szCs w:val="24"/>
        </w:rPr>
        <w:t>sebagaimana dimaksu</w:t>
      </w:r>
      <w:r w:rsidR="003A54C7" w:rsidRPr="0009546D">
        <w:rPr>
          <w:rFonts w:ascii="Bookman Old Style" w:hAnsi="Bookman Old Style"/>
          <w:color w:val="FF0000"/>
          <w:sz w:val="24"/>
          <w:szCs w:val="24"/>
        </w:rPr>
        <w:t>d pada ayat (2) huruf b, ayat (</w:t>
      </w:r>
      <w:r w:rsidR="003A54C7" w:rsidRPr="0009546D">
        <w:rPr>
          <w:rFonts w:ascii="Bookman Old Style" w:hAnsi="Bookman Old Style"/>
          <w:color w:val="FF0000"/>
          <w:sz w:val="24"/>
          <w:szCs w:val="24"/>
          <w:lang w:val="id-ID"/>
        </w:rPr>
        <w:t>3</w:t>
      </w:r>
      <w:r w:rsidR="003A54C7" w:rsidRPr="0009546D">
        <w:rPr>
          <w:rFonts w:ascii="Bookman Old Style" w:hAnsi="Bookman Old Style"/>
          <w:color w:val="FF0000"/>
          <w:sz w:val="24"/>
          <w:szCs w:val="24"/>
        </w:rPr>
        <w:t>)</w:t>
      </w:r>
      <w:r w:rsidRPr="0009546D">
        <w:rPr>
          <w:rFonts w:ascii="Bookman Old Style" w:hAnsi="Bookman Old Style"/>
          <w:color w:val="FF0000"/>
          <w:sz w:val="24"/>
          <w:szCs w:val="24"/>
        </w:rPr>
        <w:t xml:space="preserve"> bukan merupakan tanggung jawab Pemerintah Daerah.</w:t>
      </w:r>
    </w:p>
    <w:p w14:paraId="20B3146B" w14:textId="77777777" w:rsidR="00204DD4" w:rsidRPr="0009546D" w:rsidRDefault="00204DD4" w:rsidP="00F463E7">
      <w:pPr>
        <w:pStyle w:val="ListParagraph"/>
        <w:numPr>
          <w:ilvl w:val="0"/>
          <w:numId w:val="65"/>
        </w:numPr>
        <w:tabs>
          <w:tab w:val="left" w:pos="2552"/>
        </w:tabs>
        <w:spacing w:line="276" w:lineRule="auto"/>
        <w:ind w:left="2268"/>
        <w:jc w:val="both"/>
        <w:rPr>
          <w:rFonts w:ascii="Bookman Old Style" w:hAnsi="Bookman Old Style"/>
          <w:color w:val="FF0000"/>
          <w:sz w:val="24"/>
          <w:szCs w:val="24"/>
        </w:rPr>
      </w:pPr>
      <w:r w:rsidRPr="0009546D">
        <w:rPr>
          <w:rFonts w:ascii="Bookman Old Style" w:hAnsi="Bookman Old Style"/>
          <w:color w:val="FF0000"/>
          <w:sz w:val="24"/>
          <w:szCs w:val="24"/>
        </w:rPr>
        <w:t xml:space="preserve">Apabila kendaraan dikenakan tindakan pemindahan kendaraan </w:t>
      </w:r>
      <w:r w:rsidR="003A54C7" w:rsidRPr="0009546D">
        <w:rPr>
          <w:rFonts w:ascii="Bookman Old Style" w:hAnsi="Bookman Old Style"/>
          <w:color w:val="FF0000"/>
          <w:sz w:val="24"/>
          <w:szCs w:val="24"/>
          <w:lang w:val="id-ID"/>
        </w:rPr>
        <w:t>dengan cara</w:t>
      </w:r>
      <w:r w:rsidR="003A54C7" w:rsidRPr="0009546D">
        <w:rPr>
          <w:rFonts w:ascii="Bookman Old Style" w:hAnsi="Bookman Old Style"/>
          <w:color w:val="FF0000"/>
          <w:sz w:val="24"/>
          <w:szCs w:val="24"/>
        </w:rPr>
        <w:t xml:space="preserve"> pengempesan</w:t>
      </w:r>
      <w:r w:rsidR="003A54C7" w:rsidRPr="0009546D">
        <w:rPr>
          <w:rFonts w:ascii="Bookman Old Style" w:hAnsi="Bookman Old Style"/>
          <w:color w:val="FF0000"/>
          <w:sz w:val="24"/>
          <w:szCs w:val="24"/>
          <w:lang w:val="id-ID"/>
        </w:rPr>
        <w:t xml:space="preserve"> ban kendaraan </w:t>
      </w:r>
      <w:r w:rsidR="003A54C7" w:rsidRPr="0009546D">
        <w:rPr>
          <w:rFonts w:ascii="Bookman Old Style" w:hAnsi="Bookman Old Style"/>
          <w:color w:val="FF0000"/>
          <w:sz w:val="24"/>
          <w:szCs w:val="24"/>
        </w:rPr>
        <w:t xml:space="preserve">atau penggembokan roda kendaraan </w:t>
      </w:r>
      <w:r w:rsidR="003A54C7" w:rsidRPr="0009546D">
        <w:rPr>
          <w:rFonts w:ascii="Bookman Old Style" w:hAnsi="Bookman Old Style"/>
          <w:color w:val="FF0000"/>
          <w:sz w:val="24"/>
          <w:szCs w:val="24"/>
          <w:lang w:val="id-ID"/>
        </w:rPr>
        <w:t>dan penderekan kendaraan</w:t>
      </w:r>
      <w:r w:rsidR="003A54C7" w:rsidRPr="0009546D">
        <w:rPr>
          <w:rFonts w:ascii="Bookman Old Style" w:hAnsi="Bookman Old Style"/>
          <w:color w:val="FF0000"/>
          <w:sz w:val="24"/>
          <w:szCs w:val="24"/>
        </w:rPr>
        <w:t xml:space="preserve"> </w:t>
      </w:r>
      <w:r w:rsidRPr="0009546D">
        <w:rPr>
          <w:rFonts w:ascii="Bookman Old Style" w:hAnsi="Bookman Old Style"/>
          <w:color w:val="FF0000"/>
          <w:sz w:val="24"/>
          <w:szCs w:val="24"/>
        </w:rPr>
        <w:t>sebagaimana dimaksud pa</w:t>
      </w:r>
      <w:r w:rsidR="003A54C7" w:rsidRPr="0009546D">
        <w:rPr>
          <w:rFonts w:ascii="Bookman Old Style" w:hAnsi="Bookman Old Style"/>
          <w:color w:val="FF0000"/>
          <w:sz w:val="24"/>
          <w:szCs w:val="24"/>
        </w:rPr>
        <w:t>da ayat (</w:t>
      </w:r>
      <w:r w:rsidR="003A54C7" w:rsidRPr="0009546D">
        <w:rPr>
          <w:rFonts w:ascii="Bookman Old Style" w:hAnsi="Bookman Old Style"/>
          <w:color w:val="FF0000"/>
          <w:sz w:val="24"/>
          <w:szCs w:val="24"/>
          <w:lang w:val="id-ID"/>
        </w:rPr>
        <w:t>3</w:t>
      </w:r>
      <w:r w:rsidRPr="0009546D">
        <w:rPr>
          <w:rFonts w:ascii="Bookman Old Style" w:hAnsi="Bookman Old Style"/>
          <w:color w:val="FF0000"/>
          <w:sz w:val="24"/>
          <w:szCs w:val="24"/>
        </w:rPr>
        <w:t>) pemilik kendaraan dapat mengambil kembali kendaraannya setelah melakukan pembayaran denda.</w:t>
      </w:r>
    </w:p>
    <w:p w14:paraId="11230E10" w14:textId="77777777" w:rsidR="00204DD4" w:rsidRPr="0009546D" w:rsidRDefault="00204DD4" w:rsidP="00F463E7">
      <w:pPr>
        <w:pStyle w:val="ListParagraph"/>
        <w:numPr>
          <w:ilvl w:val="0"/>
          <w:numId w:val="65"/>
        </w:numPr>
        <w:tabs>
          <w:tab w:val="left" w:pos="2552"/>
        </w:tabs>
        <w:spacing w:line="276" w:lineRule="auto"/>
        <w:ind w:left="2268"/>
        <w:jc w:val="both"/>
        <w:rPr>
          <w:rFonts w:ascii="Bookman Old Style" w:hAnsi="Bookman Old Style"/>
          <w:color w:val="FF0000"/>
          <w:sz w:val="24"/>
          <w:szCs w:val="24"/>
        </w:rPr>
      </w:pPr>
      <w:r w:rsidRPr="0009546D">
        <w:rPr>
          <w:rFonts w:ascii="Bookman Old Style" w:hAnsi="Bookman Old Style"/>
          <w:color w:val="FF0000"/>
          <w:sz w:val="24"/>
          <w:szCs w:val="24"/>
        </w:rPr>
        <w:t xml:space="preserve">Pembayaran denda sebagaimana dimaksud pada ayat (4) dilakukan di kas </w:t>
      </w:r>
      <w:r w:rsidRPr="0009546D">
        <w:rPr>
          <w:rFonts w:ascii="Bookman Old Style" w:hAnsi="Bookman Old Style"/>
          <w:color w:val="FF0000"/>
          <w:sz w:val="24"/>
          <w:szCs w:val="24"/>
          <w:lang w:val="id-ID"/>
        </w:rPr>
        <w:t>D</w:t>
      </w:r>
      <w:r w:rsidRPr="0009546D">
        <w:rPr>
          <w:rFonts w:ascii="Bookman Old Style" w:hAnsi="Bookman Old Style"/>
          <w:color w:val="FF0000"/>
          <w:sz w:val="24"/>
          <w:szCs w:val="24"/>
        </w:rPr>
        <w:t xml:space="preserve">aerah dan merupakan pendapatan </w:t>
      </w:r>
      <w:r w:rsidRPr="0009546D">
        <w:rPr>
          <w:rFonts w:ascii="Bookman Old Style" w:hAnsi="Bookman Old Style"/>
          <w:color w:val="FF0000"/>
          <w:sz w:val="24"/>
          <w:szCs w:val="24"/>
          <w:lang w:val="id-ID"/>
        </w:rPr>
        <w:t>D</w:t>
      </w:r>
      <w:r w:rsidRPr="0009546D">
        <w:rPr>
          <w:rFonts w:ascii="Bookman Old Style" w:hAnsi="Bookman Old Style"/>
          <w:color w:val="FF0000"/>
          <w:sz w:val="24"/>
          <w:szCs w:val="24"/>
        </w:rPr>
        <w:t>aerah</w:t>
      </w:r>
      <w:r w:rsidRPr="0009546D">
        <w:rPr>
          <w:rFonts w:ascii="Bookman Old Style" w:hAnsi="Bookman Old Style"/>
          <w:color w:val="FF0000"/>
          <w:sz w:val="24"/>
          <w:szCs w:val="24"/>
          <w:lang w:val="id-ID"/>
        </w:rPr>
        <w:t>.</w:t>
      </w:r>
    </w:p>
    <w:p w14:paraId="08DF3057" w14:textId="77777777" w:rsidR="00F463E7" w:rsidRPr="0009546D" w:rsidRDefault="00F463E7" w:rsidP="00F463E7">
      <w:pPr>
        <w:pStyle w:val="ListParagraph"/>
        <w:numPr>
          <w:ilvl w:val="0"/>
          <w:numId w:val="65"/>
        </w:numPr>
        <w:tabs>
          <w:tab w:val="left" w:pos="2552"/>
        </w:tabs>
        <w:spacing w:line="276" w:lineRule="auto"/>
        <w:ind w:left="2268"/>
        <w:jc w:val="both"/>
        <w:rPr>
          <w:rFonts w:ascii="Bookman Old Style" w:hAnsi="Bookman Old Style"/>
          <w:color w:val="FF0000"/>
          <w:sz w:val="24"/>
          <w:szCs w:val="24"/>
        </w:rPr>
      </w:pPr>
      <w:r w:rsidRPr="0009546D">
        <w:rPr>
          <w:rFonts w:ascii="Bookman Old Style" w:hAnsi="Bookman Old Style"/>
          <w:color w:val="FF0000"/>
          <w:sz w:val="24"/>
          <w:szCs w:val="24"/>
          <w:lang w:val="id-ID"/>
        </w:rPr>
        <w:t xml:space="preserve">Ketentuan lebih lanjut mengenai besaran denda </w:t>
      </w:r>
      <w:r w:rsidR="003A54C7" w:rsidRPr="0009546D">
        <w:rPr>
          <w:rFonts w:ascii="Bookman Old Style" w:hAnsi="Bookman Old Style"/>
          <w:color w:val="FF0000"/>
          <w:sz w:val="24"/>
          <w:szCs w:val="24"/>
          <w:lang w:val="id-ID"/>
        </w:rPr>
        <w:t xml:space="preserve">dan tata cara pemindahan kendaraan </w:t>
      </w:r>
      <w:r w:rsidRPr="0009546D">
        <w:rPr>
          <w:rFonts w:ascii="Bookman Old Style" w:hAnsi="Bookman Old Style"/>
          <w:color w:val="FF0000"/>
          <w:sz w:val="24"/>
          <w:szCs w:val="24"/>
          <w:lang w:val="id-ID"/>
        </w:rPr>
        <w:t>sebagaimana dimaksud pada ayat (2) huruf d diatur dalam Peraturan Bupati.</w:t>
      </w:r>
    </w:p>
    <w:p w14:paraId="754E39BE" w14:textId="77777777" w:rsidR="00A7702A" w:rsidRPr="00A7702A" w:rsidRDefault="00A7702A" w:rsidP="004B7B82">
      <w:pPr>
        <w:pStyle w:val="ListParagraph"/>
        <w:tabs>
          <w:tab w:val="left" w:pos="2552"/>
        </w:tabs>
        <w:ind w:left="2268"/>
        <w:jc w:val="both"/>
        <w:rPr>
          <w:rFonts w:ascii="Bookman Old Style" w:hAnsi="Bookman Old Style"/>
          <w:sz w:val="24"/>
          <w:szCs w:val="24"/>
        </w:rPr>
      </w:pPr>
    </w:p>
    <w:p w14:paraId="550A1A72" w14:textId="77777777" w:rsidR="007B2E6C" w:rsidRPr="00115082" w:rsidRDefault="007B2E6C" w:rsidP="007B2E6C">
      <w:pPr>
        <w:spacing w:line="276" w:lineRule="auto"/>
        <w:jc w:val="both"/>
        <w:rPr>
          <w:rFonts w:ascii="Bookman Old Style" w:hAnsi="Bookman Old Style"/>
          <w:sz w:val="24"/>
          <w:szCs w:val="24"/>
          <w:lang w:val="id-ID"/>
        </w:rPr>
      </w:pPr>
    </w:p>
    <w:p w14:paraId="7FA55AF5" w14:textId="77777777" w:rsidR="00C711ED" w:rsidRPr="00115082" w:rsidRDefault="005E31D5" w:rsidP="00C711ED">
      <w:pPr>
        <w:spacing w:line="276" w:lineRule="auto"/>
        <w:jc w:val="center"/>
        <w:rPr>
          <w:rFonts w:ascii="Bookman Old Style" w:hAnsi="Bookman Old Style"/>
          <w:sz w:val="24"/>
          <w:szCs w:val="24"/>
          <w:lang w:val="id-ID"/>
        </w:rPr>
      </w:pPr>
      <w:r>
        <w:rPr>
          <w:rFonts w:ascii="Bookman Old Style" w:hAnsi="Bookman Old Style"/>
          <w:sz w:val="24"/>
          <w:szCs w:val="24"/>
          <w:lang w:val="id-ID"/>
        </w:rPr>
        <w:t xml:space="preserve">BAB </w:t>
      </w:r>
      <w:r w:rsidR="00C711ED" w:rsidRPr="00115082">
        <w:rPr>
          <w:rFonts w:ascii="Bookman Old Style" w:hAnsi="Bookman Old Style"/>
          <w:sz w:val="24"/>
          <w:szCs w:val="24"/>
          <w:lang w:val="id-ID"/>
        </w:rPr>
        <w:t>X</w:t>
      </w:r>
    </w:p>
    <w:p w14:paraId="059F5727"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SANKSI ADMINISTRATIF</w:t>
      </w:r>
    </w:p>
    <w:p w14:paraId="4CDF273E" w14:textId="77777777" w:rsidR="00C711ED" w:rsidRPr="00115082" w:rsidRDefault="00C711ED" w:rsidP="00C711ED">
      <w:pPr>
        <w:spacing w:line="276" w:lineRule="auto"/>
        <w:jc w:val="center"/>
        <w:rPr>
          <w:rFonts w:ascii="Bookman Old Style" w:hAnsi="Bookman Old Style"/>
          <w:sz w:val="24"/>
          <w:szCs w:val="24"/>
          <w:lang w:val="id-ID"/>
        </w:rPr>
      </w:pPr>
    </w:p>
    <w:p w14:paraId="27F15895"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Pasal 3</w:t>
      </w:r>
      <w:r w:rsidR="005E31D5">
        <w:rPr>
          <w:rFonts w:ascii="Bookman Old Style" w:hAnsi="Bookman Old Style"/>
          <w:sz w:val="24"/>
          <w:szCs w:val="24"/>
          <w:lang w:val="id-ID"/>
        </w:rPr>
        <w:t>6</w:t>
      </w:r>
    </w:p>
    <w:p w14:paraId="70E0048C" w14:textId="77777777" w:rsidR="00C711ED" w:rsidRPr="00986757" w:rsidRDefault="00C711ED" w:rsidP="00C711ED">
      <w:pPr>
        <w:pStyle w:val="ListParagraph"/>
        <w:numPr>
          <w:ilvl w:val="0"/>
          <w:numId w:val="39"/>
        </w:numPr>
        <w:spacing w:line="276" w:lineRule="auto"/>
        <w:ind w:left="2268" w:hanging="425"/>
        <w:jc w:val="both"/>
        <w:rPr>
          <w:rFonts w:ascii="Bookman Old Style" w:hAnsi="Bookman Old Style"/>
          <w:sz w:val="24"/>
          <w:szCs w:val="24"/>
        </w:rPr>
      </w:pPr>
      <w:r w:rsidRPr="00986757">
        <w:rPr>
          <w:rFonts w:ascii="Bookman Old Style" w:hAnsi="Bookman Old Style"/>
          <w:sz w:val="24"/>
          <w:szCs w:val="24"/>
          <w:lang w:val="id-ID"/>
        </w:rPr>
        <w:t>P</w:t>
      </w:r>
      <w:r w:rsidRPr="00986757">
        <w:rPr>
          <w:rFonts w:ascii="Bookman Old Style" w:hAnsi="Bookman Old Style"/>
          <w:sz w:val="24"/>
          <w:szCs w:val="24"/>
        </w:rPr>
        <w:t xml:space="preserve">emilik izin yang melanggar kewajiban sebagaimana dimaksud dalam Pasal </w:t>
      </w:r>
      <w:r w:rsidR="00291931" w:rsidRPr="00986757">
        <w:rPr>
          <w:rFonts w:ascii="Bookman Old Style" w:hAnsi="Bookman Old Style"/>
          <w:sz w:val="24"/>
          <w:szCs w:val="24"/>
          <w:lang w:val="id-ID"/>
        </w:rPr>
        <w:t>11</w:t>
      </w:r>
      <w:r w:rsidRPr="00986757">
        <w:rPr>
          <w:rFonts w:ascii="Bookman Old Style" w:hAnsi="Bookman Old Style"/>
          <w:sz w:val="24"/>
          <w:szCs w:val="24"/>
        </w:rPr>
        <w:t xml:space="preserve"> ayat (1), Pasal 1</w:t>
      </w:r>
      <w:r w:rsidR="007D1EAD" w:rsidRPr="00986757">
        <w:rPr>
          <w:rFonts w:ascii="Bookman Old Style" w:hAnsi="Bookman Old Style"/>
          <w:sz w:val="24"/>
          <w:szCs w:val="24"/>
          <w:lang w:val="id-ID"/>
        </w:rPr>
        <w:t>3</w:t>
      </w:r>
      <w:r w:rsidRPr="00986757">
        <w:rPr>
          <w:rFonts w:ascii="Bookman Old Style" w:hAnsi="Bookman Old Style"/>
          <w:sz w:val="24"/>
          <w:szCs w:val="24"/>
        </w:rPr>
        <w:t xml:space="preserve"> ayat (1), Pasal 1</w:t>
      </w:r>
      <w:r w:rsidR="007D1EAD" w:rsidRPr="00986757">
        <w:rPr>
          <w:rFonts w:ascii="Bookman Old Style" w:hAnsi="Bookman Old Style"/>
          <w:sz w:val="24"/>
          <w:szCs w:val="24"/>
          <w:lang w:val="id-ID"/>
        </w:rPr>
        <w:t>5</w:t>
      </w:r>
      <w:r w:rsidRPr="00986757">
        <w:rPr>
          <w:rFonts w:ascii="Bookman Old Style" w:hAnsi="Bookman Old Style"/>
          <w:sz w:val="24"/>
          <w:szCs w:val="24"/>
        </w:rPr>
        <w:t xml:space="preserve"> ayat (1), Pasal </w:t>
      </w:r>
      <w:r w:rsidR="007D1EAD" w:rsidRPr="00986757">
        <w:rPr>
          <w:rFonts w:ascii="Bookman Old Style" w:hAnsi="Bookman Old Style"/>
          <w:sz w:val="24"/>
          <w:szCs w:val="24"/>
          <w:lang w:val="id-ID"/>
        </w:rPr>
        <w:t>18</w:t>
      </w:r>
      <w:r w:rsidR="007D1EAD" w:rsidRPr="00986757">
        <w:rPr>
          <w:rFonts w:ascii="Bookman Old Style" w:hAnsi="Bookman Old Style"/>
          <w:sz w:val="24"/>
          <w:szCs w:val="24"/>
        </w:rPr>
        <w:t xml:space="preserve"> ayat (1), Pasal </w:t>
      </w:r>
      <w:r w:rsidR="007D1EAD" w:rsidRPr="00986757">
        <w:rPr>
          <w:rFonts w:ascii="Bookman Old Style" w:hAnsi="Bookman Old Style"/>
          <w:sz w:val="24"/>
          <w:szCs w:val="24"/>
          <w:lang w:val="id-ID"/>
        </w:rPr>
        <w:t>19</w:t>
      </w:r>
      <w:r w:rsidRPr="00986757">
        <w:rPr>
          <w:rFonts w:ascii="Bookman Old Style" w:hAnsi="Bookman Old Style"/>
          <w:sz w:val="24"/>
          <w:szCs w:val="24"/>
        </w:rPr>
        <w:t xml:space="preserve"> ayat (1), </w:t>
      </w:r>
      <w:r w:rsidR="007D1EAD" w:rsidRPr="00986757">
        <w:rPr>
          <w:rFonts w:ascii="Bookman Old Style" w:hAnsi="Bookman Old Style"/>
          <w:sz w:val="24"/>
          <w:szCs w:val="24"/>
          <w:lang w:val="id-ID"/>
        </w:rPr>
        <w:t xml:space="preserve">Pasal 21 ayat (1) </w:t>
      </w:r>
      <w:r w:rsidR="00986757" w:rsidRPr="00986757">
        <w:rPr>
          <w:rFonts w:ascii="Bookman Old Style" w:hAnsi="Bookman Old Style"/>
          <w:sz w:val="24"/>
          <w:szCs w:val="24"/>
        </w:rPr>
        <w:t>dan Pasal 2</w:t>
      </w:r>
      <w:r w:rsidR="00986757" w:rsidRPr="00986757">
        <w:rPr>
          <w:rFonts w:ascii="Bookman Old Style" w:hAnsi="Bookman Old Style"/>
          <w:sz w:val="24"/>
          <w:szCs w:val="24"/>
          <w:lang w:val="id-ID"/>
        </w:rPr>
        <w:t>5</w:t>
      </w:r>
      <w:r w:rsidRPr="00986757">
        <w:rPr>
          <w:rFonts w:ascii="Bookman Old Style" w:hAnsi="Bookman Old Style"/>
          <w:sz w:val="24"/>
          <w:szCs w:val="24"/>
        </w:rPr>
        <w:t xml:space="preserve"> ayat (1) dikenakan sanksi administratif.</w:t>
      </w:r>
    </w:p>
    <w:p w14:paraId="5D1B6672" w14:textId="77777777" w:rsidR="00C711ED" w:rsidRPr="00115082" w:rsidRDefault="00C711ED" w:rsidP="00C711ED">
      <w:pPr>
        <w:pStyle w:val="ListParagraph"/>
        <w:numPr>
          <w:ilvl w:val="0"/>
          <w:numId w:val="39"/>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Sanksi administratif sebagaimana dimaksud pada ayat (1), berupa:</w:t>
      </w:r>
    </w:p>
    <w:p w14:paraId="7F35F95A" w14:textId="77777777" w:rsidR="00C711ED" w:rsidRPr="00115082" w:rsidRDefault="00C711ED" w:rsidP="00C711ED">
      <w:pPr>
        <w:pStyle w:val="ListParagraph"/>
        <w:numPr>
          <w:ilvl w:val="0"/>
          <w:numId w:val="40"/>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teguran lisan;</w:t>
      </w:r>
    </w:p>
    <w:p w14:paraId="54ABFF02" w14:textId="77777777" w:rsidR="00C711ED" w:rsidRPr="00115082" w:rsidRDefault="00C711ED" w:rsidP="00C711ED">
      <w:pPr>
        <w:pStyle w:val="ListParagraph"/>
        <w:numPr>
          <w:ilvl w:val="0"/>
          <w:numId w:val="40"/>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peringatan tertulis</w:t>
      </w:r>
      <w:r w:rsidRPr="00115082">
        <w:rPr>
          <w:rFonts w:ascii="Bookman Old Style" w:hAnsi="Bookman Old Style"/>
          <w:sz w:val="24"/>
          <w:szCs w:val="24"/>
          <w:lang w:val="id-ID"/>
        </w:rPr>
        <w:t>;</w:t>
      </w:r>
    </w:p>
    <w:p w14:paraId="6562DFBE" w14:textId="77777777" w:rsidR="00C711ED" w:rsidRPr="00115082" w:rsidRDefault="00C711ED" w:rsidP="00C711ED">
      <w:pPr>
        <w:pStyle w:val="ListParagraph"/>
        <w:numPr>
          <w:ilvl w:val="0"/>
          <w:numId w:val="40"/>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lastRenderedPageBreak/>
        <w:t>Pencabutan Kartu Tanda Anggota;</w:t>
      </w:r>
    </w:p>
    <w:p w14:paraId="1D2E6B12" w14:textId="77777777" w:rsidR="00C711ED" w:rsidRPr="00115082" w:rsidRDefault="00C711ED" w:rsidP="00C711ED">
      <w:pPr>
        <w:pStyle w:val="ListParagraph"/>
        <w:numPr>
          <w:ilvl w:val="0"/>
          <w:numId w:val="40"/>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penghentian sementara kegiatan usaha</w:t>
      </w:r>
      <w:r w:rsidRPr="00115082">
        <w:rPr>
          <w:rFonts w:ascii="Bookman Old Style" w:hAnsi="Bookman Old Style"/>
          <w:sz w:val="24"/>
          <w:szCs w:val="24"/>
          <w:lang w:val="id-ID"/>
        </w:rPr>
        <w:t xml:space="preserve"> Parkir</w:t>
      </w:r>
      <w:r w:rsidRPr="00115082">
        <w:rPr>
          <w:rFonts w:ascii="Bookman Old Style" w:hAnsi="Bookman Old Style"/>
          <w:sz w:val="24"/>
          <w:szCs w:val="24"/>
        </w:rPr>
        <w:t>;</w:t>
      </w:r>
    </w:p>
    <w:p w14:paraId="18CE4C5C" w14:textId="77777777" w:rsidR="00C711ED" w:rsidRPr="00115082" w:rsidRDefault="00C711ED" w:rsidP="00C711ED">
      <w:pPr>
        <w:pStyle w:val="ListParagraph"/>
        <w:numPr>
          <w:ilvl w:val="0"/>
          <w:numId w:val="40"/>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 xml:space="preserve">penyegelan fasilitas </w:t>
      </w:r>
      <w:r w:rsidRPr="00115082">
        <w:rPr>
          <w:rFonts w:ascii="Bookman Old Style" w:hAnsi="Bookman Old Style"/>
          <w:sz w:val="24"/>
          <w:szCs w:val="24"/>
          <w:lang w:val="id-ID"/>
        </w:rPr>
        <w:t>P</w:t>
      </w:r>
      <w:r w:rsidRPr="00115082">
        <w:rPr>
          <w:rFonts w:ascii="Bookman Old Style" w:hAnsi="Bookman Old Style"/>
          <w:sz w:val="24"/>
          <w:szCs w:val="24"/>
        </w:rPr>
        <w:t>arkir</w:t>
      </w:r>
      <w:r w:rsidRPr="00115082">
        <w:rPr>
          <w:rFonts w:ascii="Bookman Old Style" w:hAnsi="Bookman Old Style"/>
          <w:sz w:val="24"/>
          <w:szCs w:val="24"/>
          <w:lang w:val="id-ID"/>
        </w:rPr>
        <w:t>; dan</w:t>
      </w:r>
    </w:p>
    <w:p w14:paraId="3D542F74" w14:textId="77777777" w:rsidR="000D0E4E" w:rsidRPr="000821FB" w:rsidRDefault="00C711ED" w:rsidP="000821FB">
      <w:pPr>
        <w:pStyle w:val="ListParagraph"/>
        <w:numPr>
          <w:ilvl w:val="0"/>
          <w:numId w:val="40"/>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lang w:val="id-ID"/>
        </w:rPr>
        <w:t>Pencabutan izin</w:t>
      </w:r>
      <w:r w:rsidRPr="00115082">
        <w:rPr>
          <w:rFonts w:ascii="Bookman Old Style" w:hAnsi="Bookman Old Style"/>
          <w:sz w:val="24"/>
          <w:szCs w:val="24"/>
        </w:rPr>
        <w:t>.</w:t>
      </w:r>
    </w:p>
    <w:p w14:paraId="61AD3A4C" w14:textId="77777777" w:rsidR="000D0E4E" w:rsidRPr="000821FB" w:rsidRDefault="000D0E4E" w:rsidP="000821FB">
      <w:pPr>
        <w:spacing w:line="276" w:lineRule="auto"/>
        <w:rPr>
          <w:rFonts w:ascii="Bookman Old Style" w:hAnsi="Bookman Old Style"/>
          <w:sz w:val="24"/>
          <w:szCs w:val="24"/>
          <w:lang w:val="id-ID"/>
        </w:rPr>
      </w:pPr>
    </w:p>
    <w:p w14:paraId="4DA2688D"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Pasal 3</w:t>
      </w:r>
      <w:r w:rsidR="005E31D5">
        <w:rPr>
          <w:rFonts w:ascii="Bookman Old Style" w:hAnsi="Bookman Old Style"/>
          <w:sz w:val="24"/>
          <w:szCs w:val="24"/>
          <w:lang w:val="id-ID"/>
        </w:rPr>
        <w:t>7</w:t>
      </w:r>
    </w:p>
    <w:p w14:paraId="6A91B51F" w14:textId="77777777" w:rsidR="00C711ED" w:rsidRPr="00115082" w:rsidRDefault="00C711ED" w:rsidP="00C711ED">
      <w:pPr>
        <w:pStyle w:val="ListParagraph"/>
        <w:numPr>
          <w:ilvl w:val="0"/>
          <w:numId w:val="41"/>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Setiap pengguna Parkir yang melanggar kewajiban sebagaimana dimaksud dalam Pasal </w:t>
      </w:r>
      <w:r w:rsidR="00291931">
        <w:rPr>
          <w:rFonts w:ascii="Bookman Old Style" w:hAnsi="Bookman Old Style"/>
          <w:sz w:val="24"/>
          <w:szCs w:val="24"/>
          <w:lang w:val="id-ID"/>
        </w:rPr>
        <w:t>11</w:t>
      </w:r>
      <w:r w:rsidRPr="00115082">
        <w:rPr>
          <w:rFonts w:ascii="Bookman Old Style" w:hAnsi="Bookman Old Style"/>
          <w:sz w:val="24"/>
          <w:szCs w:val="24"/>
        </w:rPr>
        <w:t xml:space="preserve"> ayat (2) dan Pasal 1</w:t>
      </w:r>
      <w:r w:rsidR="00986757">
        <w:rPr>
          <w:rFonts w:ascii="Bookman Old Style" w:hAnsi="Bookman Old Style"/>
          <w:sz w:val="24"/>
          <w:szCs w:val="24"/>
          <w:lang w:val="id-ID"/>
        </w:rPr>
        <w:t>9</w:t>
      </w:r>
      <w:r w:rsidRPr="00115082">
        <w:rPr>
          <w:rFonts w:ascii="Bookman Old Style" w:hAnsi="Bookman Old Style"/>
          <w:sz w:val="24"/>
          <w:szCs w:val="24"/>
        </w:rPr>
        <w:t xml:space="preserve"> ayat (3), dikenakan sanksi administratif.</w:t>
      </w:r>
    </w:p>
    <w:p w14:paraId="72DE6689" w14:textId="77777777" w:rsidR="00C711ED" w:rsidRPr="00115082" w:rsidRDefault="00C711ED" w:rsidP="00C711ED">
      <w:pPr>
        <w:pStyle w:val="ListParagraph"/>
        <w:numPr>
          <w:ilvl w:val="0"/>
          <w:numId w:val="41"/>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Sanksi administratif sebagaimana dimaksud pada ayat (1), berupa:</w:t>
      </w:r>
    </w:p>
    <w:p w14:paraId="591094C6" w14:textId="77777777" w:rsidR="00C711ED" w:rsidRPr="0009546D" w:rsidRDefault="00C711ED" w:rsidP="0009546D">
      <w:pPr>
        <w:pStyle w:val="ListParagraph"/>
        <w:numPr>
          <w:ilvl w:val="0"/>
          <w:numId w:val="42"/>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teguran lisan;</w:t>
      </w:r>
    </w:p>
    <w:p w14:paraId="6C284545" w14:textId="77777777" w:rsidR="00C711ED" w:rsidRPr="00115082" w:rsidRDefault="00C711ED" w:rsidP="00C711ED">
      <w:pPr>
        <w:pStyle w:val="ListParagraph"/>
        <w:numPr>
          <w:ilvl w:val="0"/>
          <w:numId w:val="42"/>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denda</w:t>
      </w:r>
      <w:r w:rsidRPr="00115082">
        <w:rPr>
          <w:rFonts w:ascii="Bookman Old Style" w:hAnsi="Bookman Old Style"/>
          <w:sz w:val="24"/>
          <w:szCs w:val="24"/>
          <w:lang w:val="id-ID"/>
        </w:rPr>
        <w:t xml:space="preserve"> administrasi</w:t>
      </w:r>
      <w:r w:rsidRPr="00115082">
        <w:rPr>
          <w:rFonts w:ascii="Bookman Old Style" w:hAnsi="Bookman Old Style"/>
          <w:sz w:val="24"/>
          <w:szCs w:val="24"/>
        </w:rPr>
        <w:t>.</w:t>
      </w:r>
    </w:p>
    <w:p w14:paraId="5FF663FF" w14:textId="77777777" w:rsidR="00C711ED" w:rsidRPr="00115082" w:rsidRDefault="00C711ED" w:rsidP="00C711ED">
      <w:pPr>
        <w:spacing w:line="276" w:lineRule="auto"/>
        <w:jc w:val="center"/>
        <w:rPr>
          <w:rFonts w:ascii="Bookman Old Style" w:hAnsi="Bookman Old Style"/>
          <w:sz w:val="24"/>
          <w:szCs w:val="24"/>
          <w:lang w:val="id-ID"/>
        </w:rPr>
      </w:pPr>
    </w:p>
    <w:p w14:paraId="0A671843" w14:textId="77777777" w:rsidR="00C711ED" w:rsidRPr="00291931"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Pasal 3</w:t>
      </w:r>
      <w:r w:rsidR="005E31D5">
        <w:rPr>
          <w:rFonts w:ascii="Bookman Old Style" w:hAnsi="Bookman Old Style"/>
          <w:sz w:val="24"/>
          <w:szCs w:val="24"/>
          <w:lang w:val="id-ID"/>
        </w:rPr>
        <w:t>8</w:t>
      </w:r>
    </w:p>
    <w:p w14:paraId="301A8806" w14:textId="77777777" w:rsidR="00C711ED" w:rsidRPr="00115082" w:rsidRDefault="00C711ED" w:rsidP="00C711ED">
      <w:pPr>
        <w:pStyle w:val="ListParagraph"/>
        <w:numPr>
          <w:ilvl w:val="0"/>
          <w:numId w:val="43"/>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Selain karena pengenaan sanksi administratif sebagaimana dimaksud dalam </w:t>
      </w:r>
      <w:r w:rsidRPr="00115082">
        <w:rPr>
          <w:rFonts w:ascii="Bookman Old Style" w:hAnsi="Bookman Old Style"/>
          <w:sz w:val="24"/>
          <w:szCs w:val="24"/>
          <w:lang w:val="id-ID"/>
        </w:rPr>
        <w:t>P</w:t>
      </w:r>
      <w:r w:rsidRPr="00115082">
        <w:rPr>
          <w:rFonts w:ascii="Bookman Old Style" w:hAnsi="Bookman Old Style"/>
          <w:sz w:val="24"/>
          <w:szCs w:val="24"/>
        </w:rPr>
        <w:t>asal 3</w:t>
      </w:r>
      <w:r w:rsidR="0009546D">
        <w:rPr>
          <w:rFonts w:ascii="Bookman Old Style" w:hAnsi="Bookman Old Style"/>
          <w:sz w:val="24"/>
          <w:szCs w:val="24"/>
          <w:lang w:val="id-ID"/>
        </w:rPr>
        <w:t>6</w:t>
      </w:r>
      <w:r w:rsidR="0009546D">
        <w:rPr>
          <w:rFonts w:ascii="Bookman Old Style" w:hAnsi="Bookman Old Style"/>
          <w:sz w:val="24"/>
          <w:szCs w:val="24"/>
        </w:rPr>
        <w:t xml:space="preserve"> ayat (2) huruf </w:t>
      </w:r>
      <w:r w:rsidR="0009546D">
        <w:rPr>
          <w:rFonts w:ascii="Bookman Old Style" w:hAnsi="Bookman Old Style"/>
          <w:sz w:val="24"/>
          <w:szCs w:val="24"/>
          <w:lang w:val="id-ID"/>
        </w:rPr>
        <w:t>f</w:t>
      </w:r>
      <w:r w:rsidRPr="00115082">
        <w:rPr>
          <w:rFonts w:ascii="Bookman Old Style" w:hAnsi="Bookman Old Style"/>
          <w:sz w:val="24"/>
          <w:szCs w:val="24"/>
        </w:rPr>
        <w:t>, izin dapat dicabut apabila:</w:t>
      </w:r>
    </w:p>
    <w:p w14:paraId="04E1252D" w14:textId="77777777" w:rsidR="00C711ED" w:rsidRPr="00115082" w:rsidRDefault="00C711ED" w:rsidP="00C711ED">
      <w:pPr>
        <w:pStyle w:val="ListParagraph"/>
        <w:numPr>
          <w:ilvl w:val="0"/>
          <w:numId w:val="44"/>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atas permintaan dari pemilik izin;</w:t>
      </w:r>
    </w:p>
    <w:p w14:paraId="4C5BDE67" w14:textId="77777777" w:rsidR="00C711ED" w:rsidRPr="00115082" w:rsidRDefault="00C711ED" w:rsidP="00C711ED">
      <w:pPr>
        <w:pStyle w:val="ListParagraph"/>
        <w:numPr>
          <w:ilvl w:val="0"/>
          <w:numId w:val="44"/>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pemilik izin meninggal dunia;</w:t>
      </w:r>
    </w:p>
    <w:p w14:paraId="7B6FF1F3" w14:textId="77777777" w:rsidR="00C711ED" w:rsidRPr="00115082" w:rsidRDefault="00C711ED" w:rsidP="00C711ED">
      <w:pPr>
        <w:pStyle w:val="ListParagraph"/>
        <w:numPr>
          <w:ilvl w:val="0"/>
          <w:numId w:val="44"/>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dipindahtangankan oleh pemilik izin kepada pihak lain;</w:t>
      </w:r>
    </w:p>
    <w:p w14:paraId="10A203FF" w14:textId="77777777" w:rsidR="00C711ED" w:rsidRPr="00115082" w:rsidRDefault="00C711ED" w:rsidP="00C711ED">
      <w:pPr>
        <w:pStyle w:val="ListParagraph"/>
        <w:numPr>
          <w:ilvl w:val="0"/>
          <w:numId w:val="44"/>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melanggar ketentuan yang ditetapkan dalam izin dan/atau melanggar ketertiban umum; dan/atau</w:t>
      </w:r>
    </w:p>
    <w:p w14:paraId="328005E9" w14:textId="77777777" w:rsidR="00C711ED" w:rsidRPr="00115082" w:rsidRDefault="00C711ED" w:rsidP="00C711ED">
      <w:pPr>
        <w:pStyle w:val="ListParagraph"/>
        <w:numPr>
          <w:ilvl w:val="0"/>
          <w:numId w:val="44"/>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izin dikeluarkan atas data yang tidak benar/dipalsukan oleh pemohon izin.</w:t>
      </w:r>
    </w:p>
    <w:p w14:paraId="746F7EED" w14:textId="77777777" w:rsidR="00C711ED" w:rsidRPr="00115082" w:rsidRDefault="00C711ED" w:rsidP="00C711ED">
      <w:pPr>
        <w:pStyle w:val="ListParagraph"/>
        <w:numPr>
          <w:ilvl w:val="0"/>
          <w:numId w:val="43"/>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Pencabutan izin sebagaimna dimaksud pada ayat (1) disertai dengan penutupan </w:t>
      </w:r>
      <w:r w:rsidRPr="00115082">
        <w:rPr>
          <w:rFonts w:ascii="Bookman Old Style" w:hAnsi="Bookman Old Style"/>
          <w:sz w:val="24"/>
          <w:szCs w:val="24"/>
          <w:lang w:val="id-ID"/>
        </w:rPr>
        <w:t>F</w:t>
      </w:r>
      <w:r w:rsidRPr="00115082">
        <w:rPr>
          <w:rFonts w:ascii="Bookman Old Style" w:hAnsi="Bookman Old Style"/>
          <w:sz w:val="24"/>
          <w:szCs w:val="24"/>
        </w:rPr>
        <w:t xml:space="preserve">asilitas </w:t>
      </w:r>
      <w:r w:rsidRPr="00115082">
        <w:rPr>
          <w:rFonts w:ascii="Bookman Old Style" w:hAnsi="Bookman Old Style"/>
          <w:sz w:val="24"/>
          <w:szCs w:val="24"/>
          <w:lang w:val="id-ID"/>
        </w:rPr>
        <w:t>P</w:t>
      </w:r>
      <w:r w:rsidRPr="00115082">
        <w:rPr>
          <w:rFonts w:ascii="Bookman Old Style" w:hAnsi="Bookman Old Style"/>
          <w:sz w:val="24"/>
          <w:szCs w:val="24"/>
        </w:rPr>
        <w:t>arkir.</w:t>
      </w:r>
    </w:p>
    <w:p w14:paraId="74654EA5" w14:textId="77777777" w:rsidR="00C711ED" w:rsidRPr="00115082" w:rsidRDefault="00C711ED" w:rsidP="00C711ED">
      <w:pPr>
        <w:spacing w:line="276" w:lineRule="auto"/>
        <w:jc w:val="center"/>
        <w:rPr>
          <w:rFonts w:ascii="Bookman Old Style" w:hAnsi="Bookman Old Style"/>
          <w:sz w:val="24"/>
          <w:szCs w:val="24"/>
          <w:lang w:val="id-ID"/>
        </w:rPr>
      </w:pPr>
    </w:p>
    <w:p w14:paraId="6D86F637" w14:textId="77777777" w:rsidR="00C711ED" w:rsidRPr="004B7B82" w:rsidRDefault="004B7B82" w:rsidP="00C711ED">
      <w:pPr>
        <w:spacing w:line="276" w:lineRule="auto"/>
        <w:jc w:val="center"/>
        <w:rPr>
          <w:rFonts w:ascii="Bookman Old Style" w:hAnsi="Bookman Old Style"/>
          <w:sz w:val="24"/>
          <w:szCs w:val="24"/>
          <w:lang w:val="id-ID"/>
        </w:rPr>
      </w:pPr>
      <w:r>
        <w:rPr>
          <w:rFonts w:ascii="Bookman Old Style" w:hAnsi="Bookman Old Style"/>
          <w:sz w:val="24"/>
          <w:szCs w:val="24"/>
        </w:rPr>
        <w:t xml:space="preserve">Pasal </w:t>
      </w:r>
      <w:r w:rsidR="005E31D5">
        <w:rPr>
          <w:rFonts w:ascii="Bookman Old Style" w:hAnsi="Bookman Old Style"/>
          <w:sz w:val="24"/>
          <w:szCs w:val="24"/>
          <w:lang w:val="id-ID"/>
        </w:rPr>
        <w:t>39</w:t>
      </w:r>
    </w:p>
    <w:p w14:paraId="6DA099EF" w14:textId="77777777" w:rsidR="00C711ED" w:rsidRDefault="00C711ED" w:rsidP="00C711ED">
      <w:pPr>
        <w:spacing w:line="276" w:lineRule="auto"/>
        <w:ind w:left="1843"/>
        <w:jc w:val="both"/>
        <w:rPr>
          <w:rFonts w:ascii="Bookman Old Style" w:hAnsi="Bookman Old Style"/>
          <w:sz w:val="24"/>
          <w:szCs w:val="24"/>
          <w:lang w:val="id-ID"/>
        </w:rPr>
      </w:pPr>
      <w:r w:rsidRPr="00115082">
        <w:rPr>
          <w:rFonts w:ascii="Bookman Old Style" w:hAnsi="Bookman Old Style"/>
          <w:sz w:val="24"/>
          <w:szCs w:val="24"/>
        </w:rPr>
        <w:t xml:space="preserve">Ketentuan lebih lanjut mengenai tata cara dan tahapan </w:t>
      </w:r>
      <w:r w:rsidRPr="00115082">
        <w:rPr>
          <w:rFonts w:ascii="Bookman Old Style" w:hAnsi="Bookman Old Style"/>
          <w:sz w:val="24"/>
          <w:szCs w:val="24"/>
          <w:lang w:val="id-ID"/>
        </w:rPr>
        <w:t>P</w:t>
      </w:r>
      <w:r w:rsidR="00FA1423">
        <w:rPr>
          <w:rFonts w:ascii="Bookman Old Style" w:hAnsi="Bookman Old Style"/>
          <w:sz w:val="24"/>
          <w:szCs w:val="24"/>
        </w:rPr>
        <w:t>enerapa</w:t>
      </w:r>
      <w:r w:rsidR="00FA1423">
        <w:rPr>
          <w:rFonts w:ascii="Bookman Old Style" w:hAnsi="Bookman Old Style"/>
          <w:sz w:val="24"/>
          <w:szCs w:val="24"/>
          <w:lang w:val="id-ID"/>
        </w:rPr>
        <w:t>n</w:t>
      </w:r>
      <w:r w:rsidRPr="00115082">
        <w:rPr>
          <w:rFonts w:ascii="Bookman Old Style" w:hAnsi="Bookman Old Style"/>
          <w:sz w:val="24"/>
          <w:szCs w:val="24"/>
        </w:rPr>
        <w:t xml:space="preserve"> sanksi </w:t>
      </w:r>
      <w:r w:rsidR="00FA1423">
        <w:rPr>
          <w:rFonts w:ascii="Bookman Old Style" w:hAnsi="Bookman Old Style"/>
          <w:sz w:val="24"/>
          <w:szCs w:val="24"/>
        </w:rPr>
        <w:t>administrati</w:t>
      </w:r>
      <w:r w:rsidR="00FA1423">
        <w:rPr>
          <w:rFonts w:ascii="Bookman Old Style" w:hAnsi="Bookman Old Style"/>
          <w:sz w:val="24"/>
          <w:szCs w:val="24"/>
          <w:lang w:val="id-ID"/>
        </w:rPr>
        <w:t>f serta denda administratif</w:t>
      </w:r>
      <w:r w:rsidRPr="00115082">
        <w:rPr>
          <w:rFonts w:ascii="Bookman Old Style" w:hAnsi="Bookman Old Style"/>
          <w:sz w:val="24"/>
          <w:szCs w:val="24"/>
        </w:rPr>
        <w:t xml:space="preserve"> sebagaimana dimaksud dalam Pasal 3</w:t>
      </w:r>
      <w:r w:rsidR="005C4182">
        <w:rPr>
          <w:rFonts w:ascii="Bookman Old Style" w:hAnsi="Bookman Old Style"/>
          <w:sz w:val="24"/>
          <w:szCs w:val="24"/>
          <w:lang w:val="id-ID"/>
        </w:rPr>
        <w:t>6</w:t>
      </w:r>
      <w:r w:rsidRPr="00115082">
        <w:rPr>
          <w:rFonts w:ascii="Bookman Old Style" w:hAnsi="Bookman Old Style"/>
          <w:sz w:val="24"/>
          <w:szCs w:val="24"/>
        </w:rPr>
        <w:t xml:space="preserve"> dan Pasal 3</w:t>
      </w:r>
      <w:r w:rsidR="005C4182">
        <w:rPr>
          <w:rFonts w:ascii="Bookman Old Style" w:hAnsi="Bookman Old Style"/>
          <w:sz w:val="24"/>
          <w:szCs w:val="24"/>
          <w:lang w:val="id-ID"/>
        </w:rPr>
        <w:t>7</w:t>
      </w:r>
      <w:r w:rsidRPr="00115082">
        <w:rPr>
          <w:rFonts w:ascii="Bookman Old Style" w:hAnsi="Bookman Old Style"/>
          <w:sz w:val="24"/>
          <w:szCs w:val="24"/>
          <w:lang w:val="id-ID"/>
        </w:rPr>
        <w:t xml:space="preserve"> serta pencabutan izin </w:t>
      </w:r>
      <w:r w:rsidRPr="00115082">
        <w:rPr>
          <w:rFonts w:ascii="Bookman Old Style" w:hAnsi="Bookman Old Style"/>
          <w:sz w:val="24"/>
          <w:szCs w:val="24"/>
        </w:rPr>
        <w:t>sebagaimana dimaksud dalam Pasal 3</w:t>
      </w:r>
      <w:r w:rsidR="005C4182">
        <w:rPr>
          <w:rFonts w:ascii="Bookman Old Style" w:hAnsi="Bookman Old Style"/>
          <w:sz w:val="24"/>
          <w:szCs w:val="24"/>
          <w:lang w:val="id-ID"/>
        </w:rPr>
        <w:t>8</w:t>
      </w:r>
      <w:r w:rsidRPr="00115082">
        <w:rPr>
          <w:rFonts w:ascii="Bookman Old Style" w:hAnsi="Bookman Old Style"/>
          <w:sz w:val="24"/>
          <w:szCs w:val="24"/>
        </w:rPr>
        <w:t xml:space="preserve"> diatur dalam Peraturan Bupati.</w:t>
      </w:r>
    </w:p>
    <w:p w14:paraId="453E4CB3" w14:textId="77777777" w:rsidR="0009546D" w:rsidRPr="0009546D" w:rsidRDefault="0009546D" w:rsidP="00C711ED">
      <w:pPr>
        <w:spacing w:line="276" w:lineRule="auto"/>
        <w:ind w:left="1843"/>
        <w:jc w:val="both"/>
        <w:rPr>
          <w:rFonts w:ascii="Bookman Old Style" w:hAnsi="Bookman Old Style"/>
          <w:sz w:val="24"/>
          <w:szCs w:val="24"/>
          <w:lang w:val="id-ID"/>
        </w:rPr>
      </w:pPr>
    </w:p>
    <w:p w14:paraId="02115802" w14:textId="77777777" w:rsidR="00DC4D51" w:rsidRPr="00115082" w:rsidRDefault="00DC4D51" w:rsidP="00C711ED">
      <w:pPr>
        <w:spacing w:line="276" w:lineRule="auto"/>
        <w:jc w:val="center"/>
        <w:rPr>
          <w:rFonts w:ascii="Bookman Old Style" w:hAnsi="Bookman Old Style"/>
          <w:sz w:val="24"/>
          <w:szCs w:val="24"/>
          <w:lang w:val="id-ID"/>
        </w:rPr>
      </w:pPr>
    </w:p>
    <w:p w14:paraId="6E69E432" w14:textId="77777777" w:rsidR="00C711ED" w:rsidRPr="00115082" w:rsidRDefault="00C711ED" w:rsidP="00C711ED">
      <w:pPr>
        <w:spacing w:line="276" w:lineRule="auto"/>
        <w:jc w:val="center"/>
        <w:rPr>
          <w:rFonts w:ascii="Bookman Old Style" w:hAnsi="Bookman Old Style"/>
          <w:sz w:val="24"/>
          <w:szCs w:val="24"/>
          <w:lang w:val="id-ID"/>
        </w:rPr>
      </w:pPr>
      <w:r>
        <w:rPr>
          <w:rFonts w:ascii="Bookman Old Style" w:hAnsi="Bookman Old Style"/>
          <w:sz w:val="24"/>
          <w:szCs w:val="24"/>
          <w:lang w:val="id-ID"/>
        </w:rPr>
        <w:t>B</w:t>
      </w:r>
      <w:r w:rsidRPr="00115082">
        <w:rPr>
          <w:rFonts w:ascii="Bookman Old Style" w:hAnsi="Bookman Old Style"/>
          <w:sz w:val="24"/>
          <w:szCs w:val="24"/>
        </w:rPr>
        <w:t xml:space="preserve">AB </w:t>
      </w:r>
      <w:r w:rsidRPr="00115082">
        <w:rPr>
          <w:rFonts w:ascii="Bookman Old Style" w:hAnsi="Bookman Old Style"/>
          <w:sz w:val="24"/>
          <w:szCs w:val="24"/>
          <w:lang w:val="id-ID"/>
        </w:rPr>
        <w:t>X</w:t>
      </w:r>
      <w:r w:rsidR="005E31D5">
        <w:rPr>
          <w:rFonts w:ascii="Bookman Old Style" w:hAnsi="Bookman Old Style"/>
          <w:sz w:val="24"/>
          <w:szCs w:val="24"/>
          <w:lang w:val="id-ID"/>
        </w:rPr>
        <w:t>I</w:t>
      </w:r>
    </w:p>
    <w:p w14:paraId="6F643718"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KETENTUAN PENYIDIKAN</w:t>
      </w:r>
    </w:p>
    <w:p w14:paraId="72A277E5" w14:textId="77777777" w:rsidR="00C711ED" w:rsidRPr="00115082" w:rsidRDefault="00C711ED" w:rsidP="00C711ED">
      <w:pPr>
        <w:spacing w:line="276" w:lineRule="auto"/>
        <w:jc w:val="center"/>
        <w:rPr>
          <w:rFonts w:ascii="Bookman Old Style" w:hAnsi="Bookman Old Style"/>
          <w:sz w:val="24"/>
          <w:szCs w:val="24"/>
          <w:lang w:val="id-ID"/>
        </w:rPr>
      </w:pPr>
    </w:p>
    <w:p w14:paraId="5DDE86D9" w14:textId="77777777" w:rsidR="00C711ED" w:rsidRPr="004B7B82" w:rsidRDefault="004B7B82" w:rsidP="00C711ED">
      <w:pPr>
        <w:spacing w:line="276" w:lineRule="auto"/>
        <w:jc w:val="center"/>
        <w:rPr>
          <w:rFonts w:ascii="Bookman Old Style" w:hAnsi="Bookman Old Style"/>
          <w:sz w:val="24"/>
          <w:szCs w:val="24"/>
          <w:lang w:val="id-ID"/>
        </w:rPr>
      </w:pPr>
      <w:r>
        <w:rPr>
          <w:rFonts w:ascii="Bookman Old Style" w:hAnsi="Bookman Old Style"/>
          <w:sz w:val="24"/>
          <w:szCs w:val="24"/>
        </w:rPr>
        <w:t xml:space="preserve">Pasal </w:t>
      </w:r>
      <w:r>
        <w:rPr>
          <w:rFonts w:ascii="Bookman Old Style" w:hAnsi="Bookman Old Style"/>
          <w:sz w:val="24"/>
          <w:szCs w:val="24"/>
          <w:lang w:val="id-ID"/>
        </w:rPr>
        <w:t>4</w:t>
      </w:r>
      <w:r w:rsidR="005E31D5">
        <w:rPr>
          <w:rFonts w:ascii="Bookman Old Style" w:hAnsi="Bookman Old Style"/>
          <w:sz w:val="24"/>
          <w:szCs w:val="24"/>
          <w:lang w:val="id-ID"/>
        </w:rPr>
        <w:t>0</w:t>
      </w:r>
    </w:p>
    <w:p w14:paraId="3CE81A02" w14:textId="77777777" w:rsidR="00C711ED" w:rsidRPr="00115082" w:rsidRDefault="00C711ED" w:rsidP="00C711ED">
      <w:pPr>
        <w:pStyle w:val="ListParagraph"/>
        <w:numPr>
          <w:ilvl w:val="0"/>
          <w:numId w:val="45"/>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Pejabat Pegawai Negeri Sipil tertentu di lingkungan Pemerintah Daerah diberi wewenang khusus sebagai penyidik untuk melakukan penyidikan tindak pidana sesuai peraturan perundang-undangan yang berlaku.</w:t>
      </w:r>
    </w:p>
    <w:p w14:paraId="2F3A9D23" w14:textId="77777777" w:rsidR="00C711ED" w:rsidRPr="00115082" w:rsidRDefault="00C711ED" w:rsidP="00C711ED">
      <w:pPr>
        <w:pStyle w:val="ListParagraph"/>
        <w:numPr>
          <w:ilvl w:val="0"/>
          <w:numId w:val="45"/>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Wewenang penyidik sebagimana dimaksud pada ayat (1) adalah:</w:t>
      </w:r>
    </w:p>
    <w:p w14:paraId="76AB1C75" w14:textId="77777777" w:rsidR="00C711ED" w:rsidRPr="00115082" w:rsidRDefault="00C711ED" w:rsidP="00C711ED">
      <w:pPr>
        <w:pStyle w:val="ListParagraph"/>
        <w:numPr>
          <w:ilvl w:val="0"/>
          <w:numId w:val="4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lastRenderedPageBreak/>
        <w:t>menerima, mencari, mengumpulkan, dan meneliti keterangan atau laporan berkenaan dengan tindak pidana;</w:t>
      </w:r>
    </w:p>
    <w:p w14:paraId="1D6F9F0E" w14:textId="77777777" w:rsidR="00C711ED" w:rsidRPr="00115082" w:rsidRDefault="00C711ED" w:rsidP="00C711ED">
      <w:pPr>
        <w:pStyle w:val="ListParagraph"/>
        <w:numPr>
          <w:ilvl w:val="0"/>
          <w:numId w:val="4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meneliti, mencari, dan mengumpulkan keterangan mengenai orang pribadi atau badan tentang kebenaran perbuatan yang dilakukan sehubungan dengan tindak pidana;</w:t>
      </w:r>
    </w:p>
    <w:p w14:paraId="5E359AF3" w14:textId="77777777" w:rsidR="00C711ED" w:rsidRPr="00115082" w:rsidRDefault="00C711ED" w:rsidP="00C711ED">
      <w:pPr>
        <w:pStyle w:val="ListParagraph"/>
        <w:numPr>
          <w:ilvl w:val="0"/>
          <w:numId w:val="4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meminta keterangan dan bahan bukti dari orang pribadi atau badan sehubungan dengan tindak pidana;</w:t>
      </w:r>
    </w:p>
    <w:p w14:paraId="49864554" w14:textId="77777777" w:rsidR="00C711ED" w:rsidRPr="00115082" w:rsidRDefault="00C711ED" w:rsidP="00C711ED">
      <w:pPr>
        <w:pStyle w:val="ListParagraph"/>
        <w:numPr>
          <w:ilvl w:val="0"/>
          <w:numId w:val="4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memeriksa buku, catatan, dan dokumen lain berkenaan dengan tindak pidana;</w:t>
      </w:r>
    </w:p>
    <w:p w14:paraId="3F1E7451" w14:textId="77777777" w:rsidR="00C711ED" w:rsidRPr="00115082" w:rsidRDefault="00C711ED" w:rsidP="00C711ED">
      <w:pPr>
        <w:pStyle w:val="ListParagraph"/>
        <w:numPr>
          <w:ilvl w:val="0"/>
          <w:numId w:val="4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melakukan penggeledahan untuk mendapatkan bahan bukti pembukuan, pencatatan, dan dokumen lain, serta melakukan penyitaan terhadap bahan bukti tersebut;</w:t>
      </w:r>
    </w:p>
    <w:p w14:paraId="0E61283D" w14:textId="77777777" w:rsidR="00C711ED" w:rsidRPr="00115082" w:rsidRDefault="00C711ED" w:rsidP="00C711ED">
      <w:pPr>
        <w:pStyle w:val="ListParagraph"/>
        <w:numPr>
          <w:ilvl w:val="0"/>
          <w:numId w:val="4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meminta bantuan tenaga ahli dalam rangka pelaksanaan tugas penyidikan tindak pidana;</w:t>
      </w:r>
    </w:p>
    <w:p w14:paraId="40515359" w14:textId="77777777" w:rsidR="00C711ED" w:rsidRPr="00115082" w:rsidRDefault="00C711ED" w:rsidP="00C711ED">
      <w:pPr>
        <w:pStyle w:val="ListParagraph"/>
        <w:numPr>
          <w:ilvl w:val="0"/>
          <w:numId w:val="4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menyuruh berhenti dan/atau melarang seseorang meninggalkan ruangan atau tempat pada saat pemeriksaan sedang berlangsung dan memeriksa identitas orang, benda dan/atau dokumen yang dibawa;</w:t>
      </w:r>
    </w:p>
    <w:p w14:paraId="0AF7571A" w14:textId="77777777" w:rsidR="00C711ED" w:rsidRPr="00115082" w:rsidRDefault="00C711ED" w:rsidP="00C711ED">
      <w:pPr>
        <w:pStyle w:val="ListParagraph"/>
        <w:numPr>
          <w:ilvl w:val="0"/>
          <w:numId w:val="4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memotret seseorang yang berkaitan dengan tindak pidana;</w:t>
      </w:r>
    </w:p>
    <w:p w14:paraId="4DD524C9" w14:textId="77777777" w:rsidR="00C711ED" w:rsidRPr="00115082" w:rsidRDefault="00C711ED" w:rsidP="00C711ED">
      <w:pPr>
        <w:pStyle w:val="ListParagraph"/>
        <w:numPr>
          <w:ilvl w:val="0"/>
          <w:numId w:val="4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memanggil orang untuk didengar keterangannya dan diperiksa sebagai tersangka atau saksi;</w:t>
      </w:r>
    </w:p>
    <w:p w14:paraId="04F11089" w14:textId="77777777" w:rsidR="00C711ED" w:rsidRPr="00115082" w:rsidRDefault="00C711ED" w:rsidP="00C711ED">
      <w:pPr>
        <w:pStyle w:val="ListParagraph"/>
        <w:numPr>
          <w:ilvl w:val="0"/>
          <w:numId w:val="4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menghentikan penyidikan; dan/atau</w:t>
      </w:r>
    </w:p>
    <w:p w14:paraId="2F13FF42" w14:textId="77777777" w:rsidR="00C711ED" w:rsidRPr="00115082" w:rsidRDefault="00C711ED" w:rsidP="00C711ED">
      <w:pPr>
        <w:pStyle w:val="ListParagraph"/>
        <w:numPr>
          <w:ilvl w:val="0"/>
          <w:numId w:val="46"/>
        </w:numPr>
        <w:spacing w:line="276" w:lineRule="auto"/>
        <w:ind w:left="2552" w:hanging="284"/>
        <w:jc w:val="both"/>
        <w:rPr>
          <w:rFonts w:ascii="Bookman Old Style" w:hAnsi="Bookman Old Style"/>
          <w:sz w:val="24"/>
          <w:szCs w:val="24"/>
        </w:rPr>
      </w:pPr>
      <w:r w:rsidRPr="00115082">
        <w:rPr>
          <w:rFonts w:ascii="Bookman Old Style" w:hAnsi="Bookman Old Style"/>
          <w:sz w:val="24"/>
          <w:szCs w:val="24"/>
        </w:rPr>
        <w:t>melakukan tindakan lainyang perlu untuk kelancaran penyidikan tindak pidana sesuai dengan ketentuan peraturan perundang-undangan.</w:t>
      </w:r>
    </w:p>
    <w:p w14:paraId="2D345641" w14:textId="77777777" w:rsidR="00C711ED" w:rsidRPr="0009546D" w:rsidRDefault="00C711ED" w:rsidP="00C711ED">
      <w:pPr>
        <w:pStyle w:val="ListParagraph"/>
        <w:numPr>
          <w:ilvl w:val="0"/>
          <w:numId w:val="45"/>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14:paraId="4BDDB5D5" w14:textId="77777777" w:rsidR="0009546D" w:rsidRPr="00115082" w:rsidRDefault="0009546D" w:rsidP="0009546D">
      <w:pPr>
        <w:pStyle w:val="ListParagraph"/>
        <w:spacing w:line="276" w:lineRule="auto"/>
        <w:ind w:left="2268"/>
        <w:jc w:val="both"/>
        <w:rPr>
          <w:rFonts w:ascii="Bookman Old Style" w:hAnsi="Bookman Old Style"/>
          <w:sz w:val="24"/>
          <w:szCs w:val="24"/>
        </w:rPr>
      </w:pPr>
    </w:p>
    <w:p w14:paraId="13958B64" w14:textId="77777777" w:rsidR="00C711ED" w:rsidRPr="00115082" w:rsidRDefault="00C711ED" w:rsidP="00C711ED">
      <w:pPr>
        <w:spacing w:line="276" w:lineRule="auto"/>
        <w:jc w:val="center"/>
        <w:rPr>
          <w:rFonts w:ascii="Bookman Old Style" w:hAnsi="Bookman Old Style"/>
          <w:sz w:val="24"/>
          <w:szCs w:val="24"/>
          <w:lang w:val="id-ID"/>
        </w:rPr>
      </w:pPr>
    </w:p>
    <w:p w14:paraId="6B113B17"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BAB X</w:t>
      </w:r>
      <w:r w:rsidRPr="00115082">
        <w:rPr>
          <w:rFonts w:ascii="Bookman Old Style" w:hAnsi="Bookman Old Style"/>
          <w:sz w:val="24"/>
          <w:szCs w:val="24"/>
          <w:lang w:val="id-ID"/>
        </w:rPr>
        <w:t>I</w:t>
      </w:r>
      <w:r w:rsidR="005E31D5">
        <w:rPr>
          <w:rFonts w:ascii="Bookman Old Style" w:hAnsi="Bookman Old Style"/>
          <w:sz w:val="24"/>
          <w:szCs w:val="24"/>
          <w:lang w:val="id-ID"/>
        </w:rPr>
        <w:t>I</w:t>
      </w:r>
    </w:p>
    <w:p w14:paraId="0F14D14D"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KETENTUAN PIDANA</w:t>
      </w:r>
    </w:p>
    <w:p w14:paraId="2CAE38D6" w14:textId="77777777" w:rsidR="00C711ED" w:rsidRPr="006009DC" w:rsidRDefault="006009DC" w:rsidP="00C711ED">
      <w:pPr>
        <w:spacing w:line="276" w:lineRule="auto"/>
        <w:jc w:val="center"/>
        <w:rPr>
          <w:rFonts w:ascii="Bookman Old Style" w:hAnsi="Bookman Old Style"/>
          <w:sz w:val="24"/>
          <w:szCs w:val="24"/>
          <w:lang w:val="id-ID"/>
        </w:rPr>
      </w:pPr>
      <w:r>
        <w:rPr>
          <w:rFonts w:ascii="Bookman Old Style" w:hAnsi="Bookman Old Style"/>
          <w:sz w:val="24"/>
          <w:szCs w:val="24"/>
        </w:rPr>
        <w:t xml:space="preserve">Pasal </w:t>
      </w:r>
      <w:r w:rsidR="004B7B82">
        <w:rPr>
          <w:rFonts w:ascii="Bookman Old Style" w:hAnsi="Bookman Old Style"/>
          <w:sz w:val="24"/>
          <w:szCs w:val="24"/>
          <w:lang w:val="id-ID"/>
        </w:rPr>
        <w:t>4</w:t>
      </w:r>
      <w:r w:rsidR="005E31D5">
        <w:rPr>
          <w:rFonts w:ascii="Bookman Old Style" w:hAnsi="Bookman Old Style"/>
          <w:sz w:val="24"/>
          <w:szCs w:val="24"/>
          <w:lang w:val="id-ID"/>
        </w:rPr>
        <w:t>1</w:t>
      </w:r>
    </w:p>
    <w:p w14:paraId="32C7369F" w14:textId="77777777" w:rsidR="00C711ED" w:rsidRPr="00115082" w:rsidRDefault="00C711ED" w:rsidP="00C711ED">
      <w:pPr>
        <w:pStyle w:val="ListParagraph"/>
        <w:numPr>
          <w:ilvl w:val="0"/>
          <w:numId w:val="47"/>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 xml:space="preserve">Setiap </w:t>
      </w:r>
      <w:r w:rsidRPr="00115082">
        <w:rPr>
          <w:rFonts w:ascii="Bookman Old Style" w:hAnsi="Bookman Old Style"/>
          <w:sz w:val="24"/>
          <w:szCs w:val="24"/>
          <w:lang w:val="id-ID"/>
        </w:rPr>
        <w:t>O</w:t>
      </w:r>
      <w:r w:rsidRPr="00115082">
        <w:rPr>
          <w:rFonts w:ascii="Bookman Old Style" w:hAnsi="Bookman Old Style"/>
          <w:sz w:val="24"/>
          <w:szCs w:val="24"/>
        </w:rPr>
        <w:t xml:space="preserve">rang atau </w:t>
      </w:r>
      <w:r w:rsidRPr="00115082">
        <w:rPr>
          <w:rFonts w:ascii="Bookman Old Style" w:hAnsi="Bookman Old Style"/>
          <w:sz w:val="24"/>
          <w:szCs w:val="24"/>
          <w:lang w:val="id-ID"/>
        </w:rPr>
        <w:t>B</w:t>
      </w:r>
      <w:r w:rsidRPr="00115082">
        <w:rPr>
          <w:rFonts w:ascii="Bookman Old Style" w:hAnsi="Bookman Old Style"/>
          <w:sz w:val="24"/>
          <w:szCs w:val="24"/>
        </w:rPr>
        <w:t xml:space="preserve">adan yang menyelenggarakan </w:t>
      </w:r>
      <w:r w:rsidRPr="00115082">
        <w:rPr>
          <w:rFonts w:ascii="Bookman Old Style" w:hAnsi="Bookman Old Style"/>
          <w:sz w:val="24"/>
          <w:szCs w:val="24"/>
          <w:lang w:val="id-ID"/>
        </w:rPr>
        <w:t>F</w:t>
      </w:r>
      <w:r w:rsidRPr="00115082">
        <w:rPr>
          <w:rFonts w:ascii="Bookman Old Style" w:hAnsi="Bookman Old Style"/>
          <w:sz w:val="24"/>
          <w:szCs w:val="24"/>
        </w:rPr>
        <w:t xml:space="preserve">asilitas Parkir </w:t>
      </w:r>
      <w:r w:rsidRPr="00115082">
        <w:rPr>
          <w:rFonts w:ascii="Bookman Old Style" w:hAnsi="Bookman Old Style"/>
          <w:sz w:val="24"/>
          <w:szCs w:val="24"/>
          <w:lang w:val="id-ID"/>
        </w:rPr>
        <w:t>tanpa</w:t>
      </w:r>
      <w:r w:rsidRPr="00115082">
        <w:rPr>
          <w:rFonts w:ascii="Bookman Old Style" w:hAnsi="Bookman Old Style"/>
          <w:sz w:val="24"/>
          <w:szCs w:val="24"/>
        </w:rPr>
        <w:t xml:space="preserve"> memiliki izin sebagaimana dimaksud dalam </w:t>
      </w:r>
      <w:r w:rsidRPr="00115082">
        <w:rPr>
          <w:rFonts w:ascii="Bookman Old Style" w:hAnsi="Bookman Old Style"/>
          <w:sz w:val="24"/>
          <w:szCs w:val="24"/>
          <w:lang w:val="id-ID"/>
        </w:rPr>
        <w:t>P</w:t>
      </w:r>
      <w:r w:rsidRPr="00115082">
        <w:rPr>
          <w:rFonts w:ascii="Bookman Old Style" w:hAnsi="Bookman Old Style"/>
          <w:sz w:val="24"/>
          <w:szCs w:val="24"/>
        </w:rPr>
        <w:t xml:space="preserve">asal </w:t>
      </w:r>
      <w:r w:rsidRPr="006D490D">
        <w:rPr>
          <w:rFonts w:ascii="Bookman Old Style" w:hAnsi="Bookman Old Style"/>
          <w:sz w:val="24"/>
          <w:szCs w:val="24"/>
        </w:rPr>
        <w:t>1</w:t>
      </w:r>
      <w:r w:rsidR="006D490D" w:rsidRPr="006D490D">
        <w:rPr>
          <w:rFonts w:ascii="Bookman Old Style" w:hAnsi="Bookman Old Style"/>
          <w:sz w:val="24"/>
          <w:szCs w:val="24"/>
          <w:lang w:val="id-ID"/>
        </w:rPr>
        <w:t>3</w:t>
      </w:r>
      <w:r w:rsidRPr="006D490D">
        <w:rPr>
          <w:rFonts w:ascii="Bookman Old Style" w:hAnsi="Bookman Old Style"/>
          <w:sz w:val="24"/>
          <w:szCs w:val="24"/>
        </w:rPr>
        <w:t xml:space="preserve"> ayat (1)</w:t>
      </w:r>
      <w:r w:rsidRPr="00115082">
        <w:rPr>
          <w:rFonts w:ascii="Bookman Old Style" w:hAnsi="Bookman Old Style"/>
          <w:sz w:val="24"/>
          <w:szCs w:val="24"/>
        </w:rPr>
        <w:t xml:space="preserve"> </w:t>
      </w:r>
      <w:r w:rsidR="006D490D">
        <w:rPr>
          <w:rFonts w:ascii="Bookman Old Style" w:hAnsi="Bookman Old Style"/>
          <w:sz w:val="24"/>
          <w:szCs w:val="24"/>
          <w:lang w:val="id-ID"/>
        </w:rPr>
        <w:t xml:space="preserve">dan Pasal 15 ayat (2) </w:t>
      </w:r>
      <w:r w:rsidRPr="00115082">
        <w:rPr>
          <w:rFonts w:ascii="Bookman Old Style" w:hAnsi="Bookman Old Style"/>
          <w:sz w:val="24"/>
          <w:szCs w:val="24"/>
        </w:rPr>
        <w:t>diancam dengan pidana kurungan paling lama 3 (ti</w:t>
      </w:r>
      <w:r w:rsidRPr="00115082">
        <w:rPr>
          <w:rFonts w:ascii="Bookman Old Style" w:hAnsi="Bookman Old Style"/>
          <w:sz w:val="24"/>
          <w:szCs w:val="24"/>
          <w:lang w:val="id-ID"/>
        </w:rPr>
        <w:t>g</w:t>
      </w:r>
      <w:r w:rsidRPr="00115082">
        <w:rPr>
          <w:rFonts w:ascii="Bookman Old Style" w:hAnsi="Bookman Old Style"/>
          <w:sz w:val="24"/>
          <w:szCs w:val="24"/>
        </w:rPr>
        <w:t>a) bulan atau pidana denda paling banyak Rp50.000.000,00 (lima puluh juta rupiah).</w:t>
      </w:r>
    </w:p>
    <w:p w14:paraId="1F87332D" w14:textId="77777777" w:rsidR="00C711ED" w:rsidRPr="00115082" w:rsidRDefault="00C711ED" w:rsidP="00C711ED">
      <w:pPr>
        <w:pStyle w:val="ListParagraph"/>
        <w:numPr>
          <w:ilvl w:val="0"/>
          <w:numId w:val="47"/>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lastRenderedPageBreak/>
        <w:t xml:space="preserve">Setiap </w:t>
      </w:r>
      <w:r w:rsidRPr="00115082">
        <w:rPr>
          <w:rFonts w:ascii="Bookman Old Style" w:hAnsi="Bookman Old Style"/>
          <w:sz w:val="24"/>
          <w:szCs w:val="24"/>
          <w:lang w:val="id-ID"/>
        </w:rPr>
        <w:t>O</w:t>
      </w:r>
      <w:r w:rsidRPr="00115082">
        <w:rPr>
          <w:rFonts w:ascii="Bookman Old Style" w:hAnsi="Bookman Old Style"/>
          <w:sz w:val="24"/>
          <w:szCs w:val="24"/>
        </w:rPr>
        <w:t xml:space="preserve">rang atau </w:t>
      </w:r>
      <w:r w:rsidRPr="00115082">
        <w:rPr>
          <w:rFonts w:ascii="Bookman Old Style" w:hAnsi="Bookman Old Style"/>
          <w:sz w:val="24"/>
          <w:szCs w:val="24"/>
          <w:lang w:val="id-ID"/>
        </w:rPr>
        <w:t>B</w:t>
      </w:r>
      <w:r w:rsidRPr="00115082">
        <w:rPr>
          <w:rFonts w:ascii="Bookman Old Style" w:hAnsi="Bookman Old Style"/>
          <w:sz w:val="24"/>
          <w:szCs w:val="24"/>
        </w:rPr>
        <w:t xml:space="preserve">adan yang melanggar larangan sebagaimana dimaksud dalam </w:t>
      </w:r>
      <w:r w:rsidRPr="006D490D">
        <w:rPr>
          <w:rFonts w:ascii="Bookman Old Style" w:hAnsi="Bookman Old Style"/>
          <w:sz w:val="24"/>
          <w:szCs w:val="24"/>
        </w:rPr>
        <w:t xml:space="preserve">Pasal </w:t>
      </w:r>
      <w:r w:rsidR="006D490D" w:rsidRPr="006D490D">
        <w:rPr>
          <w:rFonts w:ascii="Bookman Old Style" w:hAnsi="Bookman Old Style"/>
          <w:sz w:val="24"/>
          <w:szCs w:val="24"/>
          <w:lang w:val="id-ID"/>
        </w:rPr>
        <w:t>9</w:t>
      </w:r>
      <w:r w:rsidRPr="0021615E">
        <w:rPr>
          <w:rFonts w:ascii="Bookman Old Style" w:hAnsi="Bookman Old Style"/>
          <w:i/>
          <w:color w:val="0070C0"/>
          <w:sz w:val="24"/>
          <w:szCs w:val="24"/>
        </w:rPr>
        <w:t xml:space="preserve"> </w:t>
      </w:r>
      <w:r w:rsidRPr="00115082">
        <w:rPr>
          <w:rFonts w:ascii="Bookman Old Style" w:hAnsi="Bookman Old Style"/>
          <w:sz w:val="24"/>
          <w:szCs w:val="24"/>
        </w:rPr>
        <w:t>dipidana dengan pidana kurungan paling lama 3 (tiga) bulan atau denda paling banyak Rp50.000.000,00 (lima puluh juta rupiah)</w:t>
      </w:r>
    </w:p>
    <w:p w14:paraId="20C30EC8" w14:textId="77777777" w:rsidR="00C711ED" w:rsidRPr="0009546D" w:rsidRDefault="00C711ED" w:rsidP="00C711ED">
      <w:pPr>
        <w:pStyle w:val="ListParagraph"/>
        <w:numPr>
          <w:ilvl w:val="0"/>
          <w:numId w:val="47"/>
        </w:numPr>
        <w:spacing w:line="276" w:lineRule="auto"/>
        <w:ind w:left="2268" w:hanging="425"/>
        <w:jc w:val="both"/>
        <w:rPr>
          <w:rFonts w:ascii="Bookman Old Style" w:hAnsi="Bookman Old Style"/>
          <w:sz w:val="24"/>
          <w:szCs w:val="24"/>
        </w:rPr>
      </w:pPr>
      <w:r w:rsidRPr="00115082">
        <w:rPr>
          <w:rFonts w:ascii="Bookman Old Style" w:hAnsi="Bookman Old Style"/>
          <w:sz w:val="24"/>
          <w:szCs w:val="24"/>
        </w:rPr>
        <w:t>Tindak pidana sebagaimana dimaksud pada ayat (1) dan ayat (2) merupakan pelanggaran.</w:t>
      </w:r>
    </w:p>
    <w:p w14:paraId="761AC26E" w14:textId="77777777" w:rsidR="0009546D" w:rsidRPr="00B1252F" w:rsidRDefault="0009546D" w:rsidP="0009546D">
      <w:pPr>
        <w:pStyle w:val="ListParagraph"/>
        <w:spacing w:line="276" w:lineRule="auto"/>
        <w:ind w:left="2268"/>
        <w:jc w:val="both"/>
        <w:rPr>
          <w:rFonts w:ascii="Bookman Old Style" w:hAnsi="Bookman Old Style"/>
          <w:sz w:val="24"/>
          <w:szCs w:val="24"/>
        </w:rPr>
      </w:pPr>
    </w:p>
    <w:p w14:paraId="7BA1E381" w14:textId="77777777" w:rsidR="00C711ED" w:rsidRPr="0009546D" w:rsidRDefault="00C711ED" w:rsidP="0009546D">
      <w:pPr>
        <w:spacing w:line="276" w:lineRule="auto"/>
        <w:rPr>
          <w:rFonts w:ascii="Bookman Old Style" w:hAnsi="Bookman Old Style"/>
          <w:sz w:val="24"/>
          <w:szCs w:val="24"/>
          <w:lang w:val="id-ID"/>
        </w:rPr>
      </w:pPr>
    </w:p>
    <w:p w14:paraId="0CA1BB49"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BAB X</w:t>
      </w:r>
      <w:r w:rsidRPr="00115082">
        <w:rPr>
          <w:rFonts w:ascii="Bookman Old Style" w:hAnsi="Bookman Old Style"/>
          <w:sz w:val="24"/>
          <w:szCs w:val="24"/>
          <w:lang w:val="id-ID"/>
        </w:rPr>
        <w:t>II</w:t>
      </w:r>
      <w:r w:rsidR="005E31D5">
        <w:rPr>
          <w:rFonts w:ascii="Bookman Old Style" w:hAnsi="Bookman Old Style"/>
          <w:sz w:val="24"/>
          <w:szCs w:val="24"/>
          <w:lang w:val="id-ID"/>
        </w:rPr>
        <w:t>I</w:t>
      </w:r>
    </w:p>
    <w:p w14:paraId="339A96E5" w14:textId="77777777" w:rsidR="00C711ED" w:rsidRPr="00115082" w:rsidRDefault="00C711ED" w:rsidP="00C711ED">
      <w:pPr>
        <w:spacing w:line="276" w:lineRule="auto"/>
        <w:jc w:val="center"/>
        <w:rPr>
          <w:rFonts w:ascii="Bookman Old Style" w:hAnsi="Bookman Old Style"/>
          <w:sz w:val="24"/>
          <w:szCs w:val="24"/>
        </w:rPr>
      </w:pPr>
      <w:r w:rsidRPr="00115082">
        <w:rPr>
          <w:rFonts w:ascii="Bookman Old Style" w:hAnsi="Bookman Old Style"/>
          <w:sz w:val="24"/>
          <w:szCs w:val="24"/>
        </w:rPr>
        <w:t>KETENTUAN PERALIHAN</w:t>
      </w:r>
    </w:p>
    <w:p w14:paraId="4C9B8B95" w14:textId="77777777" w:rsidR="00C711ED" w:rsidRPr="000A534A"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 xml:space="preserve">Pasal </w:t>
      </w:r>
      <w:r w:rsidR="004B7B82">
        <w:rPr>
          <w:rFonts w:ascii="Bookman Old Style" w:hAnsi="Bookman Old Style"/>
          <w:sz w:val="24"/>
          <w:szCs w:val="24"/>
          <w:lang w:val="id-ID"/>
        </w:rPr>
        <w:t>4</w:t>
      </w:r>
      <w:r w:rsidR="005E31D5">
        <w:rPr>
          <w:rFonts w:ascii="Bookman Old Style" w:hAnsi="Bookman Old Style"/>
          <w:sz w:val="24"/>
          <w:szCs w:val="24"/>
          <w:lang w:val="id-ID"/>
        </w:rPr>
        <w:t>2</w:t>
      </w:r>
    </w:p>
    <w:p w14:paraId="0646BC68" w14:textId="77777777" w:rsidR="00C711ED" w:rsidRPr="00115082" w:rsidRDefault="00C711ED" w:rsidP="00C711ED">
      <w:pPr>
        <w:spacing w:line="276" w:lineRule="auto"/>
        <w:ind w:left="1843"/>
        <w:jc w:val="both"/>
        <w:rPr>
          <w:rFonts w:ascii="Bookman Old Style" w:hAnsi="Bookman Old Style"/>
          <w:sz w:val="24"/>
          <w:szCs w:val="24"/>
        </w:rPr>
      </w:pPr>
      <w:r w:rsidRPr="00115082">
        <w:rPr>
          <w:rFonts w:ascii="Bookman Old Style" w:hAnsi="Bookman Old Style"/>
          <w:sz w:val="24"/>
          <w:szCs w:val="24"/>
        </w:rPr>
        <w:t>Pada saat Peraturan Daerah ini mulai berlaku, izin yang telah diterbitkan sebelumnya, dinyatakan tetap berlaku sampai habis masa berlaku izin.</w:t>
      </w:r>
    </w:p>
    <w:p w14:paraId="62B69D1F" w14:textId="77777777" w:rsidR="00C711ED" w:rsidRPr="00115082" w:rsidRDefault="00C711ED" w:rsidP="00C711ED">
      <w:pPr>
        <w:spacing w:line="276" w:lineRule="auto"/>
        <w:jc w:val="center"/>
        <w:rPr>
          <w:rFonts w:ascii="Bookman Old Style" w:hAnsi="Bookman Old Style"/>
          <w:sz w:val="24"/>
          <w:szCs w:val="24"/>
          <w:lang w:val="id-ID"/>
        </w:rPr>
      </w:pPr>
    </w:p>
    <w:p w14:paraId="12B6A913" w14:textId="77777777" w:rsidR="00C711ED" w:rsidRPr="000A534A"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rPr>
        <w:t xml:space="preserve">Pasal </w:t>
      </w:r>
      <w:r w:rsidR="004B7B82">
        <w:rPr>
          <w:rFonts w:ascii="Bookman Old Style" w:hAnsi="Bookman Old Style"/>
          <w:sz w:val="24"/>
          <w:szCs w:val="24"/>
          <w:lang w:val="id-ID"/>
        </w:rPr>
        <w:t>4</w:t>
      </w:r>
      <w:r w:rsidR="005E31D5">
        <w:rPr>
          <w:rFonts w:ascii="Bookman Old Style" w:hAnsi="Bookman Old Style"/>
          <w:sz w:val="24"/>
          <w:szCs w:val="24"/>
          <w:lang w:val="id-ID"/>
        </w:rPr>
        <w:t>3</w:t>
      </w:r>
    </w:p>
    <w:p w14:paraId="0480E638" w14:textId="77777777" w:rsidR="00C711ED" w:rsidRPr="00115082" w:rsidRDefault="00C711ED" w:rsidP="00C711ED">
      <w:pPr>
        <w:spacing w:line="276" w:lineRule="auto"/>
        <w:ind w:left="1843"/>
        <w:jc w:val="both"/>
        <w:rPr>
          <w:rFonts w:ascii="Bookman Old Style" w:hAnsi="Bookman Old Style"/>
          <w:sz w:val="24"/>
          <w:szCs w:val="24"/>
          <w:lang w:val="id-ID"/>
        </w:rPr>
      </w:pPr>
      <w:r w:rsidRPr="00115082">
        <w:rPr>
          <w:rFonts w:ascii="Bookman Old Style" w:hAnsi="Bookman Old Style"/>
          <w:sz w:val="24"/>
          <w:szCs w:val="24"/>
        </w:rPr>
        <w:t>Fasilitas Parkir yang sudah ada dan/atau sudah beroperasi, dalam waktu 2 (dua) tahun sejak diundangkannya Peraturan Daerah ini wajib menyesuaikan dengan ketentuan dalam Peraturan Daerah ini.</w:t>
      </w:r>
    </w:p>
    <w:p w14:paraId="600C9B2E" w14:textId="77777777" w:rsidR="00C711ED" w:rsidRPr="00115082" w:rsidRDefault="00C711ED" w:rsidP="00C711ED">
      <w:pPr>
        <w:spacing w:line="276" w:lineRule="auto"/>
        <w:jc w:val="center"/>
        <w:rPr>
          <w:rFonts w:ascii="Bookman Old Style" w:hAnsi="Bookman Old Style"/>
          <w:sz w:val="24"/>
          <w:szCs w:val="24"/>
          <w:lang w:val="id-ID"/>
        </w:rPr>
      </w:pPr>
      <w:r w:rsidRPr="00115082">
        <w:rPr>
          <w:rFonts w:ascii="Bookman Old Style" w:hAnsi="Bookman Old Style"/>
          <w:sz w:val="24"/>
          <w:szCs w:val="24"/>
          <w:lang w:val="id-ID"/>
        </w:rPr>
        <w:t xml:space="preserve">Pasal </w:t>
      </w:r>
      <w:r>
        <w:rPr>
          <w:rFonts w:ascii="Bookman Old Style" w:hAnsi="Bookman Old Style"/>
          <w:sz w:val="24"/>
          <w:szCs w:val="24"/>
          <w:lang w:val="id-ID"/>
        </w:rPr>
        <w:t>4</w:t>
      </w:r>
      <w:r w:rsidR="005E31D5">
        <w:rPr>
          <w:rFonts w:ascii="Bookman Old Style" w:hAnsi="Bookman Old Style"/>
          <w:sz w:val="24"/>
          <w:szCs w:val="24"/>
          <w:lang w:val="id-ID"/>
        </w:rPr>
        <w:t>4</w:t>
      </w:r>
    </w:p>
    <w:p w14:paraId="5EAA0D53" w14:textId="77777777" w:rsidR="00C711ED" w:rsidRDefault="00C711ED" w:rsidP="00C711ED">
      <w:pPr>
        <w:spacing w:line="276" w:lineRule="auto"/>
        <w:ind w:left="1843"/>
        <w:jc w:val="both"/>
        <w:rPr>
          <w:rFonts w:ascii="Bookman Old Style" w:hAnsi="Bookman Old Style"/>
          <w:sz w:val="24"/>
          <w:szCs w:val="24"/>
          <w:lang w:val="id-ID"/>
        </w:rPr>
      </w:pPr>
      <w:r w:rsidRPr="00115082">
        <w:rPr>
          <w:rFonts w:ascii="Bookman Old Style" w:hAnsi="Bookman Old Style"/>
          <w:sz w:val="24"/>
          <w:szCs w:val="24"/>
        </w:rPr>
        <w:t xml:space="preserve">Pada saat Peraturan Daerah ini mulai berlaku, </w:t>
      </w:r>
      <w:r w:rsidRPr="00115082">
        <w:rPr>
          <w:rFonts w:ascii="Bookman Old Style" w:hAnsi="Bookman Old Style"/>
          <w:sz w:val="24"/>
          <w:szCs w:val="24"/>
          <w:lang w:val="id-ID"/>
        </w:rPr>
        <w:t>Peraturan Bupati</w:t>
      </w:r>
      <w:r w:rsidRPr="00115082">
        <w:rPr>
          <w:rFonts w:ascii="Bookman Old Style" w:hAnsi="Bookman Old Style"/>
          <w:sz w:val="24"/>
          <w:szCs w:val="24"/>
        </w:rPr>
        <w:t xml:space="preserve"> yang berkaitan dengan penyelenggaraan </w:t>
      </w:r>
      <w:r w:rsidRPr="00115082">
        <w:rPr>
          <w:rFonts w:ascii="Bookman Old Style" w:hAnsi="Bookman Old Style"/>
          <w:sz w:val="24"/>
          <w:szCs w:val="24"/>
          <w:lang w:val="id-ID"/>
        </w:rPr>
        <w:t>Parkir</w:t>
      </w:r>
      <w:r w:rsidRPr="00115082">
        <w:rPr>
          <w:rFonts w:ascii="Bookman Old Style" w:hAnsi="Bookman Old Style"/>
          <w:sz w:val="24"/>
          <w:szCs w:val="24"/>
        </w:rPr>
        <w:t xml:space="preserve"> dinyatakan masih tetap berlaku sepanjang belum diganti dan tidak bertentangan dengan ketentuan dalam Peraturan Daerah ini</w:t>
      </w:r>
      <w:r w:rsidRPr="00115082">
        <w:rPr>
          <w:rFonts w:ascii="Bookman Old Style" w:hAnsi="Bookman Old Style"/>
          <w:sz w:val="24"/>
          <w:szCs w:val="24"/>
          <w:lang w:val="id-ID"/>
        </w:rPr>
        <w:t>.</w:t>
      </w:r>
    </w:p>
    <w:p w14:paraId="3CCE0C48" w14:textId="77777777" w:rsidR="0009546D" w:rsidRPr="00115082" w:rsidRDefault="0009546D" w:rsidP="00C711ED">
      <w:pPr>
        <w:spacing w:line="276" w:lineRule="auto"/>
        <w:ind w:left="1843"/>
        <w:jc w:val="both"/>
        <w:rPr>
          <w:rFonts w:ascii="Bookman Old Style" w:hAnsi="Bookman Old Style"/>
          <w:sz w:val="24"/>
          <w:szCs w:val="24"/>
          <w:lang w:val="id-ID"/>
        </w:rPr>
      </w:pPr>
    </w:p>
    <w:p w14:paraId="47BA0BE9" w14:textId="77777777" w:rsidR="005913CB" w:rsidRPr="00115082" w:rsidRDefault="005913CB" w:rsidP="00C711ED">
      <w:pPr>
        <w:spacing w:line="276" w:lineRule="auto"/>
        <w:ind w:right="86"/>
        <w:jc w:val="center"/>
        <w:rPr>
          <w:rFonts w:ascii="Bookman Old Style" w:hAnsi="Bookman Old Style" w:cs="Arial"/>
          <w:sz w:val="24"/>
          <w:szCs w:val="24"/>
          <w:lang w:val="id-ID"/>
        </w:rPr>
      </w:pPr>
    </w:p>
    <w:p w14:paraId="4767B6BF" w14:textId="77777777" w:rsidR="00C711ED" w:rsidRPr="00115082" w:rsidRDefault="00C711ED" w:rsidP="00C711ED">
      <w:pPr>
        <w:autoSpaceDE w:val="0"/>
        <w:autoSpaceDN w:val="0"/>
        <w:adjustRightInd w:val="0"/>
        <w:spacing w:line="276" w:lineRule="auto"/>
        <w:jc w:val="center"/>
        <w:rPr>
          <w:rFonts w:ascii="Bookman Old Style" w:eastAsiaTheme="minorEastAsia" w:hAnsi="Bookman Old Style" w:cs="BookmanOldStyle"/>
          <w:sz w:val="24"/>
          <w:szCs w:val="24"/>
          <w:lang w:val="id-ID" w:eastAsia="ko-KR"/>
        </w:rPr>
      </w:pPr>
      <w:r w:rsidRPr="00115082">
        <w:rPr>
          <w:rFonts w:ascii="Bookman Old Style" w:hAnsi="Bookman Old Style" w:cs="BookmanOldStyle"/>
          <w:sz w:val="24"/>
          <w:szCs w:val="24"/>
        </w:rPr>
        <w:t xml:space="preserve">BAB </w:t>
      </w:r>
      <w:r w:rsidRPr="00115082">
        <w:rPr>
          <w:rFonts w:ascii="Bookman Old Style" w:eastAsiaTheme="minorEastAsia" w:hAnsi="Bookman Old Style" w:cs="BookmanOldStyle"/>
          <w:sz w:val="24"/>
          <w:szCs w:val="24"/>
          <w:lang w:eastAsia="ko-KR"/>
        </w:rPr>
        <w:t>X</w:t>
      </w:r>
      <w:r w:rsidR="005E31D5">
        <w:rPr>
          <w:rFonts w:ascii="Bookman Old Style" w:eastAsiaTheme="minorEastAsia" w:hAnsi="Bookman Old Style" w:cs="BookmanOldStyle"/>
          <w:sz w:val="24"/>
          <w:szCs w:val="24"/>
          <w:lang w:val="id-ID" w:eastAsia="ko-KR"/>
        </w:rPr>
        <w:t>IV</w:t>
      </w:r>
    </w:p>
    <w:p w14:paraId="70DA93B4" w14:textId="77777777" w:rsidR="00C711ED" w:rsidRPr="00115082" w:rsidRDefault="00C711ED" w:rsidP="00C711ED">
      <w:pPr>
        <w:autoSpaceDE w:val="0"/>
        <w:autoSpaceDN w:val="0"/>
        <w:adjustRightInd w:val="0"/>
        <w:spacing w:line="276" w:lineRule="auto"/>
        <w:jc w:val="center"/>
        <w:rPr>
          <w:rFonts w:ascii="Bookman Old Style" w:eastAsiaTheme="minorEastAsia" w:hAnsi="Bookman Old Style" w:cs="BookmanOldStyle"/>
          <w:sz w:val="24"/>
          <w:szCs w:val="24"/>
          <w:lang w:eastAsia="ko-KR"/>
        </w:rPr>
      </w:pPr>
      <w:r w:rsidRPr="00115082">
        <w:rPr>
          <w:rFonts w:ascii="Bookman Old Style" w:eastAsiaTheme="minorEastAsia" w:hAnsi="Bookman Old Style" w:cs="BookmanOldStyle"/>
          <w:sz w:val="24"/>
          <w:szCs w:val="24"/>
          <w:lang w:eastAsia="ko-KR"/>
        </w:rPr>
        <w:t>KETENTUAN PENUTUP</w:t>
      </w:r>
    </w:p>
    <w:p w14:paraId="0C6143D3" w14:textId="77777777" w:rsidR="00C711ED" w:rsidRDefault="00C711ED" w:rsidP="00C711ED">
      <w:pPr>
        <w:pStyle w:val="ListParagraph"/>
        <w:spacing w:line="276" w:lineRule="auto"/>
        <w:ind w:left="0"/>
        <w:contextualSpacing w:val="0"/>
        <w:jc w:val="center"/>
        <w:rPr>
          <w:rFonts w:ascii="Bookman Old Style" w:hAnsi="Bookman Old Style"/>
          <w:sz w:val="24"/>
          <w:szCs w:val="24"/>
          <w:lang w:val="id-ID"/>
        </w:rPr>
      </w:pPr>
    </w:p>
    <w:p w14:paraId="0A73AAA1" w14:textId="77777777" w:rsidR="00C711ED" w:rsidRPr="00115082" w:rsidRDefault="00C711ED" w:rsidP="00C711ED">
      <w:pPr>
        <w:pStyle w:val="ListParagraph"/>
        <w:spacing w:line="276" w:lineRule="auto"/>
        <w:ind w:left="0"/>
        <w:contextualSpacing w:val="0"/>
        <w:jc w:val="center"/>
        <w:rPr>
          <w:rFonts w:ascii="Bookman Old Style" w:hAnsi="Bookman Old Style"/>
          <w:sz w:val="24"/>
          <w:szCs w:val="24"/>
          <w:lang w:val="id-ID"/>
        </w:rPr>
      </w:pPr>
      <w:r w:rsidRPr="00115082">
        <w:rPr>
          <w:rFonts w:ascii="Bookman Old Style" w:hAnsi="Bookman Old Style"/>
          <w:sz w:val="24"/>
          <w:szCs w:val="24"/>
        </w:rPr>
        <w:t xml:space="preserve">Pasal </w:t>
      </w:r>
      <w:r w:rsidRPr="00115082">
        <w:rPr>
          <w:rFonts w:ascii="Bookman Old Style" w:hAnsi="Bookman Old Style"/>
          <w:sz w:val="24"/>
          <w:szCs w:val="24"/>
          <w:lang w:val="id-ID"/>
        </w:rPr>
        <w:t>4</w:t>
      </w:r>
      <w:r w:rsidR="005E31D5">
        <w:rPr>
          <w:rFonts w:ascii="Bookman Old Style" w:hAnsi="Bookman Old Style"/>
          <w:sz w:val="24"/>
          <w:szCs w:val="24"/>
          <w:lang w:val="id-ID"/>
        </w:rPr>
        <w:t>5</w:t>
      </w:r>
    </w:p>
    <w:p w14:paraId="1265A614" w14:textId="77777777" w:rsidR="00C711ED" w:rsidRPr="00115082" w:rsidRDefault="00C711ED" w:rsidP="00C711ED">
      <w:pPr>
        <w:spacing w:line="276" w:lineRule="auto"/>
        <w:ind w:left="1843"/>
        <w:jc w:val="both"/>
        <w:rPr>
          <w:rFonts w:ascii="Bookman Old Style" w:hAnsi="Bookman Old Style" w:cs="Arial"/>
          <w:sz w:val="24"/>
          <w:szCs w:val="24"/>
          <w:lang w:val="id-ID"/>
        </w:rPr>
      </w:pPr>
      <w:r w:rsidRPr="00115082">
        <w:rPr>
          <w:rFonts w:ascii="Bookman Old Style" w:hAnsi="Bookman Old Style"/>
          <w:sz w:val="24"/>
          <w:szCs w:val="24"/>
        </w:rPr>
        <w:t>Pada saat Peraturan Daerah ini mulai berlaku</w:t>
      </w:r>
      <w:r w:rsidRPr="00115082">
        <w:rPr>
          <w:rFonts w:ascii="Bookman Old Style" w:hAnsi="Bookman Old Style" w:cs="Arial"/>
          <w:sz w:val="24"/>
          <w:szCs w:val="24"/>
        </w:rPr>
        <w:t xml:space="preserve">, </w:t>
      </w:r>
      <w:r w:rsidRPr="00115082">
        <w:rPr>
          <w:rFonts w:ascii="Bookman Old Style" w:hAnsi="Bookman Old Style" w:cs="Arial"/>
          <w:sz w:val="24"/>
          <w:szCs w:val="24"/>
          <w:lang w:val="id-ID"/>
        </w:rPr>
        <w:t xml:space="preserve">ketentuan </w:t>
      </w:r>
      <w:r w:rsidRPr="00115082">
        <w:rPr>
          <w:rFonts w:ascii="Bookman Old Style" w:hAnsi="Bookman Old Style"/>
          <w:sz w:val="24"/>
          <w:szCs w:val="24"/>
        </w:rPr>
        <w:t xml:space="preserve">Pasal 1 angka </w:t>
      </w:r>
      <w:r w:rsidRPr="00115082">
        <w:rPr>
          <w:rFonts w:ascii="Bookman Old Style" w:hAnsi="Bookman Old Style"/>
          <w:sz w:val="24"/>
          <w:szCs w:val="24"/>
          <w:lang w:val="id-ID"/>
        </w:rPr>
        <w:t>59 sampai dengan angka 63</w:t>
      </w:r>
      <w:r w:rsidRPr="00115082">
        <w:rPr>
          <w:rFonts w:ascii="Bookman Old Style" w:hAnsi="Bookman Old Style"/>
          <w:sz w:val="24"/>
          <w:szCs w:val="24"/>
        </w:rPr>
        <w:t xml:space="preserve">, Pasal </w:t>
      </w:r>
      <w:r w:rsidRPr="00115082">
        <w:rPr>
          <w:rFonts w:ascii="Bookman Old Style" w:hAnsi="Bookman Old Style"/>
          <w:sz w:val="24"/>
          <w:szCs w:val="24"/>
          <w:lang w:val="id-ID"/>
        </w:rPr>
        <w:t>203</w:t>
      </w:r>
      <w:r w:rsidRPr="00115082">
        <w:rPr>
          <w:rFonts w:ascii="Bookman Old Style" w:hAnsi="Bookman Old Style"/>
          <w:sz w:val="24"/>
          <w:szCs w:val="24"/>
        </w:rPr>
        <w:t xml:space="preserve"> sampai dengan Pasal </w:t>
      </w:r>
      <w:r w:rsidR="004B7B82">
        <w:rPr>
          <w:rFonts w:ascii="Bookman Old Style" w:hAnsi="Bookman Old Style"/>
          <w:sz w:val="24"/>
          <w:szCs w:val="24"/>
          <w:lang w:val="id-ID"/>
        </w:rPr>
        <w:t>217</w:t>
      </w:r>
      <w:r w:rsidRPr="006D490D">
        <w:rPr>
          <w:rFonts w:ascii="Bookman Old Style" w:hAnsi="Bookman Old Style"/>
          <w:sz w:val="24"/>
          <w:szCs w:val="24"/>
        </w:rPr>
        <w:t>,</w:t>
      </w:r>
      <w:r w:rsidR="00C86307">
        <w:rPr>
          <w:rFonts w:ascii="Bookman Old Style" w:hAnsi="Bookman Old Style"/>
          <w:sz w:val="24"/>
          <w:szCs w:val="24"/>
          <w:lang w:val="id-ID"/>
        </w:rPr>
        <w:t xml:space="preserve"> </w:t>
      </w:r>
      <w:r w:rsidRPr="00115082">
        <w:rPr>
          <w:rFonts w:ascii="Bookman Old Style" w:hAnsi="Bookman Old Style" w:cs="Arial"/>
          <w:sz w:val="24"/>
          <w:szCs w:val="24"/>
        </w:rPr>
        <w:t xml:space="preserve">Peraturan </w:t>
      </w:r>
      <w:r w:rsidRPr="00115082">
        <w:rPr>
          <w:rFonts w:ascii="Bookman Old Style" w:eastAsiaTheme="minorEastAsia" w:hAnsi="Bookman Old Style" w:cs="Arial"/>
          <w:sz w:val="24"/>
          <w:szCs w:val="24"/>
          <w:lang w:eastAsia="ko-KR"/>
        </w:rPr>
        <w:t xml:space="preserve">Daerah Kabupaten </w:t>
      </w:r>
      <w:r w:rsidRPr="00115082">
        <w:rPr>
          <w:rFonts w:ascii="Bookman Old Style" w:eastAsiaTheme="minorEastAsia" w:hAnsi="Bookman Old Style" w:cs="Arial"/>
          <w:sz w:val="24"/>
          <w:szCs w:val="24"/>
          <w:lang w:val="id-ID" w:eastAsia="ko-KR"/>
        </w:rPr>
        <w:t xml:space="preserve">Sragen </w:t>
      </w:r>
      <w:r w:rsidRPr="00115082">
        <w:rPr>
          <w:rFonts w:ascii="Bookman Old Style" w:eastAsiaTheme="minorEastAsia" w:hAnsi="Bookman Old Style" w:cs="Arial"/>
          <w:sz w:val="24"/>
          <w:szCs w:val="24"/>
          <w:lang w:eastAsia="ko-KR"/>
        </w:rPr>
        <w:t xml:space="preserve">Nomor </w:t>
      </w:r>
      <w:r w:rsidRPr="00115082">
        <w:rPr>
          <w:rFonts w:ascii="Bookman Old Style" w:eastAsiaTheme="minorEastAsia" w:hAnsi="Bookman Old Style" w:cs="Arial"/>
          <w:sz w:val="24"/>
          <w:szCs w:val="24"/>
          <w:lang w:val="id-ID" w:eastAsia="ko-KR"/>
        </w:rPr>
        <w:t>9</w:t>
      </w:r>
      <w:r w:rsidRPr="00115082">
        <w:rPr>
          <w:rFonts w:ascii="Bookman Old Style" w:eastAsiaTheme="minorEastAsia" w:hAnsi="Bookman Old Style" w:cs="Arial"/>
          <w:sz w:val="24"/>
          <w:szCs w:val="24"/>
          <w:lang w:eastAsia="ko-KR"/>
        </w:rPr>
        <w:t xml:space="preserve"> Tahun </w:t>
      </w:r>
      <w:r w:rsidRPr="00115082">
        <w:rPr>
          <w:rFonts w:ascii="Bookman Old Style" w:eastAsiaTheme="minorEastAsia" w:hAnsi="Bookman Old Style" w:cs="Arial"/>
          <w:sz w:val="24"/>
          <w:szCs w:val="24"/>
          <w:lang w:val="id-ID" w:eastAsia="ko-KR"/>
        </w:rPr>
        <w:t>2015</w:t>
      </w:r>
      <w:r w:rsidRPr="00115082">
        <w:rPr>
          <w:rFonts w:ascii="Bookman Old Style" w:eastAsiaTheme="minorEastAsia" w:hAnsi="Bookman Old Style" w:cs="Arial"/>
          <w:sz w:val="24"/>
          <w:szCs w:val="24"/>
          <w:lang w:eastAsia="ko-KR"/>
        </w:rPr>
        <w:t xml:space="preserve"> tentang </w:t>
      </w:r>
      <w:r w:rsidRPr="00115082">
        <w:rPr>
          <w:rFonts w:ascii="Bookman Old Style" w:eastAsiaTheme="minorEastAsia" w:hAnsi="Bookman Old Style" w:cs="Arial"/>
          <w:sz w:val="24"/>
          <w:szCs w:val="24"/>
          <w:lang w:val="id-ID" w:eastAsia="ko-KR"/>
        </w:rPr>
        <w:t>Perhubungan</w:t>
      </w:r>
      <w:r w:rsidRPr="00115082">
        <w:rPr>
          <w:rFonts w:ascii="Bookman Old Style" w:hAnsi="Bookman Old Style" w:cs="Arial"/>
          <w:sz w:val="24"/>
          <w:szCs w:val="24"/>
        </w:rPr>
        <w:t xml:space="preserve">(Lembaran </w:t>
      </w:r>
      <w:r w:rsidRPr="00115082">
        <w:rPr>
          <w:rFonts w:ascii="Bookman Old Style" w:eastAsiaTheme="minorEastAsia" w:hAnsi="Bookman Old Style" w:cs="Arial"/>
          <w:sz w:val="24"/>
          <w:szCs w:val="24"/>
          <w:lang w:eastAsia="ko-KR"/>
        </w:rPr>
        <w:t xml:space="preserve">Derah Kabupaten </w:t>
      </w:r>
      <w:r w:rsidRPr="00115082">
        <w:rPr>
          <w:rFonts w:ascii="Bookman Old Style" w:eastAsiaTheme="minorEastAsia" w:hAnsi="Bookman Old Style" w:cs="Arial"/>
          <w:sz w:val="24"/>
          <w:szCs w:val="24"/>
          <w:lang w:val="id-ID" w:eastAsia="ko-KR"/>
        </w:rPr>
        <w:t>Sragen</w:t>
      </w:r>
      <w:r w:rsidRPr="00115082">
        <w:rPr>
          <w:rFonts w:ascii="Bookman Old Style" w:hAnsi="Bookman Old Style" w:cs="Arial"/>
          <w:sz w:val="24"/>
          <w:szCs w:val="24"/>
        </w:rPr>
        <w:t xml:space="preserve">Tahun </w:t>
      </w:r>
      <w:r w:rsidRPr="00115082">
        <w:rPr>
          <w:rFonts w:ascii="Bookman Old Style" w:hAnsi="Bookman Old Style" w:cs="Arial"/>
          <w:sz w:val="24"/>
          <w:szCs w:val="24"/>
          <w:lang w:val="id-ID"/>
        </w:rPr>
        <w:t>2015</w:t>
      </w:r>
      <w:r w:rsidRPr="00115082">
        <w:rPr>
          <w:rFonts w:ascii="Bookman Old Style" w:hAnsi="Bookman Old Style" w:cs="Arial"/>
          <w:sz w:val="24"/>
          <w:szCs w:val="24"/>
        </w:rPr>
        <w:t xml:space="preserve"> Nomor </w:t>
      </w:r>
      <w:r w:rsidRPr="00115082">
        <w:rPr>
          <w:rFonts w:ascii="Bookman Old Style" w:hAnsi="Bookman Old Style" w:cs="Arial"/>
          <w:sz w:val="24"/>
          <w:szCs w:val="24"/>
          <w:lang w:val="id-ID"/>
        </w:rPr>
        <w:t>9</w:t>
      </w:r>
      <w:r w:rsidRPr="00115082">
        <w:rPr>
          <w:rFonts w:ascii="Bookman Old Style" w:hAnsi="Bookman Old Style" w:cs="Arial"/>
          <w:sz w:val="24"/>
          <w:szCs w:val="24"/>
        </w:rPr>
        <w:t xml:space="preserve">, Tambahan Lembaran </w:t>
      </w:r>
      <w:r w:rsidRPr="00115082">
        <w:rPr>
          <w:rFonts w:ascii="Bookman Old Style" w:eastAsiaTheme="minorEastAsia" w:hAnsi="Bookman Old Style" w:cs="Arial"/>
          <w:sz w:val="24"/>
          <w:szCs w:val="24"/>
          <w:lang w:eastAsia="ko-KR"/>
        </w:rPr>
        <w:t xml:space="preserve">Daerah Kabupaten </w:t>
      </w:r>
      <w:r w:rsidRPr="00115082">
        <w:rPr>
          <w:rFonts w:ascii="Bookman Old Style" w:eastAsiaTheme="minorEastAsia" w:hAnsi="Bookman Old Style" w:cs="Arial"/>
          <w:sz w:val="24"/>
          <w:szCs w:val="24"/>
          <w:lang w:val="id-ID" w:eastAsia="ko-KR"/>
        </w:rPr>
        <w:t>Sragen</w:t>
      </w:r>
      <w:r w:rsidR="0021615E">
        <w:rPr>
          <w:rFonts w:ascii="Bookman Old Style" w:eastAsiaTheme="minorEastAsia" w:hAnsi="Bookman Old Style" w:cs="Arial"/>
          <w:sz w:val="24"/>
          <w:szCs w:val="24"/>
          <w:lang w:val="id-ID" w:eastAsia="ko-KR"/>
        </w:rPr>
        <w:t xml:space="preserve">  </w:t>
      </w:r>
      <w:r w:rsidRPr="00115082">
        <w:rPr>
          <w:rFonts w:ascii="Bookman Old Style" w:hAnsi="Bookman Old Style" w:cs="Arial"/>
          <w:sz w:val="24"/>
          <w:szCs w:val="24"/>
        </w:rPr>
        <w:t xml:space="preserve">Nomor </w:t>
      </w:r>
      <w:r w:rsidRPr="00115082">
        <w:rPr>
          <w:rFonts w:ascii="Bookman Old Style" w:hAnsi="Bookman Old Style" w:cs="Arial"/>
          <w:sz w:val="24"/>
          <w:szCs w:val="24"/>
          <w:lang w:val="id-ID"/>
        </w:rPr>
        <w:t>7),</w:t>
      </w:r>
      <w:r w:rsidRPr="00115082">
        <w:rPr>
          <w:rFonts w:ascii="Bookman Old Style" w:hAnsi="Bookman Old Style"/>
          <w:sz w:val="24"/>
          <w:szCs w:val="24"/>
        </w:rPr>
        <w:t xml:space="preserve"> dicabut dan dinyatakan tidak berlaku.</w:t>
      </w:r>
    </w:p>
    <w:p w14:paraId="60A0FA98" w14:textId="77777777" w:rsidR="00C711ED" w:rsidRPr="00115082" w:rsidRDefault="00C711ED" w:rsidP="00C711ED">
      <w:pPr>
        <w:spacing w:line="276" w:lineRule="auto"/>
        <w:ind w:right="86"/>
        <w:jc w:val="center"/>
        <w:rPr>
          <w:rFonts w:ascii="Bookman Old Style" w:hAnsi="Bookman Old Style" w:cs="Arial"/>
          <w:sz w:val="24"/>
          <w:szCs w:val="24"/>
          <w:lang w:val="id-ID"/>
        </w:rPr>
      </w:pPr>
    </w:p>
    <w:p w14:paraId="1ABA954D" w14:textId="77777777" w:rsidR="00C711ED" w:rsidRPr="00115082" w:rsidRDefault="00C711ED" w:rsidP="00C711ED">
      <w:pPr>
        <w:autoSpaceDE w:val="0"/>
        <w:autoSpaceDN w:val="0"/>
        <w:adjustRightInd w:val="0"/>
        <w:spacing w:line="276" w:lineRule="auto"/>
        <w:jc w:val="center"/>
        <w:rPr>
          <w:rFonts w:ascii="Bookman Old Style" w:hAnsi="Bookman Old Style" w:cs="Tahoma"/>
          <w:sz w:val="24"/>
          <w:szCs w:val="24"/>
          <w:lang w:val="id-ID"/>
        </w:rPr>
      </w:pPr>
      <w:r w:rsidRPr="00115082">
        <w:rPr>
          <w:rFonts w:ascii="Bookman Old Style" w:hAnsi="Bookman Old Style" w:cs="Tahoma"/>
          <w:sz w:val="24"/>
          <w:szCs w:val="24"/>
          <w:lang w:val="id-ID"/>
        </w:rPr>
        <w:t>Pasal 4</w:t>
      </w:r>
      <w:r w:rsidR="005E31D5">
        <w:rPr>
          <w:rFonts w:ascii="Bookman Old Style" w:hAnsi="Bookman Old Style" w:cs="Tahoma"/>
          <w:sz w:val="24"/>
          <w:szCs w:val="24"/>
          <w:lang w:val="id-ID"/>
        </w:rPr>
        <w:t>6</w:t>
      </w:r>
    </w:p>
    <w:p w14:paraId="02FE7D06" w14:textId="77777777" w:rsidR="00C711ED" w:rsidRDefault="00C711ED" w:rsidP="00C711ED">
      <w:pPr>
        <w:spacing w:line="276" w:lineRule="auto"/>
        <w:ind w:left="1843"/>
        <w:jc w:val="both"/>
        <w:rPr>
          <w:rFonts w:ascii="Bookman Old Style" w:hAnsi="Bookman Old Style" w:cs="Tahoma"/>
          <w:sz w:val="24"/>
          <w:szCs w:val="24"/>
          <w:lang w:val="id-ID"/>
        </w:rPr>
      </w:pPr>
      <w:r w:rsidRPr="00115082">
        <w:rPr>
          <w:rFonts w:ascii="Bookman Old Style" w:hAnsi="Bookman Old Style" w:cs="Tahoma"/>
          <w:sz w:val="24"/>
          <w:szCs w:val="24"/>
        </w:rPr>
        <w:t xml:space="preserve">Peraturan </w:t>
      </w:r>
      <w:r w:rsidRPr="00115082">
        <w:rPr>
          <w:rFonts w:ascii="Bookman Old Style" w:hAnsi="Bookman Old Style" w:cs="Tahoma"/>
          <w:sz w:val="24"/>
          <w:szCs w:val="24"/>
          <w:lang w:val="id-ID"/>
        </w:rPr>
        <w:t xml:space="preserve">Bupati sebagai </w:t>
      </w:r>
      <w:r w:rsidRPr="00115082">
        <w:rPr>
          <w:rFonts w:ascii="Bookman Old Style" w:hAnsi="Bookman Old Style" w:cs="Tahoma"/>
          <w:sz w:val="24"/>
          <w:szCs w:val="24"/>
        </w:rPr>
        <w:t>pelaksanaan atas Peraturan Daerah ini ditetapkan paling lama 1 (satu) tahun terhitung sejak Peraturan Daerah ini diundangkan</w:t>
      </w:r>
      <w:r w:rsidRPr="00115082">
        <w:rPr>
          <w:rFonts w:ascii="Bookman Old Style" w:hAnsi="Bookman Old Style" w:cs="Tahoma"/>
          <w:sz w:val="24"/>
          <w:szCs w:val="24"/>
          <w:lang w:val="id-ID"/>
        </w:rPr>
        <w:t>.</w:t>
      </w:r>
    </w:p>
    <w:p w14:paraId="780EFEAE" w14:textId="77777777" w:rsidR="00603FF8" w:rsidRDefault="00603FF8" w:rsidP="00C711ED">
      <w:pPr>
        <w:spacing w:line="276" w:lineRule="auto"/>
        <w:ind w:left="1843"/>
        <w:jc w:val="both"/>
        <w:rPr>
          <w:rFonts w:ascii="Bookman Old Style" w:hAnsi="Bookman Old Style" w:cs="Tahoma"/>
          <w:sz w:val="24"/>
          <w:szCs w:val="24"/>
          <w:lang w:val="id-ID"/>
        </w:rPr>
      </w:pPr>
    </w:p>
    <w:p w14:paraId="724D5F8F" w14:textId="77777777" w:rsidR="00603FF8" w:rsidRPr="00115082" w:rsidRDefault="00603FF8" w:rsidP="00C711ED">
      <w:pPr>
        <w:spacing w:line="276" w:lineRule="auto"/>
        <w:ind w:left="1843"/>
        <w:jc w:val="both"/>
        <w:rPr>
          <w:rFonts w:ascii="Bookman Old Style" w:hAnsi="Bookman Old Style" w:cs="Arial"/>
          <w:sz w:val="24"/>
          <w:szCs w:val="24"/>
          <w:lang w:val="id-ID"/>
        </w:rPr>
      </w:pPr>
    </w:p>
    <w:p w14:paraId="1D57D595" w14:textId="77777777" w:rsidR="00C711ED" w:rsidRPr="00115082" w:rsidRDefault="00C711ED" w:rsidP="00C711ED">
      <w:pPr>
        <w:spacing w:line="276" w:lineRule="auto"/>
        <w:ind w:right="86"/>
        <w:jc w:val="center"/>
        <w:rPr>
          <w:rFonts w:ascii="Bookman Old Style" w:hAnsi="Bookman Old Style" w:cs="Arial"/>
          <w:sz w:val="24"/>
          <w:szCs w:val="24"/>
          <w:lang w:val="id-ID"/>
        </w:rPr>
      </w:pPr>
    </w:p>
    <w:p w14:paraId="4DA96682" w14:textId="77777777" w:rsidR="00C711ED" w:rsidRPr="00115082" w:rsidRDefault="00C711ED" w:rsidP="00C711ED">
      <w:pPr>
        <w:spacing w:line="276" w:lineRule="auto"/>
        <w:ind w:right="86"/>
        <w:jc w:val="center"/>
        <w:rPr>
          <w:rFonts w:ascii="Bookman Old Style" w:eastAsia="Bookman Old Style" w:hAnsi="Bookman Old Style" w:cs="Bookman Old Style"/>
          <w:sz w:val="24"/>
          <w:szCs w:val="24"/>
          <w:lang w:val="id-ID"/>
        </w:rPr>
      </w:pPr>
      <w:r w:rsidRPr="00115082">
        <w:rPr>
          <w:rFonts w:ascii="Bookman Old Style" w:hAnsi="Bookman Old Style" w:cs="Arial"/>
          <w:sz w:val="24"/>
          <w:szCs w:val="24"/>
          <w:lang w:val="id-ID"/>
        </w:rPr>
        <w:t>Pasal 4</w:t>
      </w:r>
      <w:r w:rsidR="005E31D5">
        <w:rPr>
          <w:rFonts w:ascii="Bookman Old Style" w:hAnsi="Bookman Old Style" w:cs="Arial"/>
          <w:sz w:val="24"/>
          <w:szCs w:val="24"/>
          <w:lang w:val="id-ID"/>
        </w:rPr>
        <w:t>7</w:t>
      </w:r>
    </w:p>
    <w:p w14:paraId="76CE5799" w14:textId="77777777" w:rsidR="00C711ED" w:rsidRDefault="00C711ED" w:rsidP="00C711ED">
      <w:pPr>
        <w:spacing w:line="276" w:lineRule="auto"/>
        <w:ind w:left="1843"/>
        <w:jc w:val="both"/>
        <w:rPr>
          <w:rFonts w:ascii="Bookman Old Style" w:eastAsia="Bookman Old Style" w:hAnsi="Bookman Old Style" w:cs="Bookman Old Style"/>
          <w:sz w:val="24"/>
          <w:szCs w:val="24"/>
          <w:lang w:val="id-ID"/>
        </w:rPr>
      </w:pPr>
      <w:r w:rsidRPr="00115082">
        <w:rPr>
          <w:rFonts w:ascii="Bookman Old Style" w:eastAsia="Bookman Old Style" w:hAnsi="Bookman Old Style" w:cs="Bookman Old Style"/>
          <w:sz w:val="24"/>
          <w:szCs w:val="24"/>
        </w:rPr>
        <w:lastRenderedPageBreak/>
        <w:t>Peraturan Daerah ini mulai ber</w:t>
      </w:r>
      <w:r w:rsidRPr="00115082">
        <w:rPr>
          <w:rFonts w:ascii="Bookman Old Style" w:eastAsia="Bookman Old Style" w:hAnsi="Bookman Old Style" w:cs="Bookman Old Style"/>
          <w:spacing w:val="-2"/>
          <w:sz w:val="24"/>
          <w:szCs w:val="24"/>
        </w:rPr>
        <w:t>l</w:t>
      </w:r>
      <w:r w:rsidRPr="00115082">
        <w:rPr>
          <w:rFonts w:ascii="Bookman Old Style" w:eastAsia="Bookman Old Style" w:hAnsi="Bookman Old Style" w:cs="Bookman Old Style"/>
          <w:sz w:val="24"/>
          <w:szCs w:val="24"/>
        </w:rPr>
        <w:t>aku</w:t>
      </w:r>
      <w:r w:rsidR="00C86307">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pada</w:t>
      </w:r>
      <w:r w:rsidR="00C86307">
        <w:rPr>
          <w:rFonts w:ascii="Bookman Old Style" w:eastAsia="Bookman Old Style" w:hAnsi="Bookman Old Style" w:cs="Bookman Old Style"/>
          <w:sz w:val="24"/>
          <w:szCs w:val="24"/>
          <w:lang w:val="id-ID"/>
        </w:rPr>
        <w:t xml:space="preserve"> </w:t>
      </w:r>
      <w:r w:rsidRPr="00115082">
        <w:rPr>
          <w:rFonts w:ascii="Bookman Old Style" w:eastAsia="Bookman Old Style" w:hAnsi="Bookman Old Style" w:cs="Bookman Old Style"/>
          <w:sz w:val="24"/>
          <w:szCs w:val="24"/>
        </w:rPr>
        <w:t>tang</w:t>
      </w:r>
      <w:r w:rsidRPr="00115082">
        <w:rPr>
          <w:rFonts w:ascii="Bookman Old Style" w:eastAsia="Bookman Old Style" w:hAnsi="Bookman Old Style" w:cs="Bookman Old Style"/>
          <w:spacing w:val="-2"/>
          <w:sz w:val="24"/>
          <w:szCs w:val="24"/>
        </w:rPr>
        <w:t>g</w:t>
      </w:r>
      <w:r w:rsidRPr="00115082">
        <w:rPr>
          <w:rFonts w:ascii="Bookman Old Style" w:eastAsia="Bookman Old Style" w:hAnsi="Bookman Old Style" w:cs="Bookman Old Style"/>
          <w:sz w:val="24"/>
          <w:szCs w:val="24"/>
        </w:rPr>
        <w:t>al diundangkan.</w:t>
      </w:r>
    </w:p>
    <w:p w14:paraId="650388A2" w14:textId="77777777" w:rsidR="00C711ED" w:rsidRPr="00A80BF6" w:rsidRDefault="00C711ED" w:rsidP="00C711ED">
      <w:pPr>
        <w:spacing w:line="276" w:lineRule="auto"/>
        <w:ind w:left="1843"/>
        <w:jc w:val="both"/>
        <w:rPr>
          <w:rFonts w:ascii="Bookman Old Style" w:eastAsia="Bookman Old Style" w:hAnsi="Bookman Old Style" w:cs="Bookman Old Style"/>
          <w:sz w:val="24"/>
          <w:szCs w:val="24"/>
          <w:lang w:val="id-ID"/>
        </w:rPr>
      </w:pPr>
    </w:p>
    <w:p w14:paraId="539D9906" w14:textId="77777777" w:rsidR="00C711ED" w:rsidRPr="00115082" w:rsidRDefault="00C711ED" w:rsidP="00C711ED">
      <w:pPr>
        <w:spacing w:line="276" w:lineRule="auto"/>
        <w:ind w:left="1843"/>
        <w:jc w:val="both"/>
        <w:rPr>
          <w:rFonts w:ascii="Bookman Old Style" w:eastAsia="Bookman Old Style" w:hAnsi="Bookman Old Style" w:cs="Bookman Old Style"/>
          <w:sz w:val="24"/>
          <w:szCs w:val="24"/>
        </w:rPr>
      </w:pPr>
      <w:r w:rsidRPr="00115082">
        <w:rPr>
          <w:rFonts w:ascii="Bookman Old Style" w:eastAsia="Bookman Old Style" w:hAnsi="Bookman Old Style" w:cs="Bookman Old Style"/>
          <w:sz w:val="24"/>
          <w:szCs w:val="24"/>
        </w:rPr>
        <w:t>Agar setiap o</w:t>
      </w:r>
      <w:r w:rsidRPr="00115082">
        <w:rPr>
          <w:rFonts w:ascii="Bookman Old Style" w:eastAsia="Bookman Old Style" w:hAnsi="Bookman Old Style" w:cs="Bookman Old Style"/>
          <w:spacing w:val="2"/>
          <w:sz w:val="24"/>
          <w:szCs w:val="24"/>
        </w:rPr>
        <w:t>r</w:t>
      </w:r>
      <w:r w:rsidRPr="00115082">
        <w:rPr>
          <w:rFonts w:ascii="Bookman Old Style" w:eastAsia="Bookman Old Style" w:hAnsi="Bookman Old Style" w:cs="Bookman Old Style"/>
          <w:sz w:val="24"/>
          <w:szCs w:val="24"/>
        </w:rPr>
        <w:t>ang mengetahuiny</w:t>
      </w:r>
      <w:r w:rsidRPr="00115082">
        <w:rPr>
          <w:rFonts w:ascii="Bookman Old Style" w:eastAsia="Bookman Old Style" w:hAnsi="Bookman Old Style" w:cs="Bookman Old Style"/>
          <w:spacing w:val="2"/>
          <w:sz w:val="24"/>
          <w:szCs w:val="24"/>
        </w:rPr>
        <w:t>a</w:t>
      </w:r>
      <w:r w:rsidRPr="00115082">
        <w:rPr>
          <w:rFonts w:ascii="Bookman Old Style" w:eastAsia="Bookman Old Style" w:hAnsi="Bookman Old Style" w:cs="Bookman Old Style"/>
          <w:sz w:val="24"/>
          <w:szCs w:val="24"/>
        </w:rPr>
        <w:t>, memerintahkan pengundangan PeraturanDaerahinid</w:t>
      </w:r>
      <w:r w:rsidRPr="00115082">
        <w:rPr>
          <w:rFonts w:ascii="Bookman Old Style" w:eastAsia="Bookman Old Style" w:hAnsi="Bookman Old Style" w:cs="Bookman Old Style"/>
          <w:spacing w:val="2"/>
          <w:sz w:val="24"/>
          <w:szCs w:val="24"/>
        </w:rPr>
        <w:t>e</w:t>
      </w:r>
      <w:r w:rsidRPr="00115082">
        <w:rPr>
          <w:rFonts w:ascii="Bookman Old Style" w:eastAsia="Bookman Old Style" w:hAnsi="Bookman Old Style" w:cs="Bookman Old Style"/>
          <w:sz w:val="24"/>
          <w:szCs w:val="24"/>
        </w:rPr>
        <w:t xml:space="preserve">nganpenempatannya dalam Lembaran Daerah Kabupaten </w:t>
      </w:r>
      <w:r w:rsidRPr="00115082">
        <w:rPr>
          <w:rFonts w:ascii="Bookman Old Style" w:eastAsia="Bookman Old Style" w:hAnsi="Bookman Old Style" w:cs="Bookman Old Style"/>
          <w:sz w:val="24"/>
          <w:szCs w:val="24"/>
          <w:lang w:val="id-ID"/>
        </w:rPr>
        <w:t>Sragen</w:t>
      </w:r>
      <w:r w:rsidRPr="00115082">
        <w:rPr>
          <w:rFonts w:ascii="Bookman Old Style" w:eastAsia="Bookman Old Style" w:hAnsi="Bookman Old Style" w:cs="Bookman Old Style"/>
          <w:sz w:val="24"/>
          <w:szCs w:val="24"/>
        </w:rPr>
        <w:t>.</w:t>
      </w:r>
    </w:p>
    <w:p w14:paraId="600463C7" w14:textId="77777777" w:rsidR="00C711ED" w:rsidRPr="00115082" w:rsidRDefault="00C711ED" w:rsidP="00C711ED">
      <w:pPr>
        <w:spacing w:line="276" w:lineRule="auto"/>
        <w:ind w:left="5143"/>
        <w:rPr>
          <w:rFonts w:ascii="Bookman Old Style" w:eastAsia="Bookman Old Style" w:hAnsi="Bookman Old Style" w:cs="Bookman Old Style"/>
          <w:sz w:val="24"/>
          <w:szCs w:val="24"/>
          <w:lang w:val="id-ID"/>
        </w:rPr>
      </w:pPr>
    </w:p>
    <w:tbl>
      <w:tblPr>
        <w:tblW w:w="10308" w:type="dxa"/>
        <w:tblInd w:w="108" w:type="dxa"/>
        <w:tblLayout w:type="fixed"/>
        <w:tblLook w:val="04A0" w:firstRow="1" w:lastRow="0" w:firstColumn="1" w:lastColumn="0" w:noHBand="0" w:noVBand="1"/>
      </w:tblPr>
      <w:tblGrid>
        <w:gridCol w:w="10308"/>
      </w:tblGrid>
      <w:tr w:rsidR="00C711ED" w:rsidRPr="006A1EDC" w14:paraId="5000B4C8" w14:textId="77777777" w:rsidTr="00014326">
        <w:tc>
          <w:tcPr>
            <w:tcW w:w="4838" w:type="dxa"/>
          </w:tcPr>
          <w:p w14:paraId="2374B903" w14:textId="77777777" w:rsidR="00C711ED" w:rsidRPr="006A1EDC" w:rsidRDefault="00C711ED" w:rsidP="00014326">
            <w:pPr>
              <w:spacing w:line="276" w:lineRule="auto"/>
              <w:ind w:firstLine="4995"/>
              <w:rPr>
                <w:rFonts w:ascii="Bookman Old Style" w:hAnsi="Bookman Old Style" w:cs="Tahoma"/>
                <w:sz w:val="24"/>
                <w:szCs w:val="24"/>
                <w:lang w:val="it-IT"/>
              </w:rPr>
            </w:pPr>
            <w:r w:rsidRPr="006A1EDC">
              <w:rPr>
                <w:rFonts w:ascii="Bookman Old Style" w:hAnsi="Bookman Old Style" w:cs="Tahoma"/>
                <w:sz w:val="24"/>
                <w:szCs w:val="24"/>
                <w:lang w:val="it-IT"/>
              </w:rPr>
              <w:t>Ditetapkan di Sragen</w:t>
            </w:r>
          </w:p>
          <w:p w14:paraId="4FEA7B42" w14:textId="77777777" w:rsidR="00C711ED" w:rsidRPr="006A1EDC" w:rsidRDefault="00C711ED" w:rsidP="00014326">
            <w:pPr>
              <w:spacing w:line="276" w:lineRule="auto"/>
              <w:ind w:firstLine="4995"/>
              <w:rPr>
                <w:rFonts w:ascii="Bookman Old Style" w:hAnsi="Bookman Old Style" w:cs="Tahoma"/>
                <w:sz w:val="24"/>
                <w:szCs w:val="24"/>
                <w:lang w:val="id-ID"/>
              </w:rPr>
            </w:pPr>
            <w:r w:rsidRPr="006A1EDC">
              <w:rPr>
                <w:rFonts w:ascii="Bookman Old Style" w:hAnsi="Bookman Old Style" w:cs="Tahoma"/>
                <w:sz w:val="24"/>
                <w:szCs w:val="24"/>
                <w:lang w:val="it-IT"/>
              </w:rPr>
              <w:t>pada tanggal</w:t>
            </w:r>
          </w:p>
          <w:p w14:paraId="718784A4" w14:textId="77777777" w:rsidR="00C711ED" w:rsidRPr="006A1EDC" w:rsidRDefault="00C711ED" w:rsidP="00014326">
            <w:pPr>
              <w:spacing w:line="276" w:lineRule="auto"/>
              <w:rPr>
                <w:rFonts w:ascii="Bookman Old Style" w:hAnsi="Bookman Old Style" w:cs="Tahoma"/>
                <w:sz w:val="24"/>
                <w:szCs w:val="24"/>
                <w:lang w:val="id-ID"/>
              </w:rPr>
            </w:pPr>
          </w:p>
          <w:p w14:paraId="76F87678" w14:textId="77777777" w:rsidR="00C711ED" w:rsidRPr="006A1EDC" w:rsidRDefault="00FA1423" w:rsidP="00014326">
            <w:pPr>
              <w:spacing w:line="276" w:lineRule="auto"/>
              <w:jc w:val="center"/>
              <w:rPr>
                <w:rFonts w:ascii="Bookman Old Style" w:hAnsi="Bookman Old Style" w:cs="Tahoma"/>
                <w:sz w:val="24"/>
                <w:szCs w:val="24"/>
                <w:lang w:val="it-IT"/>
              </w:rPr>
            </w:pPr>
            <w:r>
              <w:rPr>
                <w:rFonts w:ascii="Bookman Old Style" w:hAnsi="Bookman Old Style" w:cs="Tahoma"/>
                <w:sz w:val="24"/>
                <w:szCs w:val="24"/>
                <w:lang w:val="id-ID"/>
              </w:rPr>
              <w:t xml:space="preserve">                  </w:t>
            </w:r>
            <w:r w:rsidR="00802F68">
              <w:rPr>
                <w:rFonts w:ascii="Bookman Old Style" w:hAnsi="Bookman Old Style" w:cs="Tahoma"/>
                <w:sz w:val="24"/>
                <w:szCs w:val="24"/>
                <w:lang w:val="id-ID"/>
              </w:rPr>
              <w:t xml:space="preserve">       </w:t>
            </w:r>
            <w:r w:rsidR="00C711ED" w:rsidRPr="006A1EDC">
              <w:rPr>
                <w:rFonts w:ascii="Bookman Old Style" w:hAnsi="Bookman Old Style" w:cs="Tahoma"/>
                <w:sz w:val="24"/>
                <w:szCs w:val="24"/>
                <w:lang w:val="it-IT"/>
              </w:rPr>
              <w:t>BUPATI  SRAGEN,</w:t>
            </w:r>
          </w:p>
          <w:p w14:paraId="34E5D334" w14:textId="77777777" w:rsidR="00C711ED" w:rsidRPr="006A1EDC" w:rsidRDefault="00C711ED" w:rsidP="00014326">
            <w:pPr>
              <w:spacing w:line="276" w:lineRule="auto"/>
              <w:jc w:val="center"/>
              <w:rPr>
                <w:rFonts w:ascii="Bookman Old Style" w:hAnsi="Bookman Old Style" w:cs="Tahoma"/>
                <w:sz w:val="24"/>
                <w:szCs w:val="24"/>
                <w:lang w:val="it-IT"/>
              </w:rPr>
            </w:pPr>
          </w:p>
          <w:p w14:paraId="6FE4443C" w14:textId="77777777" w:rsidR="00C711ED" w:rsidRPr="006A1EDC" w:rsidRDefault="00C711ED" w:rsidP="00014326">
            <w:pPr>
              <w:spacing w:line="276" w:lineRule="auto"/>
              <w:jc w:val="center"/>
              <w:rPr>
                <w:rFonts w:ascii="Bookman Old Style" w:hAnsi="Bookman Old Style" w:cs="Tahoma"/>
                <w:sz w:val="24"/>
                <w:szCs w:val="24"/>
                <w:lang w:val="it-IT"/>
              </w:rPr>
            </w:pPr>
          </w:p>
          <w:p w14:paraId="231AA38A" w14:textId="77777777" w:rsidR="00C711ED" w:rsidRPr="006A1EDC" w:rsidRDefault="00FA1423" w:rsidP="00014326">
            <w:pPr>
              <w:spacing w:line="276" w:lineRule="auto"/>
              <w:jc w:val="center"/>
              <w:rPr>
                <w:rFonts w:ascii="Bookman Old Style" w:hAnsi="Bookman Old Style" w:cs="Tahoma"/>
                <w:sz w:val="24"/>
                <w:szCs w:val="24"/>
              </w:rPr>
            </w:pPr>
            <w:r>
              <w:rPr>
                <w:rFonts w:ascii="Bookman Old Style" w:hAnsi="Bookman Old Style" w:cs="Tahoma"/>
                <w:sz w:val="24"/>
                <w:szCs w:val="24"/>
                <w:lang w:val="id-ID"/>
              </w:rPr>
              <w:t xml:space="preserve">                    </w:t>
            </w:r>
            <w:r w:rsidR="00802F68">
              <w:rPr>
                <w:rFonts w:ascii="Bookman Old Style" w:hAnsi="Bookman Old Style" w:cs="Tahoma"/>
                <w:sz w:val="24"/>
                <w:szCs w:val="24"/>
                <w:lang w:val="id-ID"/>
              </w:rPr>
              <w:t xml:space="preserve">       </w:t>
            </w:r>
            <w:r w:rsidR="00C711ED" w:rsidRPr="006A1EDC">
              <w:rPr>
                <w:rFonts w:ascii="Bookman Old Style" w:hAnsi="Bookman Old Style" w:cs="Tahoma"/>
                <w:sz w:val="24"/>
                <w:szCs w:val="24"/>
              </w:rPr>
              <w:t>KUSDINAR UNTUNG YUNI SUKOWATI</w:t>
            </w:r>
          </w:p>
        </w:tc>
      </w:tr>
    </w:tbl>
    <w:p w14:paraId="462439B8" w14:textId="77777777" w:rsidR="00C711ED" w:rsidRPr="006A1EDC" w:rsidRDefault="00C711ED" w:rsidP="00C711ED">
      <w:pPr>
        <w:spacing w:line="276" w:lineRule="auto"/>
        <w:rPr>
          <w:rFonts w:ascii="Bookman Old Style" w:hAnsi="Bookman Old Style" w:cs="Tahoma"/>
          <w:sz w:val="24"/>
          <w:szCs w:val="24"/>
        </w:rPr>
      </w:pPr>
      <w:r w:rsidRPr="006A1EDC">
        <w:rPr>
          <w:rFonts w:ascii="Bookman Old Style" w:hAnsi="Bookman Old Style" w:cs="Tahoma"/>
          <w:sz w:val="24"/>
          <w:szCs w:val="24"/>
        </w:rPr>
        <w:t>Diundangkan di Sragen</w:t>
      </w:r>
    </w:p>
    <w:p w14:paraId="76C7123F" w14:textId="77777777" w:rsidR="00C711ED" w:rsidRPr="006A1EDC" w:rsidRDefault="00C711ED" w:rsidP="00C711ED">
      <w:pPr>
        <w:spacing w:line="276" w:lineRule="auto"/>
        <w:rPr>
          <w:rFonts w:ascii="Bookman Old Style" w:hAnsi="Bookman Old Style" w:cs="Tahoma"/>
          <w:sz w:val="24"/>
          <w:szCs w:val="24"/>
          <w:lang w:val="id-ID"/>
        </w:rPr>
      </w:pPr>
      <w:r w:rsidRPr="006A1EDC">
        <w:rPr>
          <w:rFonts w:ascii="Bookman Old Style" w:hAnsi="Bookman Old Style" w:cs="Tahoma"/>
          <w:sz w:val="24"/>
          <w:szCs w:val="24"/>
        </w:rPr>
        <w:t>pada tanggal</w:t>
      </w:r>
    </w:p>
    <w:p w14:paraId="4E13E2E3" w14:textId="77777777" w:rsidR="00C711ED" w:rsidRPr="006A1EDC" w:rsidRDefault="00C711ED" w:rsidP="00C711ED">
      <w:pPr>
        <w:spacing w:line="276" w:lineRule="auto"/>
        <w:rPr>
          <w:rFonts w:ascii="Bookman Old Style" w:hAnsi="Bookman Old Style" w:cs="Tahoma"/>
          <w:sz w:val="24"/>
          <w:szCs w:val="24"/>
          <w:lang w:val="id-ID"/>
        </w:rPr>
      </w:pPr>
    </w:p>
    <w:p w14:paraId="6BF3FCCC" w14:textId="77777777" w:rsidR="00C711ED" w:rsidRPr="006A1EDC" w:rsidRDefault="00C711ED" w:rsidP="00C711ED">
      <w:pPr>
        <w:spacing w:line="276" w:lineRule="auto"/>
        <w:rPr>
          <w:rFonts w:ascii="Bookman Old Style" w:hAnsi="Bookman Old Style" w:cs="Tahoma"/>
          <w:sz w:val="24"/>
          <w:szCs w:val="24"/>
        </w:rPr>
      </w:pPr>
      <w:r w:rsidRPr="006A1EDC">
        <w:rPr>
          <w:rFonts w:ascii="Bookman Old Style" w:hAnsi="Bookman Old Style" w:cs="Tahoma"/>
          <w:sz w:val="24"/>
          <w:szCs w:val="24"/>
        </w:rPr>
        <w:t>SEKRETARIS DAERAH KABUPATEN SRAGEN,</w:t>
      </w:r>
    </w:p>
    <w:p w14:paraId="0A361240" w14:textId="77777777" w:rsidR="00C711ED" w:rsidRPr="006A1EDC" w:rsidRDefault="00C711ED" w:rsidP="00C711ED">
      <w:pPr>
        <w:spacing w:line="276" w:lineRule="auto"/>
        <w:rPr>
          <w:rFonts w:ascii="Bookman Old Style" w:hAnsi="Bookman Old Style" w:cs="Tahoma"/>
          <w:sz w:val="24"/>
          <w:szCs w:val="24"/>
        </w:rPr>
      </w:pPr>
    </w:p>
    <w:p w14:paraId="5766E9B4" w14:textId="77777777" w:rsidR="00C711ED" w:rsidRPr="006A1EDC" w:rsidRDefault="00C711ED" w:rsidP="00C711ED">
      <w:pPr>
        <w:spacing w:line="276" w:lineRule="auto"/>
        <w:rPr>
          <w:rFonts w:ascii="Bookman Old Style" w:hAnsi="Bookman Old Style" w:cs="Tahoma"/>
          <w:sz w:val="24"/>
          <w:szCs w:val="24"/>
        </w:rPr>
      </w:pPr>
    </w:p>
    <w:p w14:paraId="22209108" w14:textId="77777777" w:rsidR="00C711ED" w:rsidRDefault="00C711ED" w:rsidP="00C711ED">
      <w:pPr>
        <w:spacing w:line="276" w:lineRule="auto"/>
        <w:rPr>
          <w:rFonts w:ascii="Bookman Old Style" w:hAnsi="Bookman Old Style" w:cs="Tahoma"/>
          <w:sz w:val="24"/>
          <w:szCs w:val="24"/>
          <w:lang w:val="id-ID"/>
        </w:rPr>
      </w:pPr>
      <w:r w:rsidRPr="006A1EDC">
        <w:rPr>
          <w:rFonts w:ascii="Bookman Old Style" w:hAnsi="Bookman Old Style" w:cs="Tahoma"/>
          <w:sz w:val="24"/>
          <w:szCs w:val="24"/>
        </w:rPr>
        <w:t xml:space="preserve">                 TATAG PRABAWANTO B</w:t>
      </w:r>
    </w:p>
    <w:p w14:paraId="5668B64C" w14:textId="77777777" w:rsidR="00C711ED" w:rsidRPr="006A1EDC" w:rsidRDefault="00C711ED" w:rsidP="00C711ED">
      <w:pPr>
        <w:spacing w:line="276" w:lineRule="auto"/>
        <w:rPr>
          <w:rFonts w:ascii="Bookman Old Style" w:hAnsi="Bookman Old Style" w:cs="Tahoma"/>
          <w:sz w:val="24"/>
          <w:szCs w:val="24"/>
          <w:lang w:val="id-ID"/>
        </w:rPr>
      </w:pPr>
    </w:p>
    <w:p w14:paraId="0A266C03" w14:textId="77777777" w:rsidR="00C711ED" w:rsidRPr="006A1EDC" w:rsidRDefault="00C711ED" w:rsidP="00C711ED">
      <w:pPr>
        <w:spacing w:line="276" w:lineRule="auto"/>
        <w:jc w:val="both"/>
        <w:rPr>
          <w:rFonts w:ascii="Bookman Old Style" w:hAnsi="Bookman Old Style"/>
          <w:sz w:val="24"/>
          <w:szCs w:val="24"/>
          <w:lang w:val="id-ID"/>
        </w:rPr>
      </w:pPr>
      <w:r w:rsidRPr="006A1EDC">
        <w:rPr>
          <w:rFonts w:ascii="Bookman Old Style" w:hAnsi="Bookman Old Style"/>
          <w:sz w:val="24"/>
          <w:szCs w:val="24"/>
        </w:rPr>
        <w:t xml:space="preserve">LEMBARAN DAERAH KABUPATEN SRAGEN TAHUN 2017 NOMOR </w:t>
      </w:r>
    </w:p>
    <w:p w14:paraId="7F0A5FDD" w14:textId="77777777" w:rsidR="00C711ED" w:rsidRPr="006A1EDC" w:rsidRDefault="00C711ED" w:rsidP="00C711ED">
      <w:pPr>
        <w:spacing w:line="276" w:lineRule="auto"/>
        <w:rPr>
          <w:rFonts w:ascii="Bookman Old Style" w:hAnsi="Bookman Old Style"/>
          <w:sz w:val="24"/>
          <w:szCs w:val="24"/>
        </w:rPr>
      </w:pPr>
    </w:p>
    <w:p w14:paraId="4C0CAB01" w14:textId="77777777" w:rsidR="00C711ED" w:rsidRPr="006A1EDC" w:rsidRDefault="00C711ED" w:rsidP="00C711ED">
      <w:pPr>
        <w:spacing w:line="276" w:lineRule="auto"/>
        <w:jc w:val="both"/>
        <w:rPr>
          <w:rFonts w:ascii="Bookman Old Style" w:hAnsi="Bookman Old Style"/>
          <w:sz w:val="24"/>
          <w:szCs w:val="24"/>
        </w:rPr>
      </w:pPr>
      <w:r w:rsidRPr="006A1EDC">
        <w:rPr>
          <w:rFonts w:ascii="Bookman Old Style" w:hAnsi="Bookman Old Style"/>
          <w:sz w:val="24"/>
          <w:szCs w:val="24"/>
        </w:rPr>
        <w:t xml:space="preserve">NOREG PERATURAN  DAERAH KABUPATEN SRAGEN, PROVINSI JAWA TENGAH : </w:t>
      </w:r>
    </w:p>
    <w:p w14:paraId="1D0919CF" w14:textId="77777777" w:rsidR="00AC25A3" w:rsidRDefault="00AC25A3"/>
    <w:sectPr w:rsidR="00AC25A3" w:rsidSect="00520B9A">
      <w:footerReference w:type="default" r:id="rId8"/>
      <w:pgSz w:w="12191" w:h="18711" w:code="9"/>
      <w:pgMar w:top="1418" w:right="1418"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0D4F" w14:textId="77777777" w:rsidR="00520B9A" w:rsidRDefault="00520B9A">
      <w:r>
        <w:separator/>
      </w:r>
    </w:p>
  </w:endnote>
  <w:endnote w:type="continuationSeparator" w:id="0">
    <w:p w14:paraId="3643AB12" w14:textId="77777777" w:rsidR="00520B9A" w:rsidRDefault="0052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51274"/>
      <w:docPartObj>
        <w:docPartGallery w:val="Page Numbers (Bottom of Page)"/>
        <w:docPartUnique/>
      </w:docPartObj>
    </w:sdtPr>
    <w:sdtEndPr>
      <w:rPr>
        <w:rFonts w:ascii="Bookman Old Style" w:hAnsi="Bookman Old Style"/>
        <w:sz w:val="24"/>
        <w:szCs w:val="24"/>
      </w:rPr>
    </w:sdtEndPr>
    <w:sdtContent>
      <w:p w14:paraId="75F4216D" w14:textId="77777777" w:rsidR="003A54C7" w:rsidRPr="00847783" w:rsidRDefault="00F667D9">
        <w:pPr>
          <w:pStyle w:val="Footer"/>
          <w:jc w:val="center"/>
          <w:rPr>
            <w:rFonts w:ascii="Bookman Old Style" w:hAnsi="Bookman Old Style"/>
            <w:sz w:val="24"/>
            <w:szCs w:val="24"/>
          </w:rPr>
        </w:pPr>
        <w:r w:rsidRPr="00847783">
          <w:rPr>
            <w:rFonts w:ascii="Bookman Old Style" w:hAnsi="Bookman Old Style"/>
            <w:sz w:val="24"/>
            <w:szCs w:val="24"/>
          </w:rPr>
          <w:fldChar w:fldCharType="begin"/>
        </w:r>
        <w:r w:rsidR="003A54C7" w:rsidRPr="00847783">
          <w:rPr>
            <w:rFonts w:ascii="Bookman Old Style" w:hAnsi="Bookman Old Style"/>
            <w:sz w:val="24"/>
            <w:szCs w:val="24"/>
          </w:rPr>
          <w:instrText xml:space="preserve"> PAGE   \* MERGEFORMAT </w:instrText>
        </w:r>
        <w:r w:rsidRPr="00847783">
          <w:rPr>
            <w:rFonts w:ascii="Bookman Old Style" w:hAnsi="Bookman Old Style"/>
            <w:sz w:val="24"/>
            <w:szCs w:val="24"/>
          </w:rPr>
          <w:fldChar w:fldCharType="separate"/>
        </w:r>
        <w:r w:rsidR="00603FF8">
          <w:rPr>
            <w:rFonts w:ascii="Bookman Old Style" w:hAnsi="Bookman Old Style"/>
            <w:noProof/>
            <w:sz w:val="24"/>
            <w:szCs w:val="24"/>
          </w:rPr>
          <w:t>19</w:t>
        </w:r>
        <w:r w:rsidRPr="00847783">
          <w:rPr>
            <w:rFonts w:ascii="Bookman Old Style" w:hAnsi="Bookman Old Style"/>
            <w:sz w:val="24"/>
            <w:szCs w:val="24"/>
          </w:rPr>
          <w:fldChar w:fldCharType="end"/>
        </w:r>
      </w:p>
    </w:sdtContent>
  </w:sdt>
  <w:p w14:paraId="31B341A5" w14:textId="77777777" w:rsidR="003A54C7" w:rsidRDefault="003A5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54C1" w14:textId="77777777" w:rsidR="00520B9A" w:rsidRDefault="00520B9A">
      <w:r>
        <w:separator/>
      </w:r>
    </w:p>
  </w:footnote>
  <w:footnote w:type="continuationSeparator" w:id="0">
    <w:p w14:paraId="7420A5F6" w14:textId="77777777" w:rsidR="00520B9A" w:rsidRDefault="00520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A67"/>
    <w:multiLevelType w:val="hybridMultilevel"/>
    <w:tmpl w:val="C996212C"/>
    <w:lvl w:ilvl="0" w:tplc="4538D1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4F56C10"/>
    <w:multiLevelType w:val="hybridMultilevel"/>
    <w:tmpl w:val="FBBAA4DE"/>
    <w:lvl w:ilvl="0" w:tplc="EAF2EED4">
      <w:start w:val="1"/>
      <w:numFmt w:val="decimal"/>
      <w:lvlText w:val="%1."/>
      <w:lvlJc w:val="left"/>
      <w:pPr>
        <w:ind w:left="1005" w:hanging="64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4C6863"/>
    <w:multiLevelType w:val="hybridMultilevel"/>
    <w:tmpl w:val="D1EE4D2A"/>
    <w:lvl w:ilvl="0" w:tplc="2C60B4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5E71FCD"/>
    <w:multiLevelType w:val="hybridMultilevel"/>
    <w:tmpl w:val="8822F7BA"/>
    <w:lvl w:ilvl="0" w:tplc="46848414">
      <w:start w:val="1"/>
      <w:numFmt w:val="decimal"/>
      <w:lvlText w:val="(%1)"/>
      <w:lvlJc w:val="left"/>
      <w:pPr>
        <w:ind w:left="2062"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15:restartNumberingAfterBreak="0">
    <w:nsid w:val="06B0339A"/>
    <w:multiLevelType w:val="hybridMultilevel"/>
    <w:tmpl w:val="F7E21AF0"/>
    <w:lvl w:ilvl="0" w:tplc="DDB40172">
      <w:start w:val="1"/>
      <w:numFmt w:val="lowerLetter"/>
      <w:lvlText w:val="%1."/>
      <w:lvlJc w:val="left"/>
      <w:pPr>
        <w:ind w:left="2988" w:hanging="360"/>
      </w:pPr>
      <w:rPr>
        <w:color w:val="auto"/>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 w15:restartNumberingAfterBreak="0">
    <w:nsid w:val="06EA7729"/>
    <w:multiLevelType w:val="hybridMultilevel"/>
    <w:tmpl w:val="7DA8370A"/>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6" w15:restartNumberingAfterBreak="0">
    <w:nsid w:val="075A3C8B"/>
    <w:multiLevelType w:val="hybridMultilevel"/>
    <w:tmpl w:val="F6F236A2"/>
    <w:lvl w:ilvl="0" w:tplc="CB68D2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CF07D49"/>
    <w:multiLevelType w:val="hybridMultilevel"/>
    <w:tmpl w:val="91F4ACCE"/>
    <w:lvl w:ilvl="0" w:tplc="D5C687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0E127D5A"/>
    <w:multiLevelType w:val="hybridMultilevel"/>
    <w:tmpl w:val="A5A0838A"/>
    <w:lvl w:ilvl="0" w:tplc="49ACC7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217261D"/>
    <w:multiLevelType w:val="hybridMultilevel"/>
    <w:tmpl w:val="E356FEB8"/>
    <w:lvl w:ilvl="0" w:tplc="740431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36828A3"/>
    <w:multiLevelType w:val="hybridMultilevel"/>
    <w:tmpl w:val="F3D84A3E"/>
    <w:lvl w:ilvl="0" w:tplc="96F8203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4914262"/>
    <w:multiLevelType w:val="hybridMultilevel"/>
    <w:tmpl w:val="D39CA9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157C6DCE"/>
    <w:multiLevelType w:val="hybridMultilevel"/>
    <w:tmpl w:val="F7261EFA"/>
    <w:lvl w:ilvl="0" w:tplc="B91AB3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861699A"/>
    <w:multiLevelType w:val="hybridMultilevel"/>
    <w:tmpl w:val="8B48E146"/>
    <w:lvl w:ilvl="0" w:tplc="17187C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8C917B4"/>
    <w:multiLevelType w:val="hybridMultilevel"/>
    <w:tmpl w:val="B8845144"/>
    <w:lvl w:ilvl="0" w:tplc="683C63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91D1CB6"/>
    <w:multiLevelType w:val="hybridMultilevel"/>
    <w:tmpl w:val="70DE916C"/>
    <w:lvl w:ilvl="0" w:tplc="468484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F524E65"/>
    <w:multiLevelType w:val="hybridMultilevel"/>
    <w:tmpl w:val="98162ED2"/>
    <w:lvl w:ilvl="0" w:tplc="16DE9D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5A32187"/>
    <w:multiLevelType w:val="hybridMultilevel"/>
    <w:tmpl w:val="DBF6F47A"/>
    <w:lvl w:ilvl="0" w:tplc="890611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C6A0B76"/>
    <w:multiLevelType w:val="hybridMultilevel"/>
    <w:tmpl w:val="62A4CC92"/>
    <w:lvl w:ilvl="0" w:tplc="8272BD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D611416"/>
    <w:multiLevelType w:val="hybridMultilevel"/>
    <w:tmpl w:val="E6D07740"/>
    <w:lvl w:ilvl="0" w:tplc="A9021B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0E6325D"/>
    <w:multiLevelType w:val="hybridMultilevel"/>
    <w:tmpl w:val="BC5456CE"/>
    <w:lvl w:ilvl="0" w:tplc="B4DC016E">
      <w:start w:val="1"/>
      <w:numFmt w:val="lowerLetter"/>
      <w:lvlText w:val="%1."/>
      <w:lvlJc w:val="left"/>
      <w:pPr>
        <w:ind w:left="1080" w:hanging="360"/>
      </w:pPr>
      <w:rPr>
        <w:rFonts w:hint="default"/>
        <w:i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14159D7"/>
    <w:multiLevelType w:val="hybridMultilevel"/>
    <w:tmpl w:val="DA14B7C4"/>
    <w:lvl w:ilvl="0" w:tplc="2D440B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36A80EC0"/>
    <w:multiLevelType w:val="hybridMultilevel"/>
    <w:tmpl w:val="2C2CF97E"/>
    <w:lvl w:ilvl="0" w:tplc="04210019">
      <w:start w:val="1"/>
      <w:numFmt w:val="lowerLetter"/>
      <w:lvlText w:val="%1."/>
      <w:lvlJc w:val="left"/>
      <w:pPr>
        <w:ind w:left="3708" w:hanging="360"/>
      </w:pPr>
    </w:lvl>
    <w:lvl w:ilvl="1" w:tplc="04210019" w:tentative="1">
      <w:start w:val="1"/>
      <w:numFmt w:val="lowerLetter"/>
      <w:lvlText w:val="%2."/>
      <w:lvlJc w:val="left"/>
      <w:pPr>
        <w:ind w:left="4428" w:hanging="360"/>
      </w:pPr>
    </w:lvl>
    <w:lvl w:ilvl="2" w:tplc="0421001B" w:tentative="1">
      <w:start w:val="1"/>
      <w:numFmt w:val="lowerRoman"/>
      <w:lvlText w:val="%3."/>
      <w:lvlJc w:val="right"/>
      <w:pPr>
        <w:ind w:left="5148" w:hanging="180"/>
      </w:pPr>
    </w:lvl>
    <w:lvl w:ilvl="3" w:tplc="0421000F" w:tentative="1">
      <w:start w:val="1"/>
      <w:numFmt w:val="decimal"/>
      <w:lvlText w:val="%4."/>
      <w:lvlJc w:val="left"/>
      <w:pPr>
        <w:ind w:left="5868" w:hanging="360"/>
      </w:pPr>
    </w:lvl>
    <w:lvl w:ilvl="4" w:tplc="04210019" w:tentative="1">
      <w:start w:val="1"/>
      <w:numFmt w:val="lowerLetter"/>
      <w:lvlText w:val="%5."/>
      <w:lvlJc w:val="left"/>
      <w:pPr>
        <w:ind w:left="6588" w:hanging="360"/>
      </w:pPr>
    </w:lvl>
    <w:lvl w:ilvl="5" w:tplc="0421001B" w:tentative="1">
      <w:start w:val="1"/>
      <w:numFmt w:val="lowerRoman"/>
      <w:lvlText w:val="%6."/>
      <w:lvlJc w:val="right"/>
      <w:pPr>
        <w:ind w:left="7308" w:hanging="180"/>
      </w:pPr>
    </w:lvl>
    <w:lvl w:ilvl="6" w:tplc="0421000F" w:tentative="1">
      <w:start w:val="1"/>
      <w:numFmt w:val="decimal"/>
      <w:lvlText w:val="%7."/>
      <w:lvlJc w:val="left"/>
      <w:pPr>
        <w:ind w:left="8028" w:hanging="360"/>
      </w:pPr>
    </w:lvl>
    <w:lvl w:ilvl="7" w:tplc="04210019" w:tentative="1">
      <w:start w:val="1"/>
      <w:numFmt w:val="lowerLetter"/>
      <w:lvlText w:val="%8."/>
      <w:lvlJc w:val="left"/>
      <w:pPr>
        <w:ind w:left="8748" w:hanging="360"/>
      </w:pPr>
    </w:lvl>
    <w:lvl w:ilvl="8" w:tplc="0421001B" w:tentative="1">
      <w:start w:val="1"/>
      <w:numFmt w:val="lowerRoman"/>
      <w:lvlText w:val="%9."/>
      <w:lvlJc w:val="right"/>
      <w:pPr>
        <w:ind w:left="9468" w:hanging="180"/>
      </w:pPr>
    </w:lvl>
  </w:abstractNum>
  <w:abstractNum w:abstractNumId="23" w15:restartNumberingAfterBreak="0">
    <w:nsid w:val="37E34270"/>
    <w:multiLevelType w:val="hybridMultilevel"/>
    <w:tmpl w:val="660663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DA823B9"/>
    <w:multiLevelType w:val="hybridMultilevel"/>
    <w:tmpl w:val="731459B4"/>
    <w:lvl w:ilvl="0" w:tplc="0421000F">
      <w:start w:val="1"/>
      <w:numFmt w:val="decimal"/>
      <w:lvlText w:val="%1."/>
      <w:lvlJc w:val="left"/>
      <w:pPr>
        <w:ind w:left="2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FC3560E"/>
    <w:multiLevelType w:val="hybridMultilevel"/>
    <w:tmpl w:val="E7204916"/>
    <w:lvl w:ilvl="0" w:tplc="7DB055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3FF2697C"/>
    <w:multiLevelType w:val="hybridMultilevel"/>
    <w:tmpl w:val="36D4C156"/>
    <w:lvl w:ilvl="0" w:tplc="5E7C14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422D7556"/>
    <w:multiLevelType w:val="hybridMultilevel"/>
    <w:tmpl w:val="9BFECD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2B25D0D"/>
    <w:multiLevelType w:val="hybridMultilevel"/>
    <w:tmpl w:val="8822F7BA"/>
    <w:lvl w:ilvl="0" w:tplc="46848414">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9" w15:restartNumberingAfterBreak="0">
    <w:nsid w:val="42E03B33"/>
    <w:multiLevelType w:val="hybridMultilevel"/>
    <w:tmpl w:val="DDE06CD0"/>
    <w:lvl w:ilvl="0" w:tplc="B6DA55CC">
      <w:start w:val="1"/>
      <w:numFmt w:val="decimal"/>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0" w15:restartNumberingAfterBreak="0">
    <w:nsid w:val="44855AA6"/>
    <w:multiLevelType w:val="hybridMultilevel"/>
    <w:tmpl w:val="B000A366"/>
    <w:lvl w:ilvl="0" w:tplc="96F82038">
      <w:start w:val="1"/>
      <w:numFmt w:val="lowerLetter"/>
      <w:lvlText w:val="%1."/>
      <w:lvlJc w:val="left"/>
      <w:pPr>
        <w:ind w:left="3272" w:hanging="360"/>
      </w:pPr>
      <w:rPr>
        <w:i w:val="0"/>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31" w15:restartNumberingAfterBreak="0">
    <w:nsid w:val="44C33B0D"/>
    <w:multiLevelType w:val="hybridMultilevel"/>
    <w:tmpl w:val="02C217C2"/>
    <w:lvl w:ilvl="0" w:tplc="6F8A97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7A9625D"/>
    <w:multiLevelType w:val="hybridMultilevel"/>
    <w:tmpl w:val="AB2AEF74"/>
    <w:lvl w:ilvl="0" w:tplc="2A44FE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CC732AA"/>
    <w:multiLevelType w:val="hybridMultilevel"/>
    <w:tmpl w:val="76004048"/>
    <w:lvl w:ilvl="0" w:tplc="4AA29F0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D4B06CB"/>
    <w:multiLevelType w:val="hybridMultilevel"/>
    <w:tmpl w:val="52620394"/>
    <w:lvl w:ilvl="0" w:tplc="762E56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4DC83C5F"/>
    <w:multiLevelType w:val="hybridMultilevel"/>
    <w:tmpl w:val="AFE8F7A4"/>
    <w:lvl w:ilvl="0" w:tplc="1988B640">
      <w:start w:val="1"/>
      <w:numFmt w:val="decimal"/>
      <w:lvlText w:val="(%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E001E00"/>
    <w:multiLevelType w:val="hybridMultilevel"/>
    <w:tmpl w:val="2F983006"/>
    <w:lvl w:ilvl="0" w:tplc="4AA29F0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EEC7DCA"/>
    <w:multiLevelType w:val="hybridMultilevel"/>
    <w:tmpl w:val="D92C1434"/>
    <w:lvl w:ilvl="0" w:tplc="01DEEE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FC036FE"/>
    <w:multiLevelType w:val="hybridMultilevel"/>
    <w:tmpl w:val="4CBADFFA"/>
    <w:lvl w:ilvl="0" w:tplc="69E87C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50591D16"/>
    <w:multiLevelType w:val="hybridMultilevel"/>
    <w:tmpl w:val="7FB24956"/>
    <w:lvl w:ilvl="0" w:tplc="DAD6F600">
      <w:start w:val="1"/>
      <w:numFmt w:val="decimal"/>
      <w:lvlText w:val="(%1)"/>
      <w:lvlJc w:val="left"/>
      <w:pPr>
        <w:ind w:left="2628" w:hanging="360"/>
      </w:pPr>
      <w:rPr>
        <w:rFonts w:hint="default"/>
        <w:i w:val="0"/>
        <w:color w:val="auto"/>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0" w15:restartNumberingAfterBreak="0">
    <w:nsid w:val="50A20FFE"/>
    <w:multiLevelType w:val="hybridMultilevel"/>
    <w:tmpl w:val="E6888EB4"/>
    <w:lvl w:ilvl="0" w:tplc="66625B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51E17E3B"/>
    <w:multiLevelType w:val="hybridMultilevel"/>
    <w:tmpl w:val="102478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2346ADD"/>
    <w:multiLevelType w:val="hybridMultilevel"/>
    <w:tmpl w:val="8CB46982"/>
    <w:lvl w:ilvl="0" w:tplc="3898A3EC">
      <w:start w:val="1"/>
      <w:numFmt w:val="lowerLetter"/>
      <w:lvlText w:val="%1."/>
      <w:lvlJc w:val="left"/>
      <w:pPr>
        <w:ind w:left="1080" w:hanging="360"/>
      </w:pPr>
      <w:rPr>
        <w:rFonts w:hint="default"/>
        <w:i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526E0AB3"/>
    <w:multiLevelType w:val="hybridMultilevel"/>
    <w:tmpl w:val="6BAAEC3C"/>
    <w:lvl w:ilvl="0" w:tplc="D916BA2C">
      <w:start w:val="1"/>
      <w:numFmt w:val="decimal"/>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42D0EBF"/>
    <w:multiLevelType w:val="hybridMultilevel"/>
    <w:tmpl w:val="BB9E227E"/>
    <w:lvl w:ilvl="0" w:tplc="069609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54755CA3"/>
    <w:multiLevelType w:val="hybridMultilevel"/>
    <w:tmpl w:val="641C0764"/>
    <w:lvl w:ilvl="0" w:tplc="786084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4AA48E2"/>
    <w:multiLevelType w:val="hybridMultilevel"/>
    <w:tmpl w:val="FC5856E2"/>
    <w:lvl w:ilvl="0" w:tplc="6D56D7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15:restartNumberingAfterBreak="0">
    <w:nsid w:val="559C18A9"/>
    <w:multiLevelType w:val="hybridMultilevel"/>
    <w:tmpl w:val="6CA6A282"/>
    <w:lvl w:ilvl="0" w:tplc="A9D860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5BF45DD"/>
    <w:multiLevelType w:val="hybridMultilevel"/>
    <w:tmpl w:val="9D2664EE"/>
    <w:lvl w:ilvl="0" w:tplc="AF5041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56A23A18"/>
    <w:multiLevelType w:val="hybridMultilevel"/>
    <w:tmpl w:val="19BA69A6"/>
    <w:lvl w:ilvl="0" w:tplc="DB2A79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5936432A"/>
    <w:multiLevelType w:val="hybridMultilevel"/>
    <w:tmpl w:val="BBCABBE2"/>
    <w:lvl w:ilvl="0" w:tplc="FBC2D5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15:restartNumberingAfterBreak="0">
    <w:nsid w:val="5ACD26CA"/>
    <w:multiLevelType w:val="hybridMultilevel"/>
    <w:tmpl w:val="C7906DC0"/>
    <w:lvl w:ilvl="0" w:tplc="59DA6B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5DCB6ED3"/>
    <w:multiLevelType w:val="hybridMultilevel"/>
    <w:tmpl w:val="B29C8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861346"/>
    <w:multiLevelType w:val="hybridMultilevel"/>
    <w:tmpl w:val="4F60A218"/>
    <w:lvl w:ilvl="0" w:tplc="468484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5F3821BE"/>
    <w:multiLevelType w:val="hybridMultilevel"/>
    <w:tmpl w:val="C9D0D424"/>
    <w:lvl w:ilvl="0" w:tplc="D4F8D5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600C6BDC"/>
    <w:multiLevelType w:val="hybridMultilevel"/>
    <w:tmpl w:val="321CBFB2"/>
    <w:lvl w:ilvl="0" w:tplc="96F82038">
      <w:start w:val="1"/>
      <w:numFmt w:val="lowerLetter"/>
      <w:lvlText w:val="%1."/>
      <w:lvlJc w:val="left"/>
      <w:pPr>
        <w:ind w:left="2988" w:hanging="360"/>
      </w:pPr>
      <w:rPr>
        <w:i w:val="0"/>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6" w15:restartNumberingAfterBreak="0">
    <w:nsid w:val="6251018F"/>
    <w:multiLevelType w:val="hybridMultilevel"/>
    <w:tmpl w:val="54D6F94C"/>
    <w:lvl w:ilvl="0" w:tplc="D0223B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66EB16FD"/>
    <w:multiLevelType w:val="hybridMultilevel"/>
    <w:tmpl w:val="BB26496A"/>
    <w:lvl w:ilvl="0" w:tplc="B6683F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678C41C7"/>
    <w:multiLevelType w:val="hybridMultilevel"/>
    <w:tmpl w:val="4EE0514E"/>
    <w:lvl w:ilvl="0" w:tplc="96F82038">
      <w:start w:val="1"/>
      <w:numFmt w:val="lowerLetter"/>
      <w:lvlText w:val="%1."/>
      <w:lvlJc w:val="left"/>
      <w:pPr>
        <w:ind w:left="3272" w:hanging="360"/>
      </w:pPr>
      <w:rPr>
        <w:i w:val="0"/>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59" w15:restartNumberingAfterBreak="0">
    <w:nsid w:val="68F01316"/>
    <w:multiLevelType w:val="hybridMultilevel"/>
    <w:tmpl w:val="3EE8C6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69676428"/>
    <w:multiLevelType w:val="hybridMultilevel"/>
    <w:tmpl w:val="9CE4873C"/>
    <w:lvl w:ilvl="0" w:tplc="451C93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15:restartNumberingAfterBreak="0">
    <w:nsid w:val="697B533D"/>
    <w:multiLevelType w:val="hybridMultilevel"/>
    <w:tmpl w:val="19624D94"/>
    <w:lvl w:ilvl="0" w:tplc="04210019">
      <w:start w:val="1"/>
      <w:numFmt w:val="lowerLetter"/>
      <w:lvlText w:val="%1."/>
      <w:lvlJc w:val="left"/>
      <w:pPr>
        <w:ind w:left="3064" w:hanging="360"/>
      </w:pPr>
    </w:lvl>
    <w:lvl w:ilvl="1" w:tplc="04210019" w:tentative="1">
      <w:start w:val="1"/>
      <w:numFmt w:val="lowerLetter"/>
      <w:lvlText w:val="%2."/>
      <w:lvlJc w:val="left"/>
      <w:pPr>
        <w:ind w:left="3784" w:hanging="360"/>
      </w:pPr>
    </w:lvl>
    <w:lvl w:ilvl="2" w:tplc="0421001B" w:tentative="1">
      <w:start w:val="1"/>
      <w:numFmt w:val="lowerRoman"/>
      <w:lvlText w:val="%3."/>
      <w:lvlJc w:val="right"/>
      <w:pPr>
        <w:ind w:left="4504" w:hanging="180"/>
      </w:pPr>
    </w:lvl>
    <w:lvl w:ilvl="3" w:tplc="0421000F" w:tentative="1">
      <w:start w:val="1"/>
      <w:numFmt w:val="decimal"/>
      <w:lvlText w:val="%4."/>
      <w:lvlJc w:val="left"/>
      <w:pPr>
        <w:ind w:left="5224" w:hanging="360"/>
      </w:pPr>
    </w:lvl>
    <w:lvl w:ilvl="4" w:tplc="04210019" w:tentative="1">
      <w:start w:val="1"/>
      <w:numFmt w:val="lowerLetter"/>
      <w:lvlText w:val="%5."/>
      <w:lvlJc w:val="left"/>
      <w:pPr>
        <w:ind w:left="5944" w:hanging="360"/>
      </w:pPr>
    </w:lvl>
    <w:lvl w:ilvl="5" w:tplc="0421001B" w:tentative="1">
      <w:start w:val="1"/>
      <w:numFmt w:val="lowerRoman"/>
      <w:lvlText w:val="%6."/>
      <w:lvlJc w:val="right"/>
      <w:pPr>
        <w:ind w:left="6664" w:hanging="180"/>
      </w:pPr>
    </w:lvl>
    <w:lvl w:ilvl="6" w:tplc="0421000F" w:tentative="1">
      <w:start w:val="1"/>
      <w:numFmt w:val="decimal"/>
      <w:lvlText w:val="%7."/>
      <w:lvlJc w:val="left"/>
      <w:pPr>
        <w:ind w:left="7384" w:hanging="360"/>
      </w:pPr>
    </w:lvl>
    <w:lvl w:ilvl="7" w:tplc="04210019" w:tentative="1">
      <w:start w:val="1"/>
      <w:numFmt w:val="lowerLetter"/>
      <w:lvlText w:val="%8."/>
      <w:lvlJc w:val="left"/>
      <w:pPr>
        <w:ind w:left="8104" w:hanging="360"/>
      </w:pPr>
    </w:lvl>
    <w:lvl w:ilvl="8" w:tplc="0421001B" w:tentative="1">
      <w:start w:val="1"/>
      <w:numFmt w:val="lowerRoman"/>
      <w:lvlText w:val="%9."/>
      <w:lvlJc w:val="right"/>
      <w:pPr>
        <w:ind w:left="8824" w:hanging="180"/>
      </w:pPr>
    </w:lvl>
  </w:abstractNum>
  <w:abstractNum w:abstractNumId="62" w15:restartNumberingAfterBreak="0">
    <w:nsid w:val="6E5D26AE"/>
    <w:multiLevelType w:val="hybridMultilevel"/>
    <w:tmpl w:val="37DC4F0E"/>
    <w:lvl w:ilvl="0" w:tplc="B6DA55CC">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3" w15:restartNumberingAfterBreak="0">
    <w:nsid w:val="71354F73"/>
    <w:multiLevelType w:val="hybridMultilevel"/>
    <w:tmpl w:val="BCF6D3DE"/>
    <w:lvl w:ilvl="0" w:tplc="F61424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48909D5"/>
    <w:multiLevelType w:val="hybridMultilevel"/>
    <w:tmpl w:val="D542EE54"/>
    <w:lvl w:ilvl="0" w:tplc="4AA29F0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78BD29F4"/>
    <w:multiLevelType w:val="hybridMultilevel"/>
    <w:tmpl w:val="AC8AA4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7C6C142A"/>
    <w:multiLevelType w:val="hybridMultilevel"/>
    <w:tmpl w:val="7F729C82"/>
    <w:lvl w:ilvl="0" w:tplc="B58EA7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7DE45DBC"/>
    <w:multiLevelType w:val="hybridMultilevel"/>
    <w:tmpl w:val="C21A1962"/>
    <w:lvl w:ilvl="0" w:tplc="2FBEDB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46062686">
    <w:abstractNumId w:val="10"/>
  </w:num>
  <w:num w:numId="2" w16cid:durableId="1321082709">
    <w:abstractNumId w:val="24"/>
  </w:num>
  <w:num w:numId="3" w16cid:durableId="1201045113">
    <w:abstractNumId w:val="27"/>
  </w:num>
  <w:num w:numId="4" w16cid:durableId="633876862">
    <w:abstractNumId w:val="23"/>
  </w:num>
  <w:num w:numId="5" w16cid:durableId="979117047">
    <w:abstractNumId w:val="65"/>
  </w:num>
  <w:num w:numId="6" w16cid:durableId="527529754">
    <w:abstractNumId w:val="35"/>
  </w:num>
  <w:num w:numId="7" w16cid:durableId="565922736">
    <w:abstractNumId w:val="20"/>
  </w:num>
  <w:num w:numId="8" w16cid:durableId="1053847763">
    <w:abstractNumId w:val="47"/>
  </w:num>
  <w:num w:numId="9" w16cid:durableId="1287271591">
    <w:abstractNumId w:val="7"/>
  </w:num>
  <w:num w:numId="10" w16cid:durableId="226846953">
    <w:abstractNumId w:val="38"/>
  </w:num>
  <w:num w:numId="11" w16cid:durableId="170030172">
    <w:abstractNumId w:val="57"/>
  </w:num>
  <w:num w:numId="12" w16cid:durableId="1870757284">
    <w:abstractNumId w:val="44"/>
  </w:num>
  <w:num w:numId="13" w16cid:durableId="1558590109">
    <w:abstractNumId w:val="63"/>
  </w:num>
  <w:num w:numId="14" w16cid:durableId="1091969324">
    <w:abstractNumId w:val="2"/>
  </w:num>
  <w:num w:numId="15" w16cid:durableId="1825389438">
    <w:abstractNumId w:val="49"/>
  </w:num>
  <w:num w:numId="16" w16cid:durableId="1957909996">
    <w:abstractNumId w:val="51"/>
  </w:num>
  <w:num w:numId="17" w16cid:durableId="244262618">
    <w:abstractNumId w:val="50"/>
  </w:num>
  <w:num w:numId="18" w16cid:durableId="1758016348">
    <w:abstractNumId w:val="46"/>
  </w:num>
  <w:num w:numId="19" w16cid:durableId="946930509">
    <w:abstractNumId w:val="17"/>
  </w:num>
  <w:num w:numId="20" w16cid:durableId="793447097">
    <w:abstractNumId w:val="32"/>
  </w:num>
  <w:num w:numId="21" w16cid:durableId="849027630">
    <w:abstractNumId w:val="26"/>
  </w:num>
  <w:num w:numId="22" w16cid:durableId="1209416714">
    <w:abstractNumId w:val="40"/>
  </w:num>
  <w:num w:numId="23" w16cid:durableId="855467156">
    <w:abstractNumId w:val="59"/>
  </w:num>
  <w:num w:numId="24" w16cid:durableId="30695600">
    <w:abstractNumId w:val="56"/>
  </w:num>
  <w:num w:numId="25" w16cid:durableId="942765086">
    <w:abstractNumId w:val="9"/>
  </w:num>
  <w:num w:numId="26" w16cid:durableId="767119257">
    <w:abstractNumId w:val="42"/>
  </w:num>
  <w:num w:numId="27" w16cid:durableId="184095051">
    <w:abstractNumId w:val="13"/>
  </w:num>
  <w:num w:numId="28" w16cid:durableId="1443912404">
    <w:abstractNumId w:val="16"/>
  </w:num>
  <w:num w:numId="29" w16cid:durableId="2071073761">
    <w:abstractNumId w:val="19"/>
  </w:num>
  <w:num w:numId="30" w16cid:durableId="233979195">
    <w:abstractNumId w:val="45"/>
  </w:num>
  <w:num w:numId="31" w16cid:durableId="2120173892">
    <w:abstractNumId w:val="34"/>
  </w:num>
  <w:num w:numId="32" w16cid:durableId="971057275">
    <w:abstractNumId w:val="54"/>
  </w:num>
  <w:num w:numId="33" w16cid:durableId="1192720516">
    <w:abstractNumId w:val="8"/>
  </w:num>
  <w:num w:numId="34" w16cid:durableId="1230310206">
    <w:abstractNumId w:val="21"/>
  </w:num>
  <w:num w:numId="35" w16cid:durableId="210120990">
    <w:abstractNumId w:val="67"/>
  </w:num>
  <w:num w:numId="36" w16cid:durableId="2141145262">
    <w:abstractNumId w:val="14"/>
  </w:num>
  <w:num w:numId="37" w16cid:durableId="1211573403">
    <w:abstractNumId w:val="41"/>
  </w:num>
  <w:num w:numId="38" w16cid:durableId="228423935">
    <w:abstractNumId w:val="31"/>
  </w:num>
  <w:num w:numId="39" w16cid:durableId="157233635">
    <w:abstractNumId w:val="18"/>
  </w:num>
  <w:num w:numId="40" w16cid:durableId="981428640">
    <w:abstractNumId w:val="0"/>
  </w:num>
  <w:num w:numId="41" w16cid:durableId="2146462314">
    <w:abstractNumId w:val="12"/>
  </w:num>
  <w:num w:numId="42" w16cid:durableId="1366442298">
    <w:abstractNumId w:val="25"/>
  </w:num>
  <w:num w:numId="43" w16cid:durableId="1607076581">
    <w:abstractNumId w:val="66"/>
  </w:num>
  <w:num w:numId="44" w16cid:durableId="1055396903">
    <w:abstractNumId w:val="6"/>
  </w:num>
  <w:num w:numId="45" w16cid:durableId="1886133550">
    <w:abstractNumId w:val="48"/>
  </w:num>
  <w:num w:numId="46" w16cid:durableId="572160065">
    <w:abstractNumId w:val="60"/>
  </w:num>
  <w:num w:numId="47" w16cid:durableId="2143689835">
    <w:abstractNumId w:val="37"/>
  </w:num>
  <w:num w:numId="48" w16cid:durableId="1031568587">
    <w:abstractNumId w:val="1"/>
  </w:num>
  <w:num w:numId="49" w16cid:durableId="1016925686">
    <w:abstractNumId w:val="52"/>
  </w:num>
  <w:num w:numId="50" w16cid:durableId="1527867156">
    <w:abstractNumId w:val="43"/>
  </w:num>
  <w:num w:numId="51" w16cid:durableId="1552620875">
    <w:abstractNumId w:val="33"/>
  </w:num>
  <w:num w:numId="52" w16cid:durableId="1279724923">
    <w:abstractNumId w:val="36"/>
  </w:num>
  <w:num w:numId="53" w16cid:durableId="1679455221">
    <w:abstractNumId w:val="64"/>
  </w:num>
  <w:num w:numId="54" w16cid:durableId="1271549554">
    <w:abstractNumId w:val="3"/>
  </w:num>
  <w:num w:numId="55" w16cid:durableId="2032756579">
    <w:abstractNumId w:val="4"/>
  </w:num>
  <w:num w:numId="56" w16cid:durableId="334891173">
    <w:abstractNumId w:val="15"/>
  </w:num>
  <w:num w:numId="57" w16cid:durableId="686564024">
    <w:abstractNumId w:val="22"/>
  </w:num>
  <w:num w:numId="58" w16cid:durableId="707920246">
    <w:abstractNumId w:val="28"/>
  </w:num>
  <w:num w:numId="59" w16cid:durableId="971250982">
    <w:abstractNumId w:val="39"/>
  </w:num>
  <w:num w:numId="60" w16cid:durableId="2126656653">
    <w:abstractNumId w:val="58"/>
  </w:num>
  <w:num w:numId="61" w16cid:durableId="425805094">
    <w:abstractNumId w:val="30"/>
  </w:num>
  <w:num w:numId="62" w16cid:durableId="1026562987">
    <w:abstractNumId w:val="29"/>
  </w:num>
  <w:num w:numId="63" w16cid:durableId="144393180">
    <w:abstractNumId w:val="55"/>
  </w:num>
  <w:num w:numId="64" w16cid:durableId="1644306779">
    <w:abstractNumId w:val="62"/>
  </w:num>
  <w:num w:numId="65" w16cid:durableId="948854410">
    <w:abstractNumId w:val="53"/>
  </w:num>
  <w:num w:numId="66" w16cid:durableId="441800067">
    <w:abstractNumId w:val="11"/>
  </w:num>
  <w:num w:numId="67" w16cid:durableId="1165121702">
    <w:abstractNumId w:val="61"/>
  </w:num>
  <w:num w:numId="68" w16cid:durableId="2072531907">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1ED"/>
    <w:rsid w:val="00014326"/>
    <w:rsid w:val="0003574F"/>
    <w:rsid w:val="000821FB"/>
    <w:rsid w:val="0009546D"/>
    <w:rsid w:val="000A534A"/>
    <w:rsid w:val="000D0E4E"/>
    <w:rsid w:val="000D2D33"/>
    <w:rsid w:val="000F20A5"/>
    <w:rsid w:val="000F530C"/>
    <w:rsid w:val="0010191C"/>
    <w:rsid w:val="001068C6"/>
    <w:rsid w:val="001112C2"/>
    <w:rsid w:val="001154CD"/>
    <w:rsid w:val="0013238E"/>
    <w:rsid w:val="00145374"/>
    <w:rsid w:val="00153A1E"/>
    <w:rsid w:val="00156554"/>
    <w:rsid w:val="0017082C"/>
    <w:rsid w:val="001728D2"/>
    <w:rsid w:val="00186793"/>
    <w:rsid w:val="001B2101"/>
    <w:rsid w:val="001F0501"/>
    <w:rsid w:val="00204DD4"/>
    <w:rsid w:val="002065F4"/>
    <w:rsid w:val="002128F2"/>
    <w:rsid w:val="0021615E"/>
    <w:rsid w:val="00286228"/>
    <w:rsid w:val="002867E2"/>
    <w:rsid w:val="00291931"/>
    <w:rsid w:val="00296FF8"/>
    <w:rsid w:val="002A38C9"/>
    <w:rsid w:val="002E70FA"/>
    <w:rsid w:val="00301DEC"/>
    <w:rsid w:val="0030603C"/>
    <w:rsid w:val="00314E19"/>
    <w:rsid w:val="00321533"/>
    <w:rsid w:val="00331AF4"/>
    <w:rsid w:val="00331F02"/>
    <w:rsid w:val="003511DE"/>
    <w:rsid w:val="00355130"/>
    <w:rsid w:val="00383A62"/>
    <w:rsid w:val="003A54C7"/>
    <w:rsid w:val="00424F07"/>
    <w:rsid w:val="004341C3"/>
    <w:rsid w:val="00443725"/>
    <w:rsid w:val="004918FF"/>
    <w:rsid w:val="004A2EE6"/>
    <w:rsid w:val="004B2BE8"/>
    <w:rsid w:val="004B7B82"/>
    <w:rsid w:val="004E62ED"/>
    <w:rsid w:val="00520B9A"/>
    <w:rsid w:val="0053588C"/>
    <w:rsid w:val="005814CC"/>
    <w:rsid w:val="005905D5"/>
    <w:rsid w:val="005906AF"/>
    <w:rsid w:val="005913CB"/>
    <w:rsid w:val="005B2DAD"/>
    <w:rsid w:val="005C4182"/>
    <w:rsid w:val="005E0F8C"/>
    <w:rsid w:val="005E31D5"/>
    <w:rsid w:val="006009DC"/>
    <w:rsid w:val="006016C6"/>
    <w:rsid w:val="00603FF8"/>
    <w:rsid w:val="00611A18"/>
    <w:rsid w:val="0061261F"/>
    <w:rsid w:val="00616437"/>
    <w:rsid w:val="00621326"/>
    <w:rsid w:val="00622CE5"/>
    <w:rsid w:val="00630E7A"/>
    <w:rsid w:val="00633AC3"/>
    <w:rsid w:val="00640A10"/>
    <w:rsid w:val="006575CD"/>
    <w:rsid w:val="00667F77"/>
    <w:rsid w:val="006713A7"/>
    <w:rsid w:val="006A73F3"/>
    <w:rsid w:val="006B3E82"/>
    <w:rsid w:val="006C0ADE"/>
    <w:rsid w:val="006D490D"/>
    <w:rsid w:val="006F260F"/>
    <w:rsid w:val="007373B1"/>
    <w:rsid w:val="0077278D"/>
    <w:rsid w:val="0077331B"/>
    <w:rsid w:val="007954EE"/>
    <w:rsid w:val="007B2E6C"/>
    <w:rsid w:val="007D1EAD"/>
    <w:rsid w:val="00802F68"/>
    <w:rsid w:val="00825E67"/>
    <w:rsid w:val="00851293"/>
    <w:rsid w:val="00864BBB"/>
    <w:rsid w:val="00872D37"/>
    <w:rsid w:val="008906AA"/>
    <w:rsid w:val="008C57AC"/>
    <w:rsid w:val="008C614D"/>
    <w:rsid w:val="00904888"/>
    <w:rsid w:val="00914D41"/>
    <w:rsid w:val="009170D3"/>
    <w:rsid w:val="00983EFD"/>
    <w:rsid w:val="00986757"/>
    <w:rsid w:val="009C114E"/>
    <w:rsid w:val="009E61F2"/>
    <w:rsid w:val="00A008D0"/>
    <w:rsid w:val="00A41065"/>
    <w:rsid w:val="00A7702A"/>
    <w:rsid w:val="00A7711A"/>
    <w:rsid w:val="00AC25A3"/>
    <w:rsid w:val="00AD7E7D"/>
    <w:rsid w:val="00B0055D"/>
    <w:rsid w:val="00B1252F"/>
    <w:rsid w:val="00B244B4"/>
    <w:rsid w:val="00B71041"/>
    <w:rsid w:val="00B85635"/>
    <w:rsid w:val="00B949F9"/>
    <w:rsid w:val="00BB6B0D"/>
    <w:rsid w:val="00BC0BB6"/>
    <w:rsid w:val="00BC5F34"/>
    <w:rsid w:val="00BD7C04"/>
    <w:rsid w:val="00BF6D9E"/>
    <w:rsid w:val="00C07700"/>
    <w:rsid w:val="00C15039"/>
    <w:rsid w:val="00C25157"/>
    <w:rsid w:val="00C31045"/>
    <w:rsid w:val="00C342DF"/>
    <w:rsid w:val="00C606D6"/>
    <w:rsid w:val="00C711ED"/>
    <w:rsid w:val="00C84CB8"/>
    <w:rsid w:val="00C86307"/>
    <w:rsid w:val="00CD3FEE"/>
    <w:rsid w:val="00CE249C"/>
    <w:rsid w:val="00CF653E"/>
    <w:rsid w:val="00D35B79"/>
    <w:rsid w:val="00D51FE1"/>
    <w:rsid w:val="00D9101C"/>
    <w:rsid w:val="00D97745"/>
    <w:rsid w:val="00DB3ED5"/>
    <w:rsid w:val="00DB7557"/>
    <w:rsid w:val="00DC4D51"/>
    <w:rsid w:val="00E1021D"/>
    <w:rsid w:val="00E335A6"/>
    <w:rsid w:val="00E52B12"/>
    <w:rsid w:val="00E67D0B"/>
    <w:rsid w:val="00E81192"/>
    <w:rsid w:val="00EA0CC8"/>
    <w:rsid w:val="00EA770D"/>
    <w:rsid w:val="00F4303B"/>
    <w:rsid w:val="00F463E7"/>
    <w:rsid w:val="00F605DC"/>
    <w:rsid w:val="00F667D9"/>
    <w:rsid w:val="00F717F2"/>
    <w:rsid w:val="00F81055"/>
    <w:rsid w:val="00F81608"/>
    <w:rsid w:val="00F93248"/>
    <w:rsid w:val="00FA1423"/>
    <w:rsid w:val="00FA7495"/>
    <w:rsid w:val="00FE1F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0362"/>
  <w15:docId w15:val="{C0865B4D-8383-45F0-B9B7-8ED14914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E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711E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711E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711E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711E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711E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711E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C711E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711E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711E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E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C711E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711E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C711ED"/>
    <w:rPr>
      <w:rFonts w:eastAsiaTheme="minorEastAsia"/>
      <w:b/>
      <w:bCs/>
      <w:sz w:val="28"/>
      <w:szCs w:val="28"/>
      <w:lang w:val="en-US"/>
    </w:rPr>
  </w:style>
  <w:style w:type="character" w:customStyle="1" w:styleId="Heading5Char">
    <w:name w:val="Heading 5 Char"/>
    <w:basedOn w:val="DefaultParagraphFont"/>
    <w:link w:val="Heading5"/>
    <w:uiPriority w:val="9"/>
    <w:semiHidden/>
    <w:rsid w:val="00C711ED"/>
    <w:rPr>
      <w:rFonts w:eastAsiaTheme="minorEastAsia"/>
      <w:b/>
      <w:bCs/>
      <w:i/>
      <w:iCs/>
      <w:sz w:val="26"/>
      <w:szCs w:val="26"/>
      <w:lang w:val="en-US"/>
    </w:rPr>
  </w:style>
  <w:style w:type="character" w:customStyle="1" w:styleId="Heading6Char">
    <w:name w:val="Heading 6 Char"/>
    <w:basedOn w:val="DefaultParagraphFont"/>
    <w:link w:val="Heading6"/>
    <w:rsid w:val="00C711E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711ED"/>
    <w:rPr>
      <w:rFonts w:eastAsiaTheme="minorEastAsia"/>
      <w:sz w:val="24"/>
      <w:szCs w:val="24"/>
      <w:lang w:val="en-US"/>
    </w:rPr>
  </w:style>
  <w:style w:type="character" w:customStyle="1" w:styleId="Heading8Char">
    <w:name w:val="Heading 8 Char"/>
    <w:basedOn w:val="DefaultParagraphFont"/>
    <w:link w:val="Heading8"/>
    <w:uiPriority w:val="9"/>
    <w:semiHidden/>
    <w:rsid w:val="00C711ED"/>
    <w:rPr>
      <w:rFonts w:eastAsiaTheme="minorEastAsia"/>
      <w:i/>
      <w:iCs/>
      <w:sz w:val="24"/>
      <w:szCs w:val="24"/>
      <w:lang w:val="en-US"/>
    </w:rPr>
  </w:style>
  <w:style w:type="character" w:customStyle="1" w:styleId="Heading9Char">
    <w:name w:val="Heading 9 Char"/>
    <w:basedOn w:val="DefaultParagraphFont"/>
    <w:link w:val="Heading9"/>
    <w:uiPriority w:val="9"/>
    <w:semiHidden/>
    <w:rsid w:val="00C711ED"/>
    <w:rPr>
      <w:rFonts w:asciiTheme="majorHAnsi" w:eastAsiaTheme="majorEastAsia" w:hAnsiTheme="majorHAnsi" w:cstheme="majorBidi"/>
      <w:lang w:val="en-US"/>
    </w:rPr>
  </w:style>
  <w:style w:type="paragraph" w:styleId="ListParagraph">
    <w:name w:val="List Paragraph"/>
    <w:basedOn w:val="Normal"/>
    <w:link w:val="ListParagraphChar"/>
    <w:uiPriority w:val="34"/>
    <w:qFormat/>
    <w:rsid w:val="00C711ED"/>
    <w:pPr>
      <w:ind w:left="720"/>
      <w:contextualSpacing/>
    </w:pPr>
  </w:style>
  <w:style w:type="paragraph" w:styleId="Header">
    <w:name w:val="header"/>
    <w:basedOn w:val="Normal"/>
    <w:link w:val="HeaderChar"/>
    <w:uiPriority w:val="99"/>
    <w:unhideWhenUsed/>
    <w:rsid w:val="00C711ED"/>
    <w:pPr>
      <w:tabs>
        <w:tab w:val="center" w:pos="4513"/>
        <w:tab w:val="right" w:pos="9026"/>
      </w:tabs>
    </w:pPr>
  </w:style>
  <w:style w:type="character" w:customStyle="1" w:styleId="HeaderChar">
    <w:name w:val="Header Char"/>
    <w:basedOn w:val="DefaultParagraphFont"/>
    <w:link w:val="Header"/>
    <w:uiPriority w:val="99"/>
    <w:rsid w:val="00C711E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711ED"/>
    <w:pPr>
      <w:tabs>
        <w:tab w:val="center" w:pos="4513"/>
        <w:tab w:val="right" w:pos="9026"/>
      </w:tabs>
    </w:pPr>
  </w:style>
  <w:style w:type="character" w:customStyle="1" w:styleId="FooterChar">
    <w:name w:val="Footer Char"/>
    <w:basedOn w:val="DefaultParagraphFont"/>
    <w:link w:val="Footer"/>
    <w:uiPriority w:val="99"/>
    <w:rsid w:val="00C711ED"/>
    <w:rPr>
      <w:rFonts w:ascii="Times New Roman" w:eastAsia="Times New Roman" w:hAnsi="Times New Roman" w:cs="Times New Roman"/>
      <w:sz w:val="20"/>
      <w:szCs w:val="20"/>
      <w:lang w:val="en-US"/>
    </w:rPr>
  </w:style>
  <w:style w:type="character" w:styleId="CommentReference">
    <w:name w:val="annotation reference"/>
    <w:basedOn w:val="DefaultParagraphFont"/>
    <w:unhideWhenUsed/>
    <w:rsid w:val="00C711ED"/>
    <w:rPr>
      <w:sz w:val="16"/>
      <w:szCs w:val="16"/>
    </w:rPr>
  </w:style>
  <w:style w:type="paragraph" w:styleId="CommentText">
    <w:name w:val="annotation text"/>
    <w:basedOn w:val="Normal"/>
    <w:link w:val="CommentTextChar"/>
    <w:unhideWhenUsed/>
    <w:rsid w:val="00C711ED"/>
  </w:style>
  <w:style w:type="character" w:customStyle="1" w:styleId="CommentTextChar">
    <w:name w:val="Comment Text Char"/>
    <w:basedOn w:val="DefaultParagraphFont"/>
    <w:link w:val="CommentText"/>
    <w:rsid w:val="00C711E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1ED"/>
    <w:rPr>
      <w:b/>
      <w:bCs/>
    </w:rPr>
  </w:style>
  <w:style w:type="character" w:customStyle="1" w:styleId="CommentSubjectChar">
    <w:name w:val="Comment Subject Char"/>
    <w:basedOn w:val="CommentTextChar"/>
    <w:link w:val="CommentSubject"/>
    <w:uiPriority w:val="99"/>
    <w:semiHidden/>
    <w:rsid w:val="00C711E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711ED"/>
    <w:rPr>
      <w:rFonts w:ascii="Tahoma" w:hAnsi="Tahoma" w:cs="Tahoma"/>
      <w:sz w:val="16"/>
      <w:szCs w:val="16"/>
    </w:rPr>
  </w:style>
  <w:style w:type="character" w:customStyle="1" w:styleId="BalloonTextChar">
    <w:name w:val="Balloon Text Char"/>
    <w:basedOn w:val="DefaultParagraphFont"/>
    <w:link w:val="BalloonText"/>
    <w:uiPriority w:val="99"/>
    <w:semiHidden/>
    <w:rsid w:val="00C711ED"/>
    <w:rPr>
      <w:rFonts w:ascii="Tahoma" w:eastAsia="Times New Roman" w:hAnsi="Tahoma" w:cs="Tahoma"/>
      <w:sz w:val="16"/>
      <w:szCs w:val="16"/>
      <w:lang w:val="en-US"/>
    </w:rPr>
  </w:style>
  <w:style w:type="character" w:customStyle="1" w:styleId="ListParagraphChar">
    <w:name w:val="List Paragraph Char"/>
    <w:link w:val="ListParagraph"/>
    <w:uiPriority w:val="34"/>
    <w:locked/>
    <w:rsid w:val="00C711ED"/>
    <w:rPr>
      <w:rFonts w:ascii="Times New Roman" w:eastAsia="Times New Roman" w:hAnsi="Times New Roman" w:cs="Times New Roman"/>
      <w:sz w:val="20"/>
      <w:szCs w:val="20"/>
      <w:lang w:val="en-US"/>
    </w:rPr>
  </w:style>
  <w:style w:type="paragraph" w:styleId="FootnoteText">
    <w:name w:val="footnote text"/>
    <w:basedOn w:val="Normal"/>
    <w:link w:val="FootnoteTextChar"/>
    <w:rsid w:val="00C711ED"/>
    <w:pPr>
      <w:suppressAutoHyphens/>
    </w:pPr>
    <w:rPr>
      <w:rFonts w:ascii="Univers" w:hAnsi="Univers"/>
      <w:lang w:val="id-ID" w:eastAsia="ar-SA"/>
    </w:rPr>
  </w:style>
  <w:style w:type="character" w:customStyle="1" w:styleId="FootnoteTextChar">
    <w:name w:val="Footnote Text Char"/>
    <w:basedOn w:val="DefaultParagraphFont"/>
    <w:link w:val="FootnoteText"/>
    <w:rsid w:val="00C711ED"/>
    <w:rPr>
      <w:rFonts w:ascii="Univers" w:eastAsia="Times New Roman" w:hAnsi="Univers" w:cs="Times New Roman"/>
      <w:sz w:val="20"/>
      <w:szCs w:val="20"/>
      <w:lang w:eastAsia="ar-SA"/>
    </w:rPr>
  </w:style>
  <w:style w:type="paragraph" w:styleId="BodyText">
    <w:name w:val="Body Text"/>
    <w:basedOn w:val="Normal"/>
    <w:link w:val="BodyTextChar"/>
    <w:rsid w:val="00C711ED"/>
    <w:pPr>
      <w:suppressAutoHyphens/>
      <w:jc w:val="both"/>
    </w:pPr>
    <w:rPr>
      <w:rFonts w:ascii="Univers" w:hAnsi="Univers"/>
      <w:sz w:val="28"/>
      <w:lang w:eastAsia="ar-SA"/>
    </w:rPr>
  </w:style>
  <w:style w:type="character" w:customStyle="1" w:styleId="BodyTextChar">
    <w:name w:val="Body Text Char"/>
    <w:basedOn w:val="DefaultParagraphFont"/>
    <w:link w:val="BodyText"/>
    <w:rsid w:val="00C711ED"/>
    <w:rPr>
      <w:rFonts w:ascii="Univers" w:eastAsia="Times New Roman" w:hAnsi="Univers" w:cs="Times New Roman"/>
      <w:sz w:val="28"/>
      <w:szCs w:val="20"/>
      <w:lang w:val="en-US" w:eastAsia="ar-SA"/>
    </w:rPr>
  </w:style>
  <w:style w:type="paragraph" w:styleId="BodyText3">
    <w:name w:val="Body Text 3"/>
    <w:basedOn w:val="Normal"/>
    <w:link w:val="BodyText3Char"/>
    <w:unhideWhenUsed/>
    <w:rsid w:val="00C711ED"/>
    <w:pPr>
      <w:spacing w:after="120" w:line="276" w:lineRule="auto"/>
    </w:pPr>
    <w:rPr>
      <w:rFonts w:eastAsia="MS Mincho"/>
      <w:sz w:val="16"/>
      <w:szCs w:val="16"/>
      <w:lang w:val="id-ID"/>
    </w:rPr>
  </w:style>
  <w:style w:type="character" w:customStyle="1" w:styleId="BodyText3Char">
    <w:name w:val="Body Text 3 Char"/>
    <w:basedOn w:val="DefaultParagraphFont"/>
    <w:link w:val="BodyText3"/>
    <w:rsid w:val="00C711ED"/>
    <w:rPr>
      <w:rFonts w:ascii="Times New Roman" w:eastAsia="MS Mincho" w:hAnsi="Times New Roman" w:cs="Times New Roman"/>
      <w:sz w:val="16"/>
      <w:szCs w:val="16"/>
    </w:rPr>
  </w:style>
  <w:style w:type="paragraph" w:styleId="BodyText2">
    <w:name w:val="Body Text 2"/>
    <w:basedOn w:val="Normal"/>
    <w:link w:val="BodyText2Char"/>
    <w:unhideWhenUsed/>
    <w:rsid w:val="00C711ED"/>
    <w:pPr>
      <w:spacing w:after="120" w:line="480" w:lineRule="auto"/>
    </w:pPr>
    <w:rPr>
      <w:rFonts w:eastAsia="MS Mincho"/>
      <w:sz w:val="24"/>
      <w:szCs w:val="22"/>
      <w:lang w:val="id-ID"/>
    </w:rPr>
  </w:style>
  <w:style w:type="character" w:customStyle="1" w:styleId="BodyText2Char">
    <w:name w:val="Body Text 2 Char"/>
    <w:basedOn w:val="DefaultParagraphFont"/>
    <w:link w:val="BodyText2"/>
    <w:rsid w:val="00C711ED"/>
    <w:rPr>
      <w:rFonts w:ascii="Times New Roman" w:eastAsia="MS Mincho" w:hAnsi="Times New Roman" w:cs="Times New Roman"/>
      <w:sz w:val="24"/>
    </w:rPr>
  </w:style>
  <w:style w:type="paragraph" w:customStyle="1" w:styleId="Default">
    <w:name w:val="Default"/>
    <w:rsid w:val="00C711ED"/>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C711ED"/>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C711ED"/>
    <w:pPr>
      <w:ind w:left="2340" w:hanging="2340"/>
    </w:pPr>
    <w:rPr>
      <w:sz w:val="24"/>
      <w:szCs w:val="24"/>
    </w:rPr>
  </w:style>
  <w:style w:type="character" w:customStyle="1" w:styleId="BodyTextIndentChar">
    <w:name w:val="Body Text Indent Char"/>
    <w:basedOn w:val="DefaultParagraphFont"/>
    <w:link w:val="BodyTextIndent"/>
    <w:rsid w:val="00C711ED"/>
    <w:rPr>
      <w:rFonts w:ascii="Times New Roman" w:eastAsia="Times New Roman" w:hAnsi="Times New Roman" w:cs="Times New Roman"/>
      <w:sz w:val="24"/>
      <w:szCs w:val="24"/>
      <w:lang w:val="en-US"/>
    </w:rPr>
  </w:style>
  <w:style w:type="character" w:customStyle="1" w:styleId="fontstyle01">
    <w:name w:val="fontstyle01"/>
    <w:basedOn w:val="DefaultParagraphFont"/>
    <w:rsid w:val="00C711ED"/>
    <w:rPr>
      <w:rFonts w:ascii="Bookman Old Style" w:hAnsi="Bookman Old Styl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ADFC-920C-40A8-80CA-876C5703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20</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a416jao</cp:lastModifiedBy>
  <cp:revision>24</cp:revision>
  <cp:lastPrinted>2017-10-16T01:16:00Z</cp:lastPrinted>
  <dcterms:created xsi:type="dcterms:W3CDTF">2017-08-22T00:59:00Z</dcterms:created>
  <dcterms:modified xsi:type="dcterms:W3CDTF">2024-02-22T02:57:00Z</dcterms:modified>
</cp:coreProperties>
</file>